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F7EE" w14:textId="77777777" w:rsidR="00194672" w:rsidRPr="00194672" w:rsidRDefault="00194672" w:rsidP="00194672">
      <w:pPr>
        <w:spacing w:before="0" w:line="276" w:lineRule="auto"/>
        <w:outlineLvl w:val="0"/>
        <w:rPr>
          <w:rFonts w:eastAsia="Calibri" w:cs="Arial"/>
          <w:b/>
          <w:bCs/>
          <w:color w:val="00788D"/>
          <w:sz w:val="20"/>
          <w:szCs w:val="20"/>
        </w:rPr>
      </w:pPr>
      <w:bookmarkStart w:id="0" w:name="_Toc233979574"/>
      <w:r w:rsidRPr="00194672">
        <w:rPr>
          <w:rFonts w:eastAsia="Calibri" w:cs="Arial"/>
          <w:b/>
          <w:bCs/>
          <w:color w:val="00788D"/>
          <w:sz w:val="20"/>
          <w:szCs w:val="20"/>
        </w:rPr>
        <w:t>ANNEX 4- MODEL DE PROPOSICIÓ ECONÒMICA</w:t>
      </w:r>
      <w:bookmarkEnd w:id="0"/>
      <w:r w:rsidRPr="00194672">
        <w:rPr>
          <w:rFonts w:eastAsia="Calibri" w:cs="Arial"/>
          <w:b/>
          <w:bCs/>
          <w:color w:val="00788D"/>
          <w:sz w:val="20"/>
          <w:szCs w:val="20"/>
        </w:rPr>
        <w:t xml:space="preserve"> </w:t>
      </w:r>
    </w:p>
    <w:p w14:paraId="41AB37E2" w14:textId="77777777" w:rsidR="00194672" w:rsidRPr="005B7759" w:rsidRDefault="00194672" w:rsidP="00194672">
      <w:pPr>
        <w:autoSpaceDE w:val="0"/>
        <w:autoSpaceDN w:val="0"/>
        <w:adjustRightInd w:val="0"/>
        <w:spacing w:before="0" w:line="276" w:lineRule="auto"/>
        <w:contextualSpacing/>
        <w:rPr>
          <w:rFonts w:cs="Arial"/>
          <w:color w:val="000000"/>
          <w:sz w:val="20"/>
          <w:szCs w:val="20"/>
          <w:lang w:eastAsia="ca-ES"/>
        </w:rPr>
      </w:pPr>
      <w:r w:rsidRPr="005B7759">
        <w:rPr>
          <w:rFonts w:cs="Arial"/>
          <w:color w:val="000000"/>
          <w:sz w:val="20"/>
          <w:szCs w:val="20"/>
          <w:lang w:eastAsia="ca-ES"/>
        </w:rPr>
        <w:t>En/Na........................................................................................................................................................................................... amb NIF/NIE  número........................................................................................................................... com a persona apoderada de l'empresa................................................................................................................................, NIF .......................................................</w:t>
      </w:r>
    </w:p>
    <w:p w14:paraId="608BAB72" w14:textId="77777777" w:rsidR="00194672" w:rsidRPr="005B7759" w:rsidRDefault="00194672" w:rsidP="00194672">
      <w:pPr>
        <w:autoSpaceDE w:val="0"/>
        <w:autoSpaceDN w:val="0"/>
        <w:adjustRightInd w:val="0"/>
        <w:spacing w:before="0" w:line="276" w:lineRule="auto"/>
        <w:contextualSpacing/>
        <w:rPr>
          <w:rFonts w:cs="Arial"/>
          <w:color w:val="000000"/>
          <w:sz w:val="20"/>
          <w:szCs w:val="20"/>
          <w:lang w:eastAsia="ca-ES"/>
        </w:rPr>
      </w:pPr>
    </w:p>
    <w:p w14:paraId="693D2627" w14:textId="77777777" w:rsidR="00194672" w:rsidRPr="005B7759" w:rsidRDefault="00194672" w:rsidP="00194672">
      <w:pPr>
        <w:spacing w:before="0" w:line="276" w:lineRule="auto"/>
        <w:rPr>
          <w:rFonts w:cs="Arial"/>
          <w:b/>
          <w:sz w:val="20"/>
          <w:szCs w:val="20"/>
        </w:rPr>
      </w:pPr>
      <w:r w:rsidRPr="005B7759">
        <w:rPr>
          <w:rFonts w:cs="Arial"/>
          <w:b/>
          <w:sz w:val="20"/>
          <w:szCs w:val="20"/>
        </w:rPr>
        <w:t>EXPOSA:</w:t>
      </w:r>
    </w:p>
    <w:p w14:paraId="69ED9C07" w14:textId="77777777" w:rsidR="00194672" w:rsidRDefault="00194672" w:rsidP="00194672">
      <w:pPr>
        <w:spacing w:before="0" w:line="276" w:lineRule="auto"/>
        <w:rPr>
          <w:rFonts w:cs="Arial"/>
          <w:sz w:val="20"/>
          <w:szCs w:val="20"/>
          <w:lang w:eastAsia="ca-ES"/>
        </w:rPr>
      </w:pPr>
      <w:r w:rsidRPr="005B7759">
        <w:rPr>
          <w:rFonts w:cs="Arial"/>
          <w:sz w:val="20"/>
          <w:szCs w:val="20"/>
          <w:lang w:eastAsia="ca-ES"/>
        </w:rPr>
        <w:t xml:space="preserve">Que presento oferta econòmica relativa a la licitació </w:t>
      </w:r>
      <w:r w:rsidRPr="005B7759">
        <w:rPr>
          <w:rFonts w:cs="Arial"/>
          <w:sz w:val="20"/>
          <w:szCs w:val="20"/>
        </w:rPr>
        <w:t>segons procediment obert per al subministrament, configuració, parametrització, integració, posada en funcionament i manteniment d'una plataforma integral de gestió comercial dels abonats d'Aigües de Manresa, S.A</w:t>
      </w:r>
      <w:r w:rsidRPr="005B7759">
        <w:rPr>
          <w:rFonts w:cs="Arial"/>
          <w:sz w:val="20"/>
          <w:szCs w:val="20"/>
          <w:lang w:eastAsia="ca-ES"/>
        </w:rPr>
        <w:t xml:space="preserve"> </w:t>
      </w:r>
      <w:r w:rsidRPr="005B7759">
        <w:rPr>
          <w:rFonts w:cs="Arial"/>
          <w:b/>
          <w:bCs/>
          <w:sz w:val="20"/>
          <w:szCs w:val="20"/>
        </w:rPr>
        <w:t xml:space="preserve">Expedient licitador núm. 11998 </w:t>
      </w:r>
      <w:r w:rsidRPr="005B7759">
        <w:rPr>
          <w:rFonts w:cs="Arial"/>
          <w:sz w:val="20"/>
          <w:szCs w:val="20"/>
          <w:lang w:eastAsia="ca-ES"/>
        </w:rPr>
        <w:t>amb total acceptació de les condicions establertes en els plecs de clàusules particulars i de prescripcions tècniques que regulen l’esmentat contracte, segons el següent detall:</w:t>
      </w:r>
    </w:p>
    <w:p w14:paraId="520B34E9" w14:textId="77777777" w:rsidR="007A0A4C" w:rsidRPr="005B7759" w:rsidRDefault="007A0A4C" w:rsidP="007A0A4C">
      <w:pPr>
        <w:spacing w:before="0" w:line="276" w:lineRule="auto"/>
        <w:rPr>
          <w:rFonts w:cs="Arial"/>
          <w:sz w:val="20"/>
          <w:szCs w:val="20"/>
          <w:lang w:eastAsia="es-ES"/>
        </w:rPr>
      </w:pPr>
      <w:r w:rsidRPr="005B7759">
        <w:rPr>
          <w:rFonts w:cs="Arial"/>
          <w:sz w:val="20"/>
          <w:szCs w:val="20"/>
          <w:lang w:eastAsia="ca-ES"/>
        </w:rPr>
        <w:t>l’esmentat contracte, segons el següent detall: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04"/>
        <w:gridCol w:w="2737"/>
        <w:gridCol w:w="1553"/>
      </w:tblGrid>
      <w:tr w:rsidR="007A0A4C" w:rsidRPr="005B7759" w14:paraId="4EF05311" w14:textId="77777777" w:rsidTr="00964AE5">
        <w:tc>
          <w:tcPr>
            <w:tcW w:w="6941" w:type="dxa"/>
            <w:gridSpan w:val="2"/>
          </w:tcPr>
          <w:p w14:paraId="12F9B440" w14:textId="77777777" w:rsidR="007A0A4C" w:rsidRPr="005B7759" w:rsidRDefault="007A0A4C" w:rsidP="00964AE5">
            <w:pPr>
              <w:spacing w:before="0" w:after="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  <w:lang w:eastAsia="ca-ES"/>
              </w:rPr>
            </w:pPr>
            <w:r w:rsidRPr="005B7759">
              <w:rPr>
                <w:rFonts w:eastAsia="Calibri" w:cs="Arial"/>
                <w:b/>
                <w:bCs/>
                <w:sz w:val="20"/>
                <w:szCs w:val="20"/>
                <w:lang w:val="ca-ES" w:eastAsia="ca-ES"/>
              </w:rPr>
              <w:t>CONCEPTE</w:t>
            </w:r>
          </w:p>
        </w:tc>
        <w:tc>
          <w:tcPr>
            <w:tcW w:w="1553" w:type="dxa"/>
          </w:tcPr>
          <w:p w14:paraId="1084BA6B" w14:textId="77777777" w:rsidR="007A0A4C" w:rsidRPr="005B7759" w:rsidRDefault="007A0A4C" w:rsidP="00964AE5">
            <w:pPr>
              <w:spacing w:before="0" w:after="0" w:line="276" w:lineRule="auto"/>
              <w:jc w:val="center"/>
              <w:rPr>
                <w:rFonts w:eastAsia="Calibri" w:cs="Arial"/>
                <w:b/>
                <w:bCs/>
                <w:sz w:val="20"/>
                <w:szCs w:val="20"/>
                <w:lang w:val="ca-ES" w:eastAsia="ca-ES"/>
              </w:rPr>
            </w:pPr>
            <w:r w:rsidRPr="005B7759">
              <w:rPr>
                <w:rFonts w:eastAsia="Calibri" w:cs="Arial"/>
                <w:b/>
                <w:bCs/>
                <w:sz w:val="20"/>
                <w:szCs w:val="20"/>
                <w:lang w:val="ca-ES" w:eastAsia="ca-ES"/>
              </w:rPr>
              <w:t xml:space="preserve">Import </w:t>
            </w:r>
            <w:r>
              <w:rPr>
                <w:rFonts w:eastAsia="Calibri" w:cs="Arial"/>
                <w:b/>
                <w:bCs/>
                <w:sz w:val="20"/>
                <w:szCs w:val="20"/>
                <w:lang w:val="ca-ES" w:eastAsia="ca-ES"/>
              </w:rPr>
              <w:t xml:space="preserve">total </w:t>
            </w:r>
            <w:r w:rsidRPr="005B7759">
              <w:rPr>
                <w:rFonts w:eastAsia="Calibri" w:cs="Arial"/>
                <w:b/>
                <w:bCs/>
                <w:sz w:val="20"/>
                <w:szCs w:val="20"/>
                <w:lang w:val="ca-ES" w:eastAsia="ca-ES"/>
              </w:rPr>
              <w:t>ofert (€) IVA exclòs</w:t>
            </w:r>
          </w:p>
        </w:tc>
      </w:tr>
      <w:tr w:rsidR="007A0A4C" w:rsidRPr="005B7759" w14:paraId="2D37081D" w14:textId="77777777" w:rsidTr="00964AE5">
        <w:tc>
          <w:tcPr>
            <w:tcW w:w="6941" w:type="dxa"/>
            <w:gridSpan w:val="2"/>
          </w:tcPr>
          <w:p w14:paraId="74AF95DA" w14:textId="77777777" w:rsidR="007A0A4C" w:rsidRPr="004235DB" w:rsidRDefault="007A0A4C" w:rsidP="00964AE5">
            <w:pPr>
              <w:spacing w:before="0" w:after="0" w:line="276" w:lineRule="auto"/>
              <w:rPr>
                <w:rFonts w:eastAsia="Calibri" w:cs="Arial"/>
                <w:b/>
                <w:bCs/>
                <w:sz w:val="20"/>
                <w:szCs w:val="20"/>
                <w:lang w:eastAsia="ca-ES"/>
              </w:rPr>
            </w:pPr>
            <w:r w:rsidRPr="004235DB">
              <w:rPr>
                <w:rFonts w:eastAsia="Calibri" w:cs="Arial"/>
                <w:b/>
                <w:bCs/>
                <w:caps w:val="0"/>
                <w:sz w:val="20"/>
                <w:szCs w:val="20"/>
                <w:lang w:val="ca-ES" w:eastAsia="ca-ES"/>
              </w:rPr>
              <w:t>Implantació de la plataforma i serveis associats</w:t>
            </w:r>
          </w:p>
        </w:tc>
        <w:tc>
          <w:tcPr>
            <w:tcW w:w="1553" w:type="dxa"/>
            <w:vMerge w:val="restart"/>
          </w:tcPr>
          <w:p w14:paraId="0F14D4DE" w14:textId="77777777" w:rsidR="007A0A4C" w:rsidRPr="005B7759" w:rsidRDefault="007A0A4C" w:rsidP="00964AE5">
            <w:pPr>
              <w:spacing w:before="0" w:after="0" w:line="276" w:lineRule="auto"/>
              <w:rPr>
                <w:rFonts w:eastAsia="Calibri" w:cs="Arial"/>
                <w:b/>
                <w:bCs/>
                <w:sz w:val="20"/>
                <w:szCs w:val="20"/>
                <w:lang w:val="ca-ES" w:eastAsia="ca-ES"/>
              </w:rPr>
            </w:pPr>
          </w:p>
        </w:tc>
      </w:tr>
      <w:tr w:rsidR="007A0A4C" w:rsidRPr="005B7759" w14:paraId="622F9FDC" w14:textId="77777777" w:rsidTr="00964AE5">
        <w:tc>
          <w:tcPr>
            <w:tcW w:w="4204" w:type="dxa"/>
            <w:vAlign w:val="bottom"/>
          </w:tcPr>
          <w:p w14:paraId="333F149B" w14:textId="77777777" w:rsidR="007A0A4C" w:rsidRPr="005B7759" w:rsidRDefault="007A0A4C" w:rsidP="007A0A4C">
            <w:pPr>
              <w:pStyle w:val="Pargrafdellista"/>
              <w:numPr>
                <w:ilvl w:val="0"/>
                <w:numId w:val="10"/>
              </w:numPr>
              <w:spacing w:before="0" w:after="0" w:line="276" w:lineRule="auto"/>
              <w:rPr>
                <w:rFonts w:eastAsia="Calibri" w:cs="Arial"/>
                <w:sz w:val="20"/>
                <w:szCs w:val="20"/>
                <w:lang w:eastAsia="ca-ES"/>
              </w:rPr>
            </w:pPr>
            <w:proofErr w:type="spellStart"/>
            <w:r w:rsidRPr="00FC75C6">
              <w:rPr>
                <w:rFonts w:eastAsia="Times New Roman" w:cs="Times New Roman"/>
                <w:caps w:val="0"/>
                <w:color w:val="000000"/>
                <w:sz w:val="20"/>
                <w:szCs w:val="20"/>
                <w:lang w:eastAsia="ca-ES"/>
              </w:rPr>
              <w:t>Implantació</w:t>
            </w:r>
            <w:proofErr w:type="spellEnd"/>
            <w:r w:rsidRPr="00FC75C6">
              <w:rPr>
                <w:rFonts w:eastAsia="Times New Roman" w:cs="Times New Roman"/>
                <w:caps w:val="0"/>
                <w:color w:val="00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FC75C6">
              <w:rPr>
                <w:rFonts w:eastAsia="Times New Roman" w:cs="Times New Roman"/>
                <w:caps w:val="0"/>
                <w:color w:val="000000"/>
                <w:sz w:val="20"/>
                <w:szCs w:val="20"/>
                <w:lang w:eastAsia="ca-ES"/>
              </w:rPr>
              <w:t>mòdul</w:t>
            </w:r>
            <w:proofErr w:type="spellEnd"/>
            <w:r w:rsidRPr="00FC75C6">
              <w:rPr>
                <w:rFonts w:eastAsia="Times New Roman" w:cs="Times New Roman"/>
                <w:caps w:val="0"/>
                <w:color w:val="00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FC75C6">
              <w:rPr>
                <w:rFonts w:eastAsia="Times New Roman" w:cs="Times New Roman"/>
                <w:caps w:val="0"/>
                <w:color w:val="000000"/>
                <w:sz w:val="20"/>
                <w:szCs w:val="20"/>
                <w:lang w:eastAsia="ca-ES"/>
              </w:rPr>
              <w:t>abonats</w:t>
            </w:r>
            <w:proofErr w:type="spellEnd"/>
            <w:r w:rsidRPr="00FC75C6">
              <w:rPr>
                <w:rFonts w:eastAsia="Times New Roman" w:cs="Times New Roman"/>
                <w:caps w:val="0"/>
                <w:color w:val="000000"/>
                <w:sz w:val="20"/>
                <w:szCs w:val="20"/>
                <w:lang w:eastAsia="ca-E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a-ES"/>
              </w:rPr>
              <w:t xml:space="preserve"> </w:t>
            </w:r>
          </w:p>
        </w:tc>
        <w:tc>
          <w:tcPr>
            <w:tcW w:w="2737" w:type="dxa"/>
          </w:tcPr>
          <w:p w14:paraId="16065082" w14:textId="77777777" w:rsidR="007A0A4C" w:rsidRPr="004235DB" w:rsidRDefault="007A0A4C" w:rsidP="00964AE5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ca-ES"/>
              </w:rPr>
            </w:pPr>
            <w:r w:rsidRPr="004235DB">
              <w:rPr>
                <w:rFonts w:eastAsia="Calibri" w:cs="Arial"/>
                <w:caps w:val="0"/>
                <w:sz w:val="20"/>
                <w:szCs w:val="20"/>
                <w:lang w:val="ca-ES" w:eastAsia="ca-ES"/>
              </w:rPr>
              <w:t xml:space="preserve">Import ofert (€) </w:t>
            </w:r>
            <w:r>
              <w:rPr>
                <w:rFonts w:eastAsia="Calibri" w:cs="Arial"/>
                <w:caps w:val="0"/>
                <w:sz w:val="20"/>
                <w:szCs w:val="20"/>
                <w:lang w:val="ca-ES" w:eastAsia="ca-ES"/>
              </w:rPr>
              <w:t>IVA</w:t>
            </w:r>
            <w:r w:rsidRPr="004235DB">
              <w:rPr>
                <w:rFonts w:eastAsia="Calibri" w:cs="Arial"/>
                <w:caps w:val="0"/>
                <w:sz w:val="20"/>
                <w:szCs w:val="20"/>
                <w:lang w:val="ca-ES" w:eastAsia="ca-ES"/>
              </w:rPr>
              <w:t xml:space="preserve"> exclòs</w:t>
            </w:r>
          </w:p>
        </w:tc>
        <w:tc>
          <w:tcPr>
            <w:tcW w:w="1553" w:type="dxa"/>
            <w:vMerge/>
          </w:tcPr>
          <w:p w14:paraId="0B4B48AC" w14:textId="77777777" w:rsidR="007A0A4C" w:rsidRPr="005B7759" w:rsidRDefault="007A0A4C" w:rsidP="00964AE5">
            <w:pPr>
              <w:spacing w:before="0" w:after="0" w:line="276" w:lineRule="auto"/>
              <w:rPr>
                <w:rFonts w:eastAsia="Calibri" w:cs="Arial"/>
                <w:b/>
                <w:bCs/>
                <w:sz w:val="20"/>
                <w:szCs w:val="20"/>
                <w:lang w:eastAsia="ca-ES"/>
              </w:rPr>
            </w:pPr>
          </w:p>
        </w:tc>
      </w:tr>
      <w:tr w:rsidR="007A0A4C" w:rsidRPr="005B7759" w14:paraId="0389F435" w14:textId="77777777" w:rsidTr="00964AE5">
        <w:tc>
          <w:tcPr>
            <w:tcW w:w="4204" w:type="dxa"/>
            <w:vAlign w:val="bottom"/>
          </w:tcPr>
          <w:p w14:paraId="5814AFA9" w14:textId="77777777" w:rsidR="007A0A4C" w:rsidRPr="004235DB" w:rsidRDefault="007A0A4C" w:rsidP="007A0A4C">
            <w:pPr>
              <w:pStyle w:val="Pargrafdellista"/>
              <w:numPr>
                <w:ilvl w:val="0"/>
                <w:numId w:val="10"/>
              </w:numPr>
              <w:spacing w:before="0" w:after="0" w:line="276" w:lineRule="auto"/>
              <w:rPr>
                <w:rFonts w:eastAsia="Calibri" w:cs="Arial"/>
                <w:sz w:val="20"/>
                <w:szCs w:val="20"/>
                <w:lang w:eastAsia="ca-ES"/>
              </w:rPr>
            </w:pPr>
            <w:proofErr w:type="spellStart"/>
            <w:r w:rsidRPr="004235DB">
              <w:rPr>
                <w:rFonts w:eastAsia="Times New Roman" w:cs="Times New Roman"/>
                <w:caps w:val="0"/>
                <w:color w:val="000000"/>
                <w:sz w:val="20"/>
                <w:szCs w:val="20"/>
                <w:lang w:eastAsia="ca-ES"/>
              </w:rPr>
              <w:t>Implantació</w:t>
            </w:r>
            <w:proofErr w:type="spellEnd"/>
            <w:r w:rsidRPr="004235DB">
              <w:rPr>
                <w:rFonts w:eastAsia="Times New Roman" w:cs="Times New Roman"/>
                <w:caps w:val="0"/>
                <w:color w:val="00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4235DB">
              <w:rPr>
                <w:rFonts w:eastAsia="Times New Roman" w:cs="Times New Roman"/>
                <w:caps w:val="0"/>
                <w:color w:val="000000"/>
                <w:sz w:val="20"/>
                <w:szCs w:val="20"/>
                <w:lang w:eastAsia="ca-ES"/>
              </w:rPr>
              <w:t>mòdul</w:t>
            </w:r>
            <w:proofErr w:type="spellEnd"/>
            <w:r w:rsidRPr="004235DB">
              <w:rPr>
                <w:rFonts w:eastAsia="Times New Roman" w:cs="Times New Roman"/>
                <w:caps w:val="0"/>
                <w:color w:val="000000"/>
                <w:sz w:val="20"/>
                <w:szCs w:val="20"/>
                <w:lang w:eastAsia="ca-ES"/>
              </w:rPr>
              <w:t xml:space="preserve"> oficina virtual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a-ES"/>
              </w:rPr>
              <w:t xml:space="preserve"> </w:t>
            </w:r>
          </w:p>
        </w:tc>
        <w:tc>
          <w:tcPr>
            <w:tcW w:w="2737" w:type="dxa"/>
          </w:tcPr>
          <w:p w14:paraId="2CA3C016" w14:textId="77777777" w:rsidR="007A0A4C" w:rsidRPr="004235DB" w:rsidRDefault="007A0A4C" w:rsidP="00964AE5">
            <w:pPr>
              <w:spacing w:before="0" w:after="0" w:line="276" w:lineRule="auto"/>
              <w:rPr>
                <w:rFonts w:eastAsia="Calibri" w:cs="Arial"/>
                <w:sz w:val="20"/>
                <w:szCs w:val="20"/>
                <w:lang w:eastAsia="ca-ES"/>
              </w:rPr>
            </w:pPr>
            <w:r w:rsidRPr="004235DB">
              <w:rPr>
                <w:rFonts w:eastAsia="Calibri" w:cs="Arial"/>
                <w:caps w:val="0"/>
                <w:sz w:val="20"/>
                <w:szCs w:val="20"/>
                <w:lang w:val="ca-ES" w:eastAsia="ca-ES"/>
              </w:rPr>
              <w:t xml:space="preserve">Import ofert (€) </w:t>
            </w:r>
            <w:r>
              <w:rPr>
                <w:rFonts w:eastAsia="Calibri" w:cs="Arial"/>
                <w:caps w:val="0"/>
                <w:sz w:val="20"/>
                <w:szCs w:val="20"/>
                <w:lang w:val="ca-ES" w:eastAsia="ca-ES"/>
              </w:rPr>
              <w:t>IVA</w:t>
            </w:r>
            <w:r w:rsidRPr="004235DB">
              <w:rPr>
                <w:rFonts w:eastAsia="Calibri" w:cs="Arial"/>
                <w:caps w:val="0"/>
                <w:sz w:val="20"/>
                <w:szCs w:val="20"/>
                <w:lang w:val="ca-ES" w:eastAsia="ca-ES"/>
              </w:rPr>
              <w:t xml:space="preserve"> exclòs</w:t>
            </w:r>
          </w:p>
        </w:tc>
        <w:tc>
          <w:tcPr>
            <w:tcW w:w="1553" w:type="dxa"/>
            <w:vMerge/>
          </w:tcPr>
          <w:p w14:paraId="210CCFBB" w14:textId="77777777" w:rsidR="007A0A4C" w:rsidRPr="005B7759" w:rsidRDefault="007A0A4C" w:rsidP="00964AE5">
            <w:pPr>
              <w:spacing w:before="0" w:after="0" w:line="276" w:lineRule="auto"/>
              <w:rPr>
                <w:rFonts w:eastAsia="Calibri" w:cs="Arial"/>
                <w:b/>
                <w:bCs/>
                <w:sz w:val="20"/>
                <w:szCs w:val="20"/>
                <w:lang w:eastAsia="ca-ES"/>
              </w:rPr>
            </w:pPr>
          </w:p>
        </w:tc>
      </w:tr>
      <w:tr w:rsidR="007A0A4C" w:rsidRPr="005B7759" w14:paraId="461C76BD" w14:textId="77777777" w:rsidTr="00964AE5">
        <w:tc>
          <w:tcPr>
            <w:tcW w:w="6941" w:type="dxa"/>
            <w:gridSpan w:val="2"/>
          </w:tcPr>
          <w:p w14:paraId="5E6A3C5D" w14:textId="77777777" w:rsidR="007A0A4C" w:rsidRPr="005B7759" w:rsidRDefault="007A0A4C" w:rsidP="00964AE5">
            <w:pPr>
              <w:spacing w:before="0" w:after="0" w:line="276" w:lineRule="auto"/>
              <w:rPr>
                <w:rFonts w:eastAsia="Calibri" w:cs="Arial"/>
                <w:b/>
                <w:bCs/>
                <w:sz w:val="20"/>
                <w:szCs w:val="20"/>
                <w:lang w:eastAsia="ca-ES"/>
              </w:rPr>
            </w:pPr>
            <w:r w:rsidRPr="00C84136">
              <w:rPr>
                <w:rFonts w:eastAsia="Times New Roman" w:cs="Times New Roman"/>
                <w:b/>
                <w:bCs/>
                <w:caps w:val="0"/>
                <w:color w:val="000000"/>
                <w:sz w:val="20"/>
                <w:szCs w:val="20"/>
                <w:lang w:eastAsia="ca-ES"/>
              </w:rPr>
              <w:t xml:space="preserve">Primer </w:t>
            </w:r>
            <w:proofErr w:type="spellStart"/>
            <w:r w:rsidRPr="00C84136">
              <w:rPr>
                <w:rFonts w:eastAsia="Times New Roman" w:cs="Times New Roman"/>
                <w:b/>
                <w:bCs/>
                <w:caps w:val="0"/>
                <w:color w:val="000000"/>
                <w:sz w:val="20"/>
                <w:szCs w:val="20"/>
                <w:lang w:eastAsia="ca-ES"/>
              </w:rPr>
              <w:t>any</w:t>
            </w:r>
            <w:proofErr w:type="spellEnd"/>
            <w:r w:rsidRPr="00C84136">
              <w:rPr>
                <w:rFonts w:eastAsia="Times New Roman" w:cs="Times New Roman"/>
                <w:b/>
                <w:bCs/>
                <w:caps w:val="0"/>
                <w:color w:val="00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>servei</w:t>
            </w:r>
            <w:proofErr w:type="spellEnd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 xml:space="preserve"> de </w:t>
            </w:r>
            <w:proofErr w:type="spellStart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>manteniment</w:t>
            </w:r>
            <w:proofErr w:type="spellEnd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 xml:space="preserve">, </w:t>
            </w:r>
            <w:proofErr w:type="spellStart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>suport</w:t>
            </w:r>
            <w:proofErr w:type="spellEnd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 xml:space="preserve">, </w:t>
            </w:r>
            <w:proofErr w:type="spellStart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>actualització</w:t>
            </w:r>
            <w:proofErr w:type="spellEnd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 xml:space="preserve"> i </w:t>
            </w:r>
            <w:proofErr w:type="spellStart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>evolució</w:t>
            </w:r>
            <w:proofErr w:type="spellEnd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 xml:space="preserve"> de la plataforma, </w:t>
            </w:r>
            <w:proofErr w:type="spellStart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>dels</w:t>
            </w:r>
            <w:proofErr w:type="spellEnd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>mòduls</w:t>
            </w:r>
            <w:proofErr w:type="spellEnd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>objecte</w:t>
            </w:r>
            <w:proofErr w:type="spellEnd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 xml:space="preserve"> de la </w:t>
            </w:r>
            <w:proofErr w:type="spellStart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>licitació</w:t>
            </w:r>
            <w:proofErr w:type="spellEnd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 xml:space="preserve"> i </w:t>
            </w:r>
            <w:proofErr w:type="spellStart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>dels</w:t>
            </w:r>
            <w:proofErr w:type="spellEnd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>mòduls</w:t>
            </w:r>
            <w:proofErr w:type="spellEnd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 xml:space="preserve"> ja </w:t>
            </w:r>
            <w:proofErr w:type="spellStart"/>
            <w:r w:rsidRPr="00C84136">
              <w:rPr>
                <w:rFonts w:eastAsia="Calibri" w:cs="Arial"/>
                <w:b/>
                <w:bCs/>
                <w:caps w:val="0"/>
                <w:sz w:val="20"/>
                <w:szCs w:val="20"/>
                <w:lang w:eastAsia="ca-ES"/>
              </w:rPr>
              <w:t>existents</w:t>
            </w:r>
            <w:proofErr w:type="spellEnd"/>
          </w:p>
        </w:tc>
        <w:tc>
          <w:tcPr>
            <w:tcW w:w="1553" w:type="dxa"/>
          </w:tcPr>
          <w:p w14:paraId="2C9AB4F2" w14:textId="77777777" w:rsidR="007A0A4C" w:rsidRPr="005B7759" w:rsidRDefault="007A0A4C" w:rsidP="00964AE5">
            <w:pPr>
              <w:spacing w:before="0" w:after="0" w:line="276" w:lineRule="auto"/>
              <w:rPr>
                <w:rFonts w:eastAsia="Calibri" w:cs="Arial"/>
                <w:b/>
                <w:bCs/>
                <w:sz w:val="20"/>
                <w:szCs w:val="20"/>
                <w:lang w:val="ca-ES" w:eastAsia="ca-ES"/>
              </w:rPr>
            </w:pPr>
          </w:p>
        </w:tc>
      </w:tr>
      <w:tr w:rsidR="007A0A4C" w:rsidRPr="005B7759" w14:paraId="38133906" w14:textId="77777777" w:rsidTr="00964AE5">
        <w:tc>
          <w:tcPr>
            <w:tcW w:w="6941" w:type="dxa"/>
            <w:gridSpan w:val="2"/>
          </w:tcPr>
          <w:p w14:paraId="4D040DCC" w14:textId="77777777" w:rsidR="007A0A4C" w:rsidRPr="005B7759" w:rsidRDefault="007A0A4C" w:rsidP="00964AE5">
            <w:pPr>
              <w:spacing w:before="0" w:after="0" w:line="276" w:lineRule="auto"/>
              <w:rPr>
                <w:rFonts w:eastAsia="Calibri" w:cs="Arial"/>
                <w:b/>
                <w:bCs/>
                <w:caps w:val="0"/>
                <w:sz w:val="20"/>
                <w:szCs w:val="20"/>
                <w:lang w:val="ca-ES" w:eastAsia="ca-ES"/>
              </w:rPr>
            </w:pPr>
          </w:p>
          <w:p w14:paraId="2F921C7C" w14:textId="77777777" w:rsidR="007A0A4C" w:rsidRPr="005B7759" w:rsidRDefault="007A0A4C" w:rsidP="00964AE5">
            <w:pPr>
              <w:spacing w:before="0" w:after="0" w:line="276" w:lineRule="auto"/>
              <w:jc w:val="right"/>
              <w:rPr>
                <w:rFonts w:eastAsia="Calibri" w:cs="Arial"/>
                <w:b/>
                <w:bCs/>
                <w:sz w:val="20"/>
                <w:szCs w:val="20"/>
                <w:lang w:eastAsia="ca-ES"/>
              </w:rPr>
            </w:pPr>
            <w:r w:rsidRPr="005B7759">
              <w:rPr>
                <w:rFonts w:eastAsia="Calibri" w:cs="Arial"/>
                <w:b/>
                <w:bCs/>
                <w:caps w:val="0"/>
                <w:sz w:val="20"/>
                <w:szCs w:val="20"/>
                <w:lang w:val="ca-ES" w:eastAsia="ca-ES"/>
              </w:rPr>
              <w:t>Total oferta econòmica</w:t>
            </w:r>
          </w:p>
        </w:tc>
        <w:tc>
          <w:tcPr>
            <w:tcW w:w="1553" w:type="dxa"/>
          </w:tcPr>
          <w:p w14:paraId="135B7E91" w14:textId="77777777" w:rsidR="007A0A4C" w:rsidRPr="005B7759" w:rsidRDefault="007A0A4C" w:rsidP="00964AE5">
            <w:pPr>
              <w:spacing w:before="0" w:after="0" w:line="276" w:lineRule="auto"/>
              <w:rPr>
                <w:rFonts w:eastAsia="Calibri" w:cs="Arial"/>
                <w:b/>
                <w:bCs/>
                <w:sz w:val="20"/>
                <w:szCs w:val="20"/>
                <w:lang w:val="ca-ES" w:eastAsia="ca-ES"/>
              </w:rPr>
            </w:pPr>
          </w:p>
        </w:tc>
      </w:tr>
    </w:tbl>
    <w:p w14:paraId="486CB054" w14:textId="789AD00D" w:rsidR="00194672" w:rsidRPr="005B7759" w:rsidRDefault="00194672" w:rsidP="00194672">
      <w:pPr>
        <w:spacing w:before="0" w:line="276" w:lineRule="auto"/>
        <w:rPr>
          <w:rFonts w:eastAsia="Calibri" w:cs="Arial"/>
          <w:b/>
          <w:bCs/>
          <w:sz w:val="20"/>
          <w:szCs w:val="20"/>
          <w:lang w:eastAsia="ca-ES"/>
        </w:rPr>
      </w:pPr>
      <w:r w:rsidRPr="005B7759">
        <w:rPr>
          <w:rFonts w:eastAsia="Calibri" w:cs="Arial"/>
          <w:b/>
          <w:bCs/>
          <w:sz w:val="20"/>
          <w:szCs w:val="20"/>
          <w:lang w:eastAsia="ca-ES"/>
        </w:rPr>
        <w:t>DECLARA:</w:t>
      </w:r>
    </w:p>
    <w:p w14:paraId="0CB56827" w14:textId="77777777" w:rsidR="00194672" w:rsidRPr="005B7759" w:rsidRDefault="00194672" w:rsidP="00194672">
      <w:pPr>
        <w:spacing w:before="0" w:line="276" w:lineRule="auto"/>
        <w:rPr>
          <w:rFonts w:eastAsia="Calibri" w:cs="Arial"/>
          <w:bCs/>
          <w:sz w:val="20"/>
          <w:szCs w:val="20"/>
          <w:lang w:eastAsia="ca-ES"/>
        </w:rPr>
      </w:pPr>
      <w:r w:rsidRPr="005B7759">
        <w:rPr>
          <w:rFonts w:eastAsia="Calibri" w:cs="Arial"/>
          <w:bCs/>
          <w:sz w:val="20"/>
          <w:szCs w:val="20"/>
          <w:lang w:eastAsia="ca-ES"/>
        </w:rPr>
        <w:t>L'empresa licitadora declara expressament que: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537"/>
        <w:gridCol w:w="520"/>
        <w:gridCol w:w="7158"/>
      </w:tblGrid>
      <w:tr w:rsidR="00194672" w:rsidRPr="005B7759" w14:paraId="6C64145D" w14:textId="77777777" w:rsidTr="00112ACC">
        <w:tc>
          <w:tcPr>
            <w:tcW w:w="537" w:type="dxa"/>
            <w:shd w:val="clear" w:color="auto" w:fill="00798D"/>
          </w:tcPr>
          <w:p w14:paraId="26694748" w14:textId="77777777" w:rsidR="00194672" w:rsidRPr="005B7759" w:rsidRDefault="00194672" w:rsidP="00112ACC">
            <w:pPr>
              <w:pStyle w:val="Pargrafdellista"/>
              <w:widowControl w:val="0"/>
              <w:suppressAutoHyphens/>
              <w:spacing w:before="0" w:after="0" w:line="276" w:lineRule="auto"/>
              <w:ind w:left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</w:pPr>
            <w:r w:rsidRPr="005B7759"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  <w:t xml:space="preserve">Sí </w:t>
            </w:r>
          </w:p>
        </w:tc>
        <w:tc>
          <w:tcPr>
            <w:tcW w:w="0" w:type="auto"/>
            <w:shd w:val="clear" w:color="auto" w:fill="00798D"/>
          </w:tcPr>
          <w:p w14:paraId="2FE067F4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b/>
                <w:bCs/>
                <w:caps w:val="0"/>
                <w:color w:val="FFFFFF" w:themeColor="background1"/>
                <w:sz w:val="20"/>
                <w:szCs w:val="20"/>
                <w:lang w:val="ca-ES"/>
              </w:rPr>
            </w:pPr>
            <w:r w:rsidRPr="005B7759">
              <w:rPr>
                <w:rFonts w:cs="Arial"/>
                <w:b/>
                <w:bCs/>
                <w:caps w:val="0"/>
                <w:color w:val="FFFFFF" w:themeColor="background1"/>
                <w:sz w:val="20"/>
                <w:szCs w:val="20"/>
                <w:lang w:val="ca-ES"/>
              </w:rPr>
              <w:t>NO</w:t>
            </w:r>
          </w:p>
        </w:tc>
        <w:tc>
          <w:tcPr>
            <w:tcW w:w="0" w:type="auto"/>
            <w:shd w:val="clear" w:color="auto" w:fill="00798D"/>
          </w:tcPr>
          <w:p w14:paraId="4F00CA77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b/>
                <w:bCs/>
                <w:caps w:val="0"/>
                <w:color w:val="FFFFFF" w:themeColor="background1"/>
                <w:sz w:val="20"/>
                <w:szCs w:val="20"/>
                <w:lang w:val="ca-ES"/>
              </w:rPr>
            </w:pPr>
            <w:r w:rsidRPr="005B7759">
              <w:rPr>
                <w:rFonts w:cs="Arial"/>
                <w:b/>
                <w:bCs/>
                <w:caps w:val="0"/>
                <w:color w:val="FFFFFF" w:themeColor="background1"/>
                <w:sz w:val="20"/>
                <w:szCs w:val="20"/>
                <w:lang w:val="ca-ES"/>
              </w:rPr>
              <w:t>CONDICIONS RELATIVES A LA PROPOSTA ECONÒMICA</w:t>
            </w:r>
          </w:p>
        </w:tc>
      </w:tr>
      <w:tr w:rsidR="00194672" w:rsidRPr="005B7759" w14:paraId="3C565469" w14:textId="77777777" w:rsidTr="00112ACC">
        <w:tc>
          <w:tcPr>
            <w:tcW w:w="537" w:type="dxa"/>
          </w:tcPr>
          <w:p w14:paraId="566E2B85" w14:textId="77777777" w:rsidR="00194672" w:rsidRPr="005B7759" w:rsidRDefault="00194672" w:rsidP="00112ACC">
            <w:pPr>
              <w:pStyle w:val="Pargrafdellista"/>
              <w:widowControl w:val="0"/>
              <w:suppressAutoHyphens/>
              <w:spacing w:before="0" w:after="0" w:line="276" w:lineRule="auto"/>
              <w:ind w:left="0"/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</w:tcPr>
          <w:p w14:paraId="5B887158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caps w:val="0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</w:tcPr>
          <w:p w14:paraId="1C71299E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sz w:val="20"/>
                <w:szCs w:val="20"/>
                <w:lang w:val="ca-ES"/>
              </w:rPr>
            </w:pPr>
            <w:r w:rsidRPr="005B7759">
              <w:rPr>
                <w:rFonts w:eastAsia="Calibri" w:cs="Arial"/>
                <w:bCs/>
                <w:caps w:val="0"/>
                <w:sz w:val="20"/>
                <w:szCs w:val="20"/>
                <w:lang w:val="ca-ES" w:eastAsia="ca-ES"/>
              </w:rPr>
              <w:t>L'import ofert per al manteniment anual ser</w:t>
            </w:r>
            <w:r w:rsidRPr="005B7759">
              <w:rPr>
                <w:rFonts w:eastAsia="Calibri" w:cs="Raleway Medium"/>
                <w:bCs/>
                <w:caps w:val="0"/>
                <w:sz w:val="20"/>
                <w:szCs w:val="20"/>
                <w:lang w:val="ca-ES" w:eastAsia="ca-ES"/>
              </w:rPr>
              <w:t>à</w:t>
            </w:r>
            <w:r w:rsidRPr="005B7759">
              <w:rPr>
                <w:rFonts w:eastAsia="Calibri" w:cs="Arial"/>
                <w:bCs/>
                <w:caps w:val="0"/>
                <w:sz w:val="20"/>
                <w:szCs w:val="20"/>
                <w:lang w:val="ca-ES" w:eastAsia="ca-ES"/>
              </w:rPr>
              <w:t xml:space="preserve"> aplicable tant al per</w:t>
            </w:r>
            <w:r w:rsidRPr="005B7759">
              <w:rPr>
                <w:rFonts w:eastAsia="Calibri" w:cs="Raleway Medium"/>
                <w:bCs/>
                <w:caps w:val="0"/>
                <w:sz w:val="20"/>
                <w:szCs w:val="20"/>
                <w:lang w:val="ca-ES" w:eastAsia="ca-ES"/>
              </w:rPr>
              <w:t>í</w:t>
            </w:r>
            <w:r w:rsidRPr="005B7759">
              <w:rPr>
                <w:rFonts w:eastAsia="Calibri" w:cs="Arial"/>
                <w:bCs/>
                <w:caps w:val="0"/>
                <w:sz w:val="20"/>
                <w:szCs w:val="20"/>
                <w:lang w:val="ca-ES" w:eastAsia="ca-ES"/>
              </w:rPr>
              <w:t>ode inicial del contracte com a cadascuna de les eventuals pr</w:t>
            </w:r>
            <w:r w:rsidRPr="005B7759">
              <w:rPr>
                <w:rFonts w:eastAsia="Calibri" w:cs="Raleway Medium"/>
                <w:bCs/>
                <w:caps w:val="0"/>
                <w:sz w:val="20"/>
                <w:szCs w:val="20"/>
                <w:lang w:val="ca-ES" w:eastAsia="ca-ES"/>
              </w:rPr>
              <w:t>ò</w:t>
            </w:r>
            <w:r w:rsidRPr="005B7759">
              <w:rPr>
                <w:rFonts w:eastAsia="Calibri" w:cs="Arial"/>
                <w:bCs/>
                <w:caps w:val="0"/>
                <w:sz w:val="20"/>
                <w:szCs w:val="20"/>
                <w:lang w:val="ca-ES" w:eastAsia="ca-ES"/>
              </w:rPr>
              <w:t>rrogues previstes</w:t>
            </w:r>
          </w:p>
        </w:tc>
      </w:tr>
      <w:tr w:rsidR="00194672" w:rsidRPr="005B7759" w14:paraId="4AC3B04F" w14:textId="77777777" w:rsidTr="00112ACC">
        <w:tc>
          <w:tcPr>
            <w:tcW w:w="537" w:type="dxa"/>
          </w:tcPr>
          <w:p w14:paraId="56F11AF5" w14:textId="77777777" w:rsidR="00194672" w:rsidRPr="005B7759" w:rsidRDefault="00194672" w:rsidP="00112ACC">
            <w:pPr>
              <w:pStyle w:val="Pargrafdellista"/>
              <w:widowControl w:val="0"/>
              <w:suppressAutoHyphens/>
              <w:spacing w:before="0" w:after="0" w:line="276" w:lineRule="auto"/>
              <w:ind w:left="0"/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</w:tcPr>
          <w:p w14:paraId="7AA40889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caps w:val="0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</w:tcPr>
          <w:p w14:paraId="01E86051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sz w:val="20"/>
                <w:szCs w:val="20"/>
                <w:lang w:val="ca-ES"/>
              </w:rPr>
            </w:pPr>
            <w:r w:rsidRPr="005B7759">
              <w:rPr>
                <w:rFonts w:eastAsia="Calibri" w:cs="Arial"/>
                <w:bCs/>
                <w:caps w:val="0"/>
                <w:sz w:val="20"/>
                <w:szCs w:val="20"/>
                <w:lang w:val="ca-ES" w:eastAsia="ca-ES"/>
              </w:rPr>
              <w:t>L'import ofert per al manteniment anual romandr</w:t>
            </w:r>
            <w:r w:rsidRPr="005B7759">
              <w:rPr>
                <w:rFonts w:eastAsia="Calibri" w:cs="Raleway Medium"/>
                <w:bCs/>
                <w:caps w:val="0"/>
                <w:sz w:val="20"/>
                <w:szCs w:val="20"/>
                <w:lang w:val="ca-ES" w:eastAsia="ca-ES"/>
              </w:rPr>
              <w:t>à</w:t>
            </w:r>
            <w:r w:rsidRPr="005B7759">
              <w:rPr>
                <w:rFonts w:eastAsia="Calibri" w:cs="Arial"/>
                <w:bCs/>
                <w:caps w:val="0"/>
                <w:sz w:val="20"/>
                <w:szCs w:val="20"/>
                <w:lang w:val="ca-ES" w:eastAsia="ca-ES"/>
              </w:rPr>
              <w:t xml:space="preserve"> invariable durant tota la vig</w:t>
            </w:r>
            <w:r w:rsidRPr="005B7759">
              <w:rPr>
                <w:rFonts w:eastAsia="Calibri" w:cs="Raleway Medium"/>
                <w:bCs/>
                <w:caps w:val="0"/>
                <w:sz w:val="20"/>
                <w:szCs w:val="20"/>
                <w:lang w:val="ca-ES" w:eastAsia="ca-ES"/>
              </w:rPr>
              <w:t>è</w:t>
            </w:r>
            <w:r w:rsidRPr="005B7759">
              <w:rPr>
                <w:rFonts w:eastAsia="Calibri" w:cs="Arial"/>
                <w:bCs/>
                <w:caps w:val="0"/>
                <w:sz w:val="20"/>
                <w:szCs w:val="20"/>
                <w:lang w:val="ca-ES" w:eastAsia="ca-ES"/>
              </w:rPr>
              <w:t>ncia del contracte, incloses les eventuals pr</w:t>
            </w:r>
            <w:r w:rsidRPr="005B7759">
              <w:rPr>
                <w:rFonts w:eastAsia="Calibri" w:cs="Raleway Medium"/>
                <w:bCs/>
                <w:caps w:val="0"/>
                <w:sz w:val="20"/>
                <w:szCs w:val="20"/>
                <w:lang w:val="ca-ES" w:eastAsia="ca-ES"/>
              </w:rPr>
              <w:t>ò</w:t>
            </w:r>
            <w:r w:rsidRPr="005B7759">
              <w:rPr>
                <w:rFonts w:eastAsia="Calibri" w:cs="Arial"/>
                <w:bCs/>
                <w:caps w:val="0"/>
                <w:sz w:val="20"/>
                <w:szCs w:val="20"/>
                <w:lang w:val="ca-ES" w:eastAsia="ca-ES"/>
              </w:rPr>
              <w:t>rrogues, at</w:t>
            </w:r>
            <w:r w:rsidRPr="005B7759">
              <w:rPr>
                <w:rFonts w:eastAsia="Calibri" w:cs="Raleway Medium"/>
                <w:bCs/>
                <w:caps w:val="0"/>
                <w:sz w:val="20"/>
                <w:szCs w:val="20"/>
                <w:lang w:val="ca-ES" w:eastAsia="ca-ES"/>
              </w:rPr>
              <w:t>è</w:t>
            </w:r>
            <w:r w:rsidRPr="005B7759">
              <w:rPr>
                <w:rFonts w:eastAsia="Calibri" w:cs="Arial"/>
                <w:bCs/>
                <w:caps w:val="0"/>
                <w:sz w:val="20"/>
                <w:szCs w:val="20"/>
                <w:lang w:val="ca-ES" w:eastAsia="ca-ES"/>
              </w:rPr>
              <w:t>s que el contracte no preveu revisi</w:t>
            </w:r>
            <w:r w:rsidRPr="005B7759">
              <w:rPr>
                <w:rFonts w:eastAsia="Calibri" w:cs="Raleway Medium"/>
                <w:bCs/>
                <w:caps w:val="0"/>
                <w:sz w:val="20"/>
                <w:szCs w:val="20"/>
                <w:lang w:val="ca-ES" w:eastAsia="ca-ES"/>
              </w:rPr>
              <w:t>ó</w:t>
            </w:r>
            <w:r w:rsidRPr="005B7759">
              <w:rPr>
                <w:rFonts w:eastAsia="Calibri" w:cs="Arial"/>
                <w:bCs/>
                <w:caps w:val="0"/>
                <w:sz w:val="20"/>
                <w:szCs w:val="20"/>
                <w:lang w:val="ca-ES" w:eastAsia="ca-ES"/>
              </w:rPr>
              <w:t xml:space="preserve"> de preus.</w:t>
            </w:r>
          </w:p>
        </w:tc>
      </w:tr>
      <w:tr w:rsidR="00194672" w:rsidRPr="005B7759" w14:paraId="583A8640" w14:textId="77777777" w:rsidTr="00112ACC">
        <w:tc>
          <w:tcPr>
            <w:tcW w:w="537" w:type="dxa"/>
          </w:tcPr>
          <w:p w14:paraId="504F98F9" w14:textId="77777777" w:rsidR="00194672" w:rsidRPr="005B7759" w:rsidRDefault="00194672" w:rsidP="00112ACC">
            <w:pPr>
              <w:pStyle w:val="Pargrafdellista"/>
              <w:widowControl w:val="0"/>
              <w:suppressAutoHyphens/>
              <w:spacing w:before="0" w:after="0" w:line="276" w:lineRule="auto"/>
              <w:ind w:left="0"/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</w:tcPr>
          <w:p w14:paraId="18AC63DF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caps w:val="0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</w:tcPr>
          <w:p w14:paraId="28802C91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sz w:val="20"/>
                <w:szCs w:val="20"/>
                <w:lang w:val="ca-ES"/>
              </w:rPr>
            </w:pPr>
            <w:r w:rsidRPr="005B7759">
              <w:rPr>
                <w:rFonts w:eastAsia="Calibri" w:cs="Arial"/>
                <w:bCs/>
                <w:caps w:val="0"/>
                <w:sz w:val="20"/>
                <w:szCs w:val="20"/>
                <w:lang w:val="ca-ES" w:eastAsia="ca-ES"/>
              </w:rPr>
              <w:t>L'oferta inclou la totalitat de les prestacions descrites als plecs i tots els costos necessaris per a la seva correcta execuci</w:t>
            </w:r>
            <w:r w:rsidRPr="005B7759">
              <w:rPr>
                <w:rFonts w:eastAsia="Calibri" w:cs="Raleway Medium"/>
                <w:bCs/>
                <w:caps w:val="0"/>
                <w:sz w:val="20"/>
                <w:szCs w:val="20"/>
                <w:lang w:val="ca-ES" w:eastAsia="ca-ES"/>
              </w:rPr>
              <w:t>ó</w:t>
            </w:r>
            <w:r w:rsidRPr="005B7759">
              <w:rPr>
                <w:rFonts w:eastAsia="Calibri" w:cs="Arial"/>
                <w:bCs/>
                <w:sz w:val="20"/>
                <w:szCs w:val="20"/>
                <w:lang w:val="ca-ES" w:eastAsia="ca-ES"/>
              </w:rPr>
              <w:t xml:space="preserve">, </w:t>
            </w:r>
            <w:r w:rsidRPr="005B7759">
              <w:rPr>
                <w:rFonts w:cs="Arial"/>
                <w:caps w:val="0"/>
                <w:sz w:val="20"/>
                <w:szCs w:val="20"/>
                <w:lang w:val="ca-ES"/>
              </w:rPr>
              <w:t>amb l’única excepció de l’IVA.</w:t>
            </w:r>
          </w:p>
        </w:tc>
      </w:tr>
      <w:tr w:rsidR="00194672" w:rsidRPr="005B7759" w14:paraId="0CB2E107" w14:textId="77777777" w:rsidTr="00112ACC">
        <w:tc>
          <w:tcPr>
            <w:tcW w:w="537" w:type="dxa"/>
          </w:tcPr>
          <w:p w14:paraId="583D1B57" w14:textId="77777777" w:rsidR="00194672" w:rsidRPr="005B7759" w:rsidRDefault="00194672" w:rsidP="00112ACC">
            <w:pPr>
              <w:pStyle w:val="Pargrafdellista"/>
              <w:widowControl w:val="0"/>
              <w:suppressAutoHyphens/>
              <w:spacing w:before="0" w:after="0" w:line="276" w:lineRule="auto"/>
              <w:ind w:left="0"/>
              <w:rPr>
                <w:rFonts w:cs="Arial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</w:tcPr>
          <w:p w14:paraId="3B4ECD7F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caps w:val="0"/>
                <w:sz w:val="20"/>
                <w:szCs w:val="20"/>
                <w:lang w:val="ca-ES"/>
              </w:rPr>
            </w:pPr>
          </w:p>
        </w:tc>
        <w:tc>
          <w:tcPr>
            <w:tcW w:w="0" w:type="auto"/>
          </w:tcPr>
          <w:p w14:paraId="592E4266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eastAsia="Calibri" w:cs="Arial"/>
                <w:bCs/>
                <w:caps w:val="0"/>
                <w:sz w:val="20"/>
                <w:szCs w:val="20"/>
                <w:lang w:val="ca-ES" w:eastAsia="ca-ES"/>
              </w:rPr>
            </w:pPr>
            <w:r w:rsidRPr="005B7759">
              <w:rPr>
                <w:rFonts w:eastAsia="Calibri" w:cs="Arial"/>
                <w:bCs/>
                <w:caps w:val="0"/>
                <w:sz w:val="20"/>
                <w:szCs w:val="20"/>
                <w:lang w:val="ca-ES" w:eastAsia="ca-ES"/>
              </w:rPr>
              <w:t>L'oferta presentada no supera els imports m</w:t>
            </w:r>
            <w:r w:rsidRPr="005B7759">
              <w:rPr>
                <w:rFonts w:eastAsia="Calibri" w:cs="Raleway Medium"/>
                <w:bCs/>
                <w:caps w:val="0"/>
                <w:sz w:val="20"/>
                <w:szCs w:val="20"/>
                <w:lang w:val="ca-ES" w:eastAsia="ca-ES"/>
              </w:rPr>
              <w:t>à</w:t>
            </w:r>
            <w:r w:rsidRPr="005B7759">
              <w:rPr>
                <w:rFonts w:eastAsia="Calibri" w:cs="Arial"/>
                <w:bCs/>
                <w:caps w:val="0"/>
                <w:sz w:val="20"/>
                <w:szCs w:val="20"/>
                <w:lang w:val="ca-ES" w:eastAsia="ca-ES"/>
              </w:rPr>
              <w:t>xims establerts als plecs.</w:t>
            </w:r>
          </w:p>
          <w:p w14:paraId="5EB624E9" w14:textId="77777777" w:rsidR="00194672" w:rsidRPr="005B7759" w:rsidRDefault="00194672" w:rsidP="00112ACC">
            <w:pPr>
              <w:widowControl w:val="0"/>
              <w:suppressAutoHyphens/>
              <w:spacing w:before="0" w:after="0" w:line="276" w:lineRule="auto"/>
              <w:rPr>
                <w:rFonts w:cs="Arial"/>
                <w:sz w:val="20"/>
                <w:szCs w:val="20"/>
                <w:lang w:val="ca-ES"/>
              </w:rPr>
            </w:pPr>
          </w:p>
        </w:tc>
      </w:tr>
    </w:tbl>
    <w:p w14:paraId="456F8FFA" w14:textId="77777777" w:rsidR="00194672" w:rsidRPr="005B7759" w:rsidRDefault="00194672" w:rsidP="00194672">
      <w:pPr>
        <w:autoSpaceDE w:val="0"/>
        <w:autoSpaceDN w:val="0"/>
        <w:adjustRightInd w:val="0"/>
        <w:spacing w:before="0" w:line="276" w:lineRule="auto"/>
        <w:rPr>
          <w:rFonts w:cs="Arial"/>
          <w:sz w:val="20"/>
          <w:szCs w:val="20"/>
        </w:rPr>
      </w:pPr>
    </w:p>
    <w:p w14:paraId="63F339C4" w14:textId="77777777" w:rsidR="00194672" w:rsidRPr="005B7759" w:rsidRDefault="00194672" w:rsidP="00194672">
      <w:pPr>
        <w:autoSpaceDE w:val="0"/>
        <w:autoSpaceDN w:val="0"/>
        <w:adjustRightInd w:val="0"/>
        <w:spacing w:before="0" w:line="276" w:lineRule="auto"/>
        <w:rPr>
          <w:rFonts w:cs="Arial"/>
          <w:sz w:val="20"/>
          <w:szCs w:val="20"/>
        </w:rPr>
      </w:pPr>
      <w:r w:rsidRPr="005B7759">
        <w:rPr>
          <w:rFonts w:cs="Arial"/>
          <w:sz w:val="20"/>
          <w:szCs w:val="20"/>
        </w:rPr>
        <w:t>Lloc i data</w:t>
      </w:r>
    </w:p>
    <w:p w14:paraId="26D88B80" w14:textId="54E38610" w:rsidR="00D13033" w:rsidRDefault="00194672" w:rsidP="00194672">
      <w:pPr>
        <w:autoSpaceDE w:val="0"/>
        <w:autoSpaceDN w:val="0"/>
        <w:adjustRightInd w:val="0"/>
        <w:spacing w:before="0" w:line="276" w:lineRule="auto"/>
        <w:rPr>
          <w:rFonts w:cs="Arial"/>
          <w:sz w:val="20"/>
          <w:szCs w:val="20"/>
        </w:rPr>
      </w:pPr>
      <w:r w:rsidRPr="005B7759">
        <w:rPr>
          <w:rFonts w:cs="Arial"/>
          <w:sz w:val="20"/>
          <w:szCs w:val="20"/>
        </w:rPr>
        <w:t>Signatura del representant i segell de l’empresa</w:t>
      </w:r>
      <w:r w:rsidR="007A0A4C">
        <w:rPr>
          <w:rFonts w:cs="Arial"/>
          <w:sz w:val="20"/>
          <w:szCs w:val="20"/>
        </w:rPr>
        <w:t>.</w:t>
      </w:r>
    </w:p>
    <w:sectPr w:rsidR="00D13033" w:rsidSect="00194672">
      <w:headerReference w:type="first" r:id="rId7"/>
      <w:footerReference w:type="first" r:id="rId8"/>
      <w:pgSz w:w="11906" w:h="16838"/>
      <w:pgMar w:top="1417" w:right="1701" w:bottom="1417" w:left="1701" w:header="283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921C8" w14:textId="77777777" w:rsidR="003121E0" w:rsidRDefault="003121E0">
      <w:pPr>
        <w:spacing w:before="0" w:after="0" w:line="240" w:lineRule="auto"/>
      </w:pPr>
      <w:r>
        <w:separator/>
      </w:r>
    </w:p>
  </w:endnote>
  <w:endnote w:type="continuationSeparator" w:id="0">
    <w:p w14:paraId="0EF822E3" w14:textId="77777777" w:rsidR="003121E0" w:rsidRDefault="003121E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678"/>
    </w:tblGrid>
    <w:tr w:rsidR="00D13033" w:rsidRPr="00151EA9" w14:paraId="176E06EB" w14:textId="77777777" w:rsidTr="003F38AC">
      <w:trPr>
        <w:trHeight w:val="105"/>
        <w:jc w:val="center"/>
      </w:trPr>
      <w:tc>
        <w:tcPr>
          <w:tcW w:w="5103" w:type="dxa"/>
        </w:tcPr>
        <w:p w14:paraId="6748509F" w14:textId="77777777" w:rsidR="00D13033" w:rsidRPr="00151EA9" w:rsidRDefault="00D13033" w:rsidP="00D13033">
          <w:pPr>
            <w:pStyle w:val="Peupagina"/>
            <w:rPr>
              <w:sz w:val="12"/>
            </w:rPr>
          </w:pPr>
        </w:p>
      </w:tc>
      <w:tc>
        <w:tcPr>
          <w:tcW w:w="4678" w:type="dxa"/>
        </w:tcPr>
        <w:p w14:paraId="5C49D49A" w14:textId="77777777" w:rsidR="00D13033" w:rsidRPr="00151EA9" w:rsidRDefault="00D13033" w:rsidP="00D13033">
          <w:pPr>
            <w:pStyle w:val="Peupagina"/>
            <w:rPr>
              <w:sz w:val="12"/>
            </w:rPr>
          </w:pPr>
        </w:p>
      </w:tc>
    </w:tr>
    <w:tr w:rsidR="00D13033" w:rsidRPr="00151EA9" w14:paraId="402EB0B9" w14:textId="77777777" w:rsidTr="003F38AC">
      <w:trPr>
        <w:trHeight w:val="105"/>
        <w:jc w:val="center"/>
      </w:trPr>
      <w:tc>
        <w:tcPr>
          <w:tcW w:w="5103" w:type="dxa"/>
        </w:tcPr>
        <w:p w14:paraId="32306DDC" w14:textId="77777777" w:rsidR="00D13033" w:rsidRPr="00151EA9" w:rsidRDefault="00D13033" w:rsidP="00D13033">
          <w:pPr>
            <w:pStyle w:val="Peupagina"/>
            <w:rPr>
              <w:sz w:val="12"/>
            </w:rPr>
          </w:pPr>
        </w:p>
      </w:tc>
      <w:tc>
        <w:tcPr>
          <w:tcW w:w="4678" w:type="dxa"/>
        </w:tcPr>
        <w:p w14:paraId="06F355C9" w14:textId="77777777" w:rsidR="00D13033" w:rsidRPr="00151EA9" w:rsidRDefault="00D13033" w:rsidP="00D13033">
          <w:pPr>
            <w:pStyle w:val="Peupagina"/>
            <w:rPr>
              <w:sz w:val="12"/>
            </w:rPr>
          </w:pPr>
        </w:p>
      </w:tc>
    </w:tr>
    <w:tr w:rsidR="00D13033" w:rsidRPr="00151EA9" w14:paraId="2B97F0A3" w14:textId="77777777" w:rsidTr="003F38AC">
      <w:trPr>
        <w:trHeight w:val="345"/>
        <w:jc w:val="center"/>
      </w:trPr>
      <w:tc>
        <w:tcPr>
          <w:tcW w:w="9781" w:type="dxa"/>
          <w:gridSpan w:val="2"/>
        </w:tcPr>
        <w:p w14:paraId="5A3E8598" w14:textId="77777777" w:rsidR="00D13033" w:rsidRPr="00DF57C1" w:rsidRDefault="00D13033" w:rsidP="00D13033">
          <w:pPr>
            <w:pStyle w:val="Peu"/>
            <w:tabs>
              <w:tab w:val="left" w:pos="1530"/>
            </w:tabs>
            <w:rPr>
              <w:sz w:val="12"/>
              <w:szCs w:val="12"/>
              <w:lang w:val="ca-ES"/>
            </w:rPr>
          </w:pPr>
          <w:r w:rsidRPr="00301E94">
            <w:rPr>
              <w:caps w:val="0"/>
              <w:sz w:val="12"/>
              <w:szCs w:val="12"/>
              <w:lang w:val="ca-ES"/>
            </w:rPr>
            <w:t xml:space="preserve">Aigües de Manresa S.A.  | Plana de l’Om, 6, 3r 3a 08241 Manresa | Reg. Merc. de Barcelona – Tom 4997. Llibre 4311. </w:t>
          </w:r>
          <w:proofErr w:type="spellStart"/>
          <w:r w:rsidRPr="00301E94">
            <w:rPr>
              <w:caps w:val="0"/>
              <w:sz w:val="12"/>
              <w:szCs w:val="12"/>
              <w:lang w:val="ca-ES"/>
            </w:rPr>
            <w:t>Secc</w:t>
          </w:r>
          <w:proofErr w:type="spellEnd"/>
          <w:r w:rsidRPr="00301E94">
            <w:rPr>
              <w:caps w:val="0"/>
              <w:sz w:val="12"/>
              <w:szCs w:val="12"/>
              <w:lang w:val="ca-ES"/>
            </w:rPr>
            <w:t xml:space="preserve">. 2a. Foli 162. Full 58655. </w:t>
          </w:r>
          <w:proofErr w:type="spellStart"/>
          <w:r w:rsidRPr="00301E94">
            <w:rPr>
              <w:caps w:val="0"/>
              <w:sz w:val="12"/>
              <w:szCs w:val="12"/>
              <w:lang w:val="ca-ES"/>
            </w:rPr>
            <w:t>Insc</w:t>
          </w:r>
          <w:proofErr w:type="spellEnd"/>
          <w:r w:rsidRPr="00301E94">
            <w:rPr>
              <w:caps w:val="0"/>
              <w:sz w:val="12"/>
              <w:szCs w:val="12"/>
              <w:lang w:val="ca-ES"/>
            </w:rPr>
            <w:t>. 1a CIF A08294282</w:t>
          </w:r>
        </w:p>
      </w:tc>
    </w:tr>
    <w:tr w:rsidR="00D13033" w:rsidRPr="00151EA9" w14:paraId="5CF3BA30" w14:textId="77777777" w:rsidTr="003F38AC">
      <w:trPr>
        <w:trHeight w:val="105"/>
        <w:jc w:val="center"/>
      </w:trPr>
      <w:tc>
        <w:tcPr>
          <w:tcW w:w="5103" w:type="dxa"/>
        </w:tcPr>
        <w:p w14:paraId="7EF75D93" w14:textId="77777777" w:rsidR="00D13033" w:rsidRPr="00DF57C1" w:rsidRDefault="00D13033" w:rsidP="00D13033">
          <w:pPr>
            <w:pStyle w:val="Peupagina"/>
            <w:rPr>
              <w:sz w:val="12"/>
              <w:lang w:val="ca-ES"/>
            </w:rPr>
          </w:pPr>
        </w:p>
      </w:tc>
      <w:tc>
        <w:tcPr>
          <w:tcW w:w="4678" w:type="dxa"/>
        </w:tcPr>
        <w:p w14:paraId="72CDD1BA" w14:textId="77777777" w:rsidR="00D13033" w:rsidRPr="00DF57C1" w:rsidRDefault="00D13033" w:rsidP="00D13033">
          <w:pPr>
            <w:pStyle w:val="Peupagina"/>
            <w:rPr>
              <w:sz w:val="12"/>
              <w:lang w:val="ca-ES"/>
            </w:rPr>
          </w:pPr>
        </w:p>
      </w:tc>
    </w:tr>
  </w:tbl>
  <w:p w14:paraId="2C62D9BF" w14:textId="77777777" w:rsidR="00D13033" w:rsidRDefault="00D1303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6D81" w14:textId="77777777" w:rsidR="003121E0" w:rsidRDefault="003121E0">
      <w:pPr>
        <w:spacing w:before="0" w:after="0" w:line="240" w:lineRule="auto"/>
      </w:pPr>
      <w:r>
        <w:separator/>
      </w:r>
    </w:p>
  </w:footnote>
  <w:footnote w:type="continuationSeparator" w:id="0">
    <w:p w14:paraId="37E5AD74" w14:textId="77777777" w:rsidR="003121E0" w:rsidRDefault="003121E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1E0" w:firstRow="1" w:lastRow="1" w:firstColumn="1" w:lastColumn="1" w:noHBand="0" w:noVBand="0"/>
    </w:tblPr>
    <w:tblGrid>
      <w:gridCol w:w="5387"/>
      <w:gridCol w:w="4394"/>
    </w:tblGrid>
    <w:tr w:rsidR="00194672" w:rsidRPr="00B05443" w14:paraId="437B5D63" w14:textId="77777777" w:rsidTr="00EB0BF0">
      <w:trPr>
        <w:trHeight w:val="1063"/>
        <w:jc w:val="center"/>
      </w:trPr>
      <w:tc>
        <w:tcPr>
          <w:tcW w:w="5387" w:type="dxa"/>
          <w:vAlign w:val="center"/>
        </w:tcPr>
        <w:p w14:paraId="06B5D244" w14:textId="77777777" w:rsidR="00194672" w:rsidRPr="00B05443" w:rsidRDefault="00194672" w:rsidP="008E34FB">
          <w:pPr>
            <w:pStyle w:val="Capalera"/>
            <w:jc w:val="lef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</w:rPr>
            <w:drawing>
              <wp:anchor distT="0" distB="0" distL="114300" distR="114300" simplePos="0" relativeHeight="251657728" behindDoc="0" locked="1" layoutInCell="1" allowOverlap="1" wp14:anchorId="0B149188" wp14:editId="2F1FC39B">
                <wp:simplePos x="0" y="0"/>
                <wp:positionH relativeFrom="margin">
                  <wp:posOffset>56515</wp:posOffset>
                </wp:positionH>
                <wp:positionV relativeFrom="paragraph">
                  <wp:posOffset>146685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942411701" name="Imatge 942411701" descr="Imatge que conté text, clipArt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tge 9" descr="Imatge que conté text, clipArt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Align w:val="center"/>
        </w:tcPr>
        <w:p w14:paraId="08503A3F" w14:textId="77777777" w:rsidR="00194672" w:rsidRDefault="00194672" w:rsidP="008E34FB">
          <w:pPr>
            <w:pStyle w:val="ENCAPALAMENT"/>
            <w:rPr>
              <w:b/>
              <w:bCs/>
            </w:rPr>
          </w:pPr>
          <w:r w:rsidRPr="00B05443">
            <w:rPr>
              <w:b/>
              <w:bCs/>
            </w:rPr>
            <w:t>PLEC DE CLÀUSULES PARTICULARS</w:t>
          </w:r>
        </w:p>
        <w:p w14:paraId="08D73791" w14:textId="77777777" w:rsidR="00194672" w:rsidRPr="00B05443" w:rsidRDefault="00194672" w:rsidP="008E34FB">
          <w:pPr>
            <w:pStyle w:val="ENCAPALAMENT"/>
            <w:rPr>
              <w:b/>
              <w:bCs/>
            </w:rPr>
          </w:pPr>
          <w:r>
            <w:rPr>
              <w:b/>
              <w:bCs/>
            </w:rPr>
            <w:t>expedient de licitacio 11998</w:t>
          </w:r>
        </w:p>
      </w:tc>
    </w:tr>
  </w:tbl>
  <w:p w14:paraId="2F5E376D" w14:textId="77777777" w:rsidR="00D13033" w:rsidRDefault="00D1303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9F6"/>
    <w:multiLevelType w:val="hybridMultilevel"/>
    <w:tmpl w:val="5EAA35B0"/>
    <w:lvl w:ilvl="0" w:tplc="B78AB1F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54F2"/>
    <w:multiLevelType w:val="hybridMultilevel"/>
    <w:tmpl w:val="823A706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E096F"/>
    <w:multiLevelType w:val="hybridMultilevel"/>
    <w:tmpl w:val="69601B44"/>
    <w:lvl w:ilvl="0" w:tplc="3070BBF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79BA5F0A">
      <w:start w:val="1"/>
      <w:numFmt w:val="decimal"/>
      <w:lvlText w:val="%3)"/>
      <w:lvlJc w:val="left"/>
      <w:pPr>
        <w:ind w:left="2340" w:hanging="360"/>
      </w:pPr>
      <w:rPr>
        <w:rFonts w:cstheme="minorBid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7323C"/>
    <w:multiLevelType w:val="hybridMultilevel"/>
    <w:tmpl w:val="B9CC5CD4"/>
    <w:lvl w:ilvl="0" w:tplc="B78AB1F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702BC"/>
    <w:multiLevelType w:val="hybridMultilevel"/>
    <w:tmpl w:val="E5DEF0F0"/>
    <w:lvl w:ilvl="0" w:tplc="213A2C74">
      <w:start w:val="1"/>
      <w:numFmt w:val="bullet"/>
      <w:lvlText w:val="-"/>
      <w:lvlJc w:val="left"/>
      <w:pPr>
        <w:ind w:left="928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" w15:restartNumberingAfterBreak="0">
    <w:nsid w:val="6A0D3C54"/>
    <w:multiLevelType w:val="hybridMultilevel"/>
    <w:tmpl w:val="D1B0E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7469E"/>
    <w:multiLevelType w:val="multilevel"/>
    <w:tmpl w:val="59DE198A"/>
    <w:lvl w:ilvl="0">
      <w:start w:val="1"/>
      <w:numFmt w:val="decimal"/>
      <w:lvlText w:val="%1."/>
      <w:lvlJc w:val="left"/>
      <w:pPr>
        <w:ind w:left="1211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72E75B66"/>
    <w:multiLevelType w:val="multilevel"/>
    <w:tmpl w:val="844CFCA0"/>
    <w:lvl w:ilvl="0">
      <w:start w:val="1"/>
      <w:numFmt w:val="decimal"/>
      <w:lvlText w:val="%1."/>
      <w:lvlJc w:val="left"/>
      <w:pPr>
        <w:ind w:left="720" w:hanging="360"/>
      </w:pPr>
      <w:rPr>
        <w:rFonts w:ascii="Raleway Medium" w:eastAsiaTheme="minorHAnsi" w:hAnsi="Raleway Medium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715330C"/>
    <w:multiLevelType w:val="multilevel"/>
    <w:tmpl w:val="7E8A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5422B"/>
    <w:multiLevelType w:val="hybridMultilevel"/>
    <w:tmpl w:val="5EAC42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564992">
    <w:abstractNumId w:val="7"/>
  </w:num>
  <w:num w:numId="2" w16cid:durableId="79986039">
    <w:abstractNumId w:val="2"/>
  </w:num>
  <w:num w:numId="3" w16cid:durableId="536772460">
    <w:abstractNumId w:val="9"/>
  </w:num>
  <w:num w:numId="4" w16cid:durableId="279187665">
    <w:abstractNumId w:val="8"/>
  </w:num>
  <w:num w:numId="5" w16cid:durableId="1095907092">
    <w:abstractNumId w:val="3"/>
  </w:num>
  <w:num w:numId="6" w16cid:durableId="685013853">
    <w:abstractNumId w:val="0"/>
  </w:num>
  <w:num w:numId="7" w16cid:durableId="1350448556">
    <w:abstractNumId w:val="6"/>
  </w:num>
  <w:num w:numId="8" w16cid:durableId="1113788176">
    <w:abstractNumId w:val="1"/>
  </w:num>
  <w:num w:numId="9" w16cid:durableId="606814029">
    <w:abstractNumId w:val="5"/>
  </w:num>
  <w:num w:numId="10" w16cid:durableId="1188103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72"/>
    <w:rsid w:val="000B3ACB"/>
    <w:rsid w:val="000E1F6D"/>
    <w:rsid w:val="00194672"/>
    <w:rsid w:val="003121E0"/>
    <w:rsid w:val="003A1E3C"/>
    <w:rsid w:val="0065692B"/>
    <w:rsid w:val="007A0A4C"/>
    <w:rsid w:val="00BE216A"/>
    <w:rsid w:val="00D13033"/>
    <w:rsid w:val="00E7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FB8C"/>
  <w15:chartTrackingRefBased/>
  <w15:docId w15:val="{6737738E-6E11-46CE-B93D-31E1D87C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72"/>
    <w:pPr>
      <w:spacing w:before="240" w:after="240" w:line="240" w:lineRule="exact"/>
      <w:jc w:val="both"/>
    </w:pPr>
    <w:rPr>
      <w:rFonts w:ascii="Raleway Medium" w:hAnsi="Raleway Medium"/>
      <w:sz w:val="18"/>
      <w14:ligatures w14:val="none"/>
      <w14:numForm w14:val="lining"/>
    </w:rPr>
  </w:style>
  <w:style w:type="paragraph" w:styleId="Ttol1">
    <w:name w:val="heading 1"/>
    <w:basedOn w:val="Normal"/>
    <w:next w:val="Normal"/>
    <w:link w:val="Ttol1Car"/>
    <w:uiPriority w:val="9"/>
    <w:qFormat/>
    <w:rsid w:val="00194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94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94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94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94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94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94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94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94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94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94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94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9467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9467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9467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9467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9467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9467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94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9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94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94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4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94672"/>
    <w:rPr>
      <w:i/>
      <w:iCs/>
      <w:color w:val="404040" w:themeColor="text1" w:themeTint="BF"/>
    </w:rPr>
  </w:style>
  <w:style w:type="paragraph" w:styleId="Pargrafdel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"/>
    <w:basedOn w:val="Normal"/>
    <w:link w:val="PargrafdellistaCar"/>
    <w:uiPriority w:val="34"/>
    <w:qFormat/>
    <w:rsid w:val="0019467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9467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94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9467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94672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194672"/>
    <w:rPr>
      <w:color w:val="467886" w:themeColor="hyperlink"/>
      <w:u w:val="single"/>
    </w:rPr>
  </w:style>
  <w:style w:type="paragraph" w:styleId="Capalera">
    <w:name w:val="header"/>
    <w:basedOn w:val="Normal"/>
    <w:link w:val="CapaleraCar"/>
    <w:unhideWhenUsed/>
    <w:rsid w:val="00194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qFormat/>
    <w:rsid w:val="00194672"/>
    <w:rPr>
      <w:rFonts w:ascii="Raleway Medium" w:hAnsi="Raleway Medium"/>
      <w:sz w:val="18"/>
      <w14:ligatures w14:val="none"/>
      <w14:numForm w14:val="lining"/>
    </w:rPr>
  </w:style>
  <w:style w:type="paragraph" w:styleId="Peu">
    <w:name w:val="footer"/>
    <w:basedOn w:val="Normal"/>
    <w:link w:val="PeuCar"/>
    <w:uiPriority w:val="99"/>
    <w:unhideWhenUsed/>
    <w:rsid w:val="00194672"/>
    <w:pPr>
      <w:tabs>
        <w:tab w:val="center" w:pos="4252"/>
        <w:tab w:val="right" w:pos="8504"/>
      </w:tabs>
      <w:spacing w:after="0" w:line="240" w:lineRule="auto"/>
    </w:pPr>
    <w:rPr>
      <w:color w:val="00788D"/>
      <w:sz w:val="16"/>
    </w:rPr>
  </w:style>
  <w:style w:type="character" w:customStyle="1" w:styleId="PeuCar">
    <w:name w:val="Peu Car"/>
    <w:basedOn w:val="Lletraperdefectedelpargraf"/>
    <w:link w:val="Peu"/>
    <w:uiPriority w:val="99"/>
    <w:rsid w:val="00194672"/>
    <w:rPr>
      <w:rFonts w:ascii="Raleway Medium" w:hAnsi="Raleway Medium"/>
      <w:color w:val="00788D"/>
      <w:sz w:val="16"/>
      <w14:ligatures w14:val="none"/>
      <w14:numForm w14:val="lining"/>
    </w:rPr>
  </w:style>
  <w:style w:type="paragraph" w:customStyle="1" w:styleId="ENCAPALAMENT">
    <w:name w:val="ENCAPÇALAMENT"/>
    <w:basedOn w:val="Capalera"/>
    <w:qFormat/>
    <w:rsid w:val="00194672"/>
    <w:pPr>
      <w:spacing w:before="0" w:line="210" w:lineRule="exact"/>
      <w:jc w:val="right"/>
    </w:pPr>
    <w:rPr>
      <w:rFonts w:cs="Arial"/>
      <w:caps/>
      <w:color w:val="00788D"/>
      <w:sz w:val="16"/>
      <w:szCs w:val="16"/>
    </w:rPr>
  </w:style>
  <w:style w:type="paragraph" w:customStyle="1" w:styleId="Peupagina">
    <w:name w:val="Peu_pagina"/>
    <w:basedOn w:val="Normal"/>
    <w:qFormat/>
    <w:rsid w:val="00194672"/>
    <w:pPr>
      <w:spacing w:before="0" w:after="0" w:line="160" w:lineRule="exact"/>
      <w:jc w:val="right"/>
    </w:pPr>
    <w:rPr>
      <w:color w:val="00788D"/>
      <w:sz w:val="16"/>
      <w:szCs w:val="12"/>
    </w:rPr>
  </w:style>
  <w:style w:type="table" w:styleId="Taulaambquadrcula">
    <w:name w:val="Table Grid"/>
    <w:basedOn w:val="Taulanormal"/>
    <w:uiPriority w:val="39"/>
    <w:rsid w:val="00194672"/>
    <w:pPr>
      <w:spacing w:after="0" w:line="240" w:lineRule="auto"/>
    </w:pPr>
    <w:rPr>
      <w:rFonts w:ascii="Raleway" w:hAnsi="Raleway"/>
      <w:caps/>
      <w:sz w:val="18"/>
      <w:lang w:val="es-ES"/>
      <w14:ligatures w14:val="none"/>
      <w14:numForm w14:val="lini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de lista - cat Car,Bullet Car,Table of contents numbered Car,List bullet 1 Car,List Car,Resume Title Car,Dot pt Car,No Spacing1 Car,List Paragraph Char Char Char Car,Indicator Text Car,Numbered Para 1 Car,Bullet Points Car"/>
    <w:basedOn w:val="Lletraperdefectedelpargraf"/>
    <w:link w:val="Pargrafdellista"/>
    <w:uiPriority w:val="34"/>
    <w:qFormat/>
    <w:rsid w:val="00194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1951</Characters>
  <Application>Microsoft Office Word</Application>
  <DocSecurity>0</DocSecurity>
  <Lines>37</Lines>
  <Paragraphs>19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Jèssica Alvarez</dc:creator>
  <cp:keywords/>
  <dc:description/>
  <cp:lastModifiedBy>Jèssica Alvarez</cp:lastModifiedBy>
  <cp:revision>3</cp:revision>
  <dcterms:created xsi:type="dcterms:W3CDTF">2026-07-03T12:55:00Z</dcterms:created>
  <dcterms:modified xsi:type="dcterms:W3CDTF">2026-07-06T11:05:00Z</dcterms:modified>
</cp:coreProperties>
</file>