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F59" w:rsidRPr="00181210" w:rsidRDefault="00FE0F59" w:rsidP="00FE0F59">
      <w:pPr>
        <w:pageBreakBefore/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  <w:r w:rsidRPr="00181210">
        <w:rPr>
          <w:rFonts w:ascii="Arial" w:hAnsi="Arial" w:cs="Arial"/>
          <w:b/>
          <w:bCs/>
          <w:sz w:val="22"/>
          <w:szCs w:val="22"/>
        </w:rPr>
        <w:t xml:space="preserve">ANNEX 2 DEL </w:t>
      </w:r>
      <w:r w:rsidRPr="00181210">
        <w:rPr>
          <w:rFonts w:ascii="Arial" w:hAnsi="Arial" w:cs="Arial"/>
          <w:b/>
          <w:bCs/>
          <w:sz w:val="28"/>
          <w:szCs w:val="28"/>
          <w:highlight w:val="yellow"/>
        </w:rPr>
        <w:t>LOT 12</w:t>
      </w:r>
      <w:r w:rsidRPr="00181210">
        <w:rPr>
          <w:rFonts w:ascii="Arial" w:hAnsi="Arial" w:cs="Arial"/>
          <w:b/>
          <w:bCs/>
          <w:sz w:val="22"/>
          <w:szCs w:val="22"/>
        </w:rPr>
        <w:t xml:space="preserve"> MODEL OFERTA ECONÒMICA I/O CRITERIS AVALUABLES MITJANÇANT FÓRMULA (</w:t>
      </w:r>
      <w:r w:rsidRPr="00181210">
        <w:rPr>
          <w:rFonts w:ascii="Arial" w:hAnsi="Arial" w:cs="Arial"/>
          <w:b/>
          <w:bCs/>
          <w:sz w:val="22"/>
          <w:szCs w:val="22"/>
          <w:highlight w:val="yellow"/>
        </w:rPr>
        <w:t>SOBRE NÚM. 2)</w:t>
      </w:r>
      <w:r w:rsidRPr="00181210"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FE0F59" w:rsidRPr="00181210" w:rsidRDefault="00FE0F59" w:rsidP="00FE0F59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FE0F59" w:rsidRPr="00181210" w:rsidRDefault="00FE0F59" w:rsidP="00FE0F59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FE0F59" w:rsidRPr="00181210" w:rsidRDefault="00FE0F59" w:rsidP="00FE0F59">
      <w:pPr>
        <w:widowControl w:val="0"/>
        <w:spacing w:after="0"/>
        <w:jc w:val="both"/>
        <w:rPr>
          <w:rFonts w:ascii="Arial" w:hAnsi="Arial" w:cs="Arial"/>
          <w:b/>
          <w:bCs/>
          <w:strike/>
          <w:color w:val="FF0000"/>
          <w:sz w:val="22"/>
          <w:szCs w:val="22"/>
        </w:rPr>
      </w:pPr>
    </w:p>
    <w:p w:rsidR="00FE0F59" w:rsidRPr="00181210" w:rsidRDefault="00FE0F59" w:rsidP="00FE0F59">
      <w:pPr>
        <w:widowControl w:val="0"/>
        <w:spacing w:after="0"/>
        <w:jc w:val="both"/>
      </w:pPr>
      <w:r w:rsidRPr="00181210">
        <w:rPr>
          <w:rFonts w:ascii="Arial" w:hAnsi="Arial" w:cs="Arial"/>
          <w:color w:val="333333"/>
          <w:sz w:val="22"/>
          <w:szCs w:val="22"/>
        </w:rPr>
        <w:t xml:space="preserve">El/la Sr./Sra............................................................................................ amb residència </w:t>
      </w:r>
      <w:r w:rsidRPr="00181210">
        <w:rPr>
          <w:rFonts w:ascii="Arial" w:hAnsi="Arial" w:cs="Arial"/>
          <w:sz w:val="22"/>
        </w:rPr>
        <w:t xml:space="preserve">a ......................................., al carrer.................................número............, </w:t>
      </w:r>
      <w:r w:rsidRPr="00181210">
        <w:rPr>
          <w:rFonts w:ascii="Arial" w:hAnsi="Arial" w:cs="Arial"/>
          <w:color w:val="auto"/>
          <w:sz w:val="22"/>
          <w:szCs w:val="22"/>
        </w:rPr>
        <w:t>i amb DNI ......................... , en nom propi (o en representació de l’empresa ................................. , amb domicili a ..................................................., al carrer de ......................................, número ..............., i NIF...........................</w:t>
      </w:r>
      <w:r w:rsidRPr="00181210">
        <w:rPr>
          <w:rFonts w:ascii="Arial" w:hAnsi="Arial" w:cs="Arial"/>
          <w:sz w:val="22"/>
        </w:rPr>
        <w:t>, declara que, assabentat/</w:t>
      </w:r>
      <w:proofErr w:type="spellStart"/>
      <w:r w:rsidRPr="00181210">
        <w:rPr>
          <w:rFonts w:ascii="Arial" w:hAnsi="Arial" w:cs="Arial"/>
          <w:sz w:val="22"/>
        </w:rPr>
        <w:t>ada</w:t>
      </w:r>
      <w:proofErr w:type="spellEnd"/>
      <w:r w:rsidRPr="00181210">
        <w:rPr>
          <w:rFonts w:ascii="Arial" w:hAnsi="Arial" w:cs="Arial"/>
          <w:sz w:val="22"/>
        </w:rPr>
        <w:t xml:space="preserve"> de les condicions i els requisits que s’exigeixen per poder ser l’empresa adjudicatària del contracte per a la prestació del </w:t>
      </w:r>
      <w:r w:rsidRPr="00181210">
        <w:rPr>
          <w:rFonts w:ascii="Arial" w:hAnsi="Arial" w:cs="Arial"/>
          <w:color w:val="auto"/>
          <w:sz w:val="22"/>
          <w:szCs w:val="22"/>
        </w:rPr>
        <w:t>s</w:t>
      </w:r>
      <w:r w:rsidRPr="00181210">
        <w:rPr>
          <w:rFonts w:ascii="Arimo-Regular" w:eastAsia="Times New Roman" w:hAnsi="Arimo-Regular" w:cs="Arimo-Regular"/>
          <w:color w:val="auto"/>
          <w:kern w:val="0"/>
          <w:sz w:val="22"/>
          <w:szCs w:val="22"/>
          <w:lang w:eastAsia="es-ES"/>
        </w:rPr>
        <w:t>ervei de formació per al programa de millora sociolaboral 2026, dividit en 14 lots</w:t>
      </w:r>
      <w:r w:rsidRPr="00181210">
        <w:rPr>
          <w:rFonts w:ascii="Arial" w:eastAsia="Times New Roman" w:hAnsi="Arial" w:cs="Arial"/>
          <w:color w:val="7030A0"/>
          <w:kern w:val="0"/>
          <w:sz w:val="22"/>
          <w:szCs w:val="22"/>
          <w:lang w:eastAsia="es-ES"/>
        </w:rPr>
        <w:t xml:space="preserve"> (</w:t>
      </w:r>
      <w:r w:rsidRPr="00181210">
        <w:rPr>
          <w:rFonts w:ascii="Arial" w:hAnsi="Arial" w:cs="Arial"/>
          <w:bCs/>
          <w:sz w:val="22"/>
          <w:szCs w:val="22"/>
        </w:rPr>
        <w:t xml:space="preserve">SAB_2025000067 i </w:t>
      </w:r>
      <w:proofErr w:type="spellStart"/>
      <w:r w:rsidRPr="00181210">
        <w:rPr>
          <w:rFonts w:ascii="Arial" w:hAnsi="Arial" w:cs="Arial"/>
          <w:bCs/>
          <w:sz w:val="22"/>
          <w:szCs w:val="22"/>
        </w:rPr>
        <w:t>Mytao</w:t>
      </w:r>
      <w:proofErr w:type="spellEnd"/>
      <w:r w:rsidRPr="00181210">
        <w:rPr>
          <w:rFonts w:ascii="Arial" w:hAnsi="Arial" w:cs="Arial"/>
          <w:bCs/>
          <w:sz w:val="22"/>
          <w:szCs w:val="22"/>
        </w:rPr>
        <w:t xml:space="preserve"> 2025/7436</w:t>
      </w:r>
      <w:r w:rsidRPr="00181210">
        <w:rPr>
          <w:rFonts w:ascii="Arial" w:eastAsia="Times New Roman" w:hAnsi="Arial" w:cs="Arial"/>
          <w:color w:val="7030A0"/>
          <w:kern w:val="0"/>
          <w:sz w:val="22"/>
          <w:szCs w:val="22"/>
          <w:lang w:eastAsia="es-ES"/>
        </w:rPr>
        <w:t>)</w:t>
      </w:r>
      <w:r w:rsidRPr="00181210">
        <w:rPr>
          <w:rFonts w:ascii="Arial" w:hAnsi="Arial" w:cs="Arial"/>
          <w:sz w:val="22"/>
        </w:rPr>
        <w:t xml:space="preserve">, es compromet (en nom propi / en nom i representació de l’empresa) a executar-lo amb estricta subjecció als requisits i condicions estipulats, per la quantitat total de: </w:t>
      </w:r>
    </w:p>
    <w:p w:rsidR="00FE0F59" w:rsidRPr="00181210" w:rsidRDefault="00FE0F59" w:rsidP="00FE0F59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FE0F59" w:rsidRPr="00181210" w:rsidRDefault="00FE0F59" w:rsidP="00FE0F59">
      <w:pPr>
        <w:widowControl w:val="0"/>
        <w:spacing w:after="0"/>
        <w:jc w:val="both"/>
        <w:rPr>
          <w:rFonts w:ascii="Arial" w:hAnsi="Arial" w:cs="Arial"/>
          <w:color w:val="0000FF"/>
          <w:sz w:val="22"/>
        </w:rPr>
      </w:pPr>
    </w:p>
    <w:tbl>
      <w:tblPr>
        <w:tblW w:w="0" w:type="auto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1694"/>
        <w:gridCol w:w="1861"/>
        <w:gridCol w:w="1116"/>
      </w:tblGrid>
      <w:tr w:rsidR="00FE0F59" w:rsidRPr="00C052EE" w:rsidTr="001D4013">
        <w:trPr>
          <w:trHeight w:val="9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FE0F59" w:rsidRPr="00C052EE" w:rsidRDefault="00FE0F59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Lot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E0F59" w:rsidRPr="00C052EE" w:rsidRDefault="00FE0F59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Hores lectives màximes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E0F59" w:rsidRPr="00C052EE" w:rsidRDefault="00FE0F59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Preu/hora (exempt d'IVA)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FE0F59" w:rsidRPr="00C052EE" w:rsidRDefault="00FE0F59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Total oferta</w:t>
            </w:r>
          </w:p>
        </w:tc>
      </w:tr>
      <w:tr w:rsidR="00FE0F59" w:rsidRPr="00C052EE" w:rsidTr="001D4013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F59" w:rsidRPr="00C052EE" w:rsidRDefault="00FE0F59" w:rsidP="001D4013">
            <w:pPr>
              <w:suppressAutoHyphens w:val="0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12. Dos cursos de manipulació d'aliments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F59" w:rsidRPr="00C052EE" w:rsidRDefault="00FE0F59" w:rsidP="001D4013">
            <w:pPr>
              <w:suppressAutoHyphens w:val="0"/>
              <w:spacing w:after="0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F59" w:rsidRPr="00C052EE" w:rsidRDefault="00FE0F59" w:rsidP="001D4013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……………€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E0F59" w:rsidRPr="00C052EE" w:rsidRDefault="00FE0F59" w:rsidP="001D4013">
            <w:pPr>
              <w:suppressAutoHyphens w:val="0"/>
              <w:spacing w:after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</w:pPr>
            <w:r w:rsidRPr="00C052E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</w:rPr>
              <w:t>……………€</w:t>
            </w:r>
          </w:p>
        </w:tc>
      </w:tr>
    </w:tbl>
    <w:p w:rsidR="00FE0F59" w:rsidRPr="00181210" w:rsidRDefault="00FE0F59" w:rsidP="00FE0F59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FE0F59" w:rsidRPr="00181210" w:rsidRDefault="00FE0F59" w:rsidP="00FE0F59">
      <w:pPr>
        <w:suppressAutoHyphens w:val="0"/>
        <w:spacing w:after="0"/>
        <w:rPr>
          <w:rFonts w:ascii="Arial" w:eastAsia="Times New Roman" w:hAnsi="Arial" w:cs="Arial"/>
          <w:bCs/>
          <w:color w:val="000000"/>
          <w:kern w:val="0"/>
          <w:sz w:val="22"/>
        </w:rPr>
      </w:pPr>
      <w:r w:rsidRPr="00181210">
        <w:rPr>
          <w:rFonts w:ascii="Arial" w:eastAsia="Times New Roman" w:hAnsi="Arial" w:cs="Arial"/>
          <w:bCs/>
          <w:color w:val="000000"/>
          <w:kern w:val="0"/>
          <w:sz w:val="22"/>
        </w:rPr>
        <w:t>Experiència professional ( fins a 51 punts)</w:t>
      </w:r>
    </w:p>
    <w:p w:rsidR="00FE0F59" w:rsidRPr="00181210" w:rsidRDefault="00FE0F59" w:rsidP="00FE0F59">
      <w:pPr>
        <w:suppressAutoHyphens w:val="0"/>
        <w:spacing w:after="0"/>
        <w:rPr>
          <w:rFonts w:ascii="Arial" w:eastAsia="Times New Roman" w:hAnsi="Arial" w:cs="Arial"/>
          <w:kern w:val="0"/>
          <w:sz w:val="22"/>
        </w:rPr>
      </w:pPr>
    </w:p>
    <w:tbl>
      <w:tblPr>
        <w:tblW w:w="6405" w:type="dxa"/>
        <w:jc w:val="center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top w:w="30" w:type="dxa"/>
          <w:left w:w="29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933"/>
        <w:gridCol w:w="2472"/>
      </w:tblGrid>
      <w:tr w:rsidR="00FE0F59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E0F59" w:rsidRPr="00181210" w:rsidRDefault="00FE0F59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>EXPERIÈNCIA PROFESSIONAL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E0F59" w:rsidRPr="00181210" w:rsidRDefault="00FE0F59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</w:rPr>
              <w:t>PUNTUACIÓ</w:t>
            </w:r>
          </w:p>
        </w:tc>
      </w:tr>
      <w:tr w:rsidR="00FE0F59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E0F59" w:rsidRPr="00181210" w:rsidRDefault="00FE0F59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201 hores i fins a 400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E0F59" w:rsidRPr="00181210" w:rsidRDefault="00FE0F59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0 punts</w:t>
            </w:r>
          </w:p>
        </w:tc>
      </w:tr>
      <w:tr w:rsidR="00FE0F59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E0F59" w:rsidRPr="00181210" w:rsidRDefault="00FE0F59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401 hores i fins a 600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E0F59" w:rsidRPr="00181210" w:rsidRDefault="00FE0F59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12 punts</w:t>
            </w:r>
          </w:p>
        </w:tc>
      </w:tr>
      <w:tr w:rsidR="00FE0F59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E0F59" w:rsidRPr="00181210" w:rsidRDefault="00FE0F59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601 hores i fins a 800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E0F59" w:rsidRPr="00181210" w:rsidRDefault="00FE0F59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24 punts</w:t>
            </w:r>
          </w:p>
        </w:tc>
      </w:tr>
      <w:tr w:rsidR="00FE0F59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E0F59" w:rsidRPr="00181210" w:rsidRDefault="00FE0F59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De 801 hores i fins a 1000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E0F59" w:rsidRPr="00181210" w:rsidRDefault="00FE0F59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36 punts</w:t>
            </w:r>
          </w:p>
        </w:tc>
      </w:tr>
      <w:tr w:rsidR="00FE0F59" w:rsidRPr="00181210" w:rsidTr="001D4013">
        <w:trPr>
          <w:jc w:val="center"/>
        </w:trPr>
        <w:tc>
          <w:tcPr>
            <w:tcW w:w="39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E0F59" w:rsidRPr="00181210" w:rsidRDefault="00FE0F59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+ de 1000 hores</w:t>
            </w:r>
          </w:p>
        </w:tc>
        <w:tc>
          <w:tcPr>
            <w:tcW w:w="247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</w:tcPr>
          <w:p w:rsidR="00FE0F59" w:rsidRPr="00181210" w:rsidRDefault="00FE0F59" w:rsidP="001D4013">
            <w:pPr>
              <w:suppressAutoHyphens w:val="0"/>
              <w:spacing w:after="0"/>
              <w:rPr>
                <w:rFonts w:ascii="Arial" w:eastAsia="Times New Roman" w:hAnsi="Arial" w:cs="Arial"/>
                <w:kern w:val="0"/>
                <w:sz w:val="20"/>
              </w:rPr>
            </w:pPr>
            <w:r w:rsidRPr="00181210">
              <w:rPr>
                <w:rFonts w:ascii="Arial" w:eastAsia="Times New Roman" w:hAnsi="Arial" w:cs="Arial"/>
                <w:color w:val="000000"/>
                <w:kern w:val="0"/>
                <w:sz w:val="20"/>
              </w:rPr>
              <w:t>51 punts</w:t>
            </w:r>
          </w:p>
        </w:tc>
      </w:tr>
    </w:tbl>
    <w:p w:rsidR="00FE0F59" w:rsidRPr="00181210" w:rsidRDefault="00FE0F59" w:rsidP="00FE0F59">
      <w:pPr>
        <w:suppressAutoHyphens w:val="0"/>
        <w:spacing w:beforeAutospacing="1"/>
        <w:jc w:val="both"/>
        <w:rPr>
          <w:rFonts w:ascii="Arial" w:eastAsia="Times New Roman" w:hAnsi="Arial" w:cs="Arial"/>
          <w:b/>
          <w:color w:val="4472C4" w:themeColor="accent1"/>
          <w:kern w:val="0"/>
          <w:sz w:val="22"/>
        </w:rPr>
      </w:pPr>
      <w:r w:rsidRPr="00181210">
        <w:rPr>
          <w:rFonts w:ascii="Arial" w:eastAsia="Times New Roman" w:hAnsi="Arial" w:cs="Arial"/>
          <w:b/>
          <w:color w:val="4472C4" w:themeColor="accent1"/>
          <w:kern w:val="0"/>
          <w:sz w:val="22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E0F59" w:rsidRPr="00181210" w:rsidRDefault="00FE0F59" w:rsidP="00FE0F59">
      <w:pPr>
        <w:suppressAutoHyphens w:val="0"/>
        <w:spacing w:beforeAutospacing="1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Màxim de lots que es poden adjudicar al mateix licitador: Un lot, excepte que aquesta limitació pugui comportar que un o diversos lots quedin deserts , en el qual cas , podria ser adjudicatari de més d'un.</w:t>
      </w:r>
    </w:p>
    <w:p w:rsidR="00FE0F59" w:rsidRPr="00181210" w:rsidRDefault="00FE0F59" w:rsidP="00FE0F59">
      <w:pPr>
        <w:suppressAutoHyphens w:val="0"/>
        <w:spacing w:beforeAutospacing="1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En qualsevol cas, el licitador que hagi estat proposat com adjudicatari d'un lot podrà triar el lot a executar.</w:t>
      </w:r>
    </w:p>
    <w:p w:rsidR="00FE0F59" w:rsidRPr="00181210" w:rsidRDefault="00FE0F59" w:rsidP="00FE0F59">
      <w:pPr>
        <w:suppressAutoHyphens w:val="0"/>
        <w:spacing w:after="0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No obstant aquesta preferència de prioritat de lots en el cas de licitador que es presentin a més d'un lot haurà de constar en l'oferta presentada mitjançant l'encerclament de la preferència (màxim una per cada filera) fins arribar a tantes fileres com tants lots vulgui presentar oferta el licitador:</w:t>
      </w:r>
    </w:p>
    <w:p w:rsidR="00FE0F59" w:rsidRPr="00181210" w:rsidRDefault="00FE0F59" w:rsidP="00FE0F59">
      <w:pPr>
        <w:suppressAutoHyphens w:val="0"/>
        <w:spacing w:after="0"/>
        <w:rPr>
          <w:rFonts w:ascii="Arial" w:eastAsia="Times New Roman" w:hAnsi="Arial" w:cs="Arial"/>
          <w:kern w:val="0"/>
        </w:rPr>
      </w:pPr>
    </w:p>
    <w:p w:rsidR="00FE0F59" w:rsidRPr="00181210" w:rsidRDefault="00FE0F59" w:rsidP="00FE0F59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lastRenderedPageBreak/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E0F59" w:rsidRPr="00181210" w:rsidRDefault="00FE0F59" w:rsidP="00FE0F59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E0F59" w:rsidRPr="00181210" w:rsidRDefault="00FE0F59" w:rsidP="00FE0F59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E0F59" w:rsidRPr="00181210" w:rsidRDefault="00FE0F59" w:rsidP="00FE0F59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E0F59" w:rsidRPr="00181210" w:rsidRDefault="00FE0F59" w:rsidP="00FE0F59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 xml:space="preserve">LOT 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E0F59" w:rsidRPr="00181210" w:rsidRDefault="00FE0F59" w:rsidP="00FE0F59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E0F59" w:rsidRPr="00181210" w:rsidRDefault="00FE0F59" w:rsidP="00FE0F59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E0F59" w:rsidRPr="00181210" w:rsidRDefault="00FE0F59" w:rsidP="00FE0F59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E0F59" w:rsidRPr="00181210" w:rsidRDefault="00FE0F59" w:rsidP="00FE0F59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E0F59" w:rsidRPr="00181210" w:rsidRDefault="00FE0F59" w:rsidP="00FE0F59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E0F59" w:rsidRPr="00181210" w:rsidRDefault="00FE0F59" w:rsidP="00FE0F59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E0F59" w:rsidRPr="00181210" w:rsidRDefault="00FE0F59" w:rsidP="00FE0F59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E0F59" w:rsidRPr="00181210" w:rsidRDefault="00FE0F59" w:rsidP="00FE0F59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E0F59" w:rsidRPr="00181210" w:rsidRDefault="00FE0F59" w:rsidP="00FE0F59">
      <w:pPr>
        <w:suppressAutoHyphens w:val="0"/>
        <w:spacing w:after="0"/>
        <w:rPr>
          <w:rFonts w:ascii="Arial" w:eastAsia="Times New Roman" w:hAnsi="Arial" w:cs="Arial"/>
          <w:kern w:val="0"/>
        </w:rPr>
      </w:pPr>
      <w:r w:rsidRPr="00181210">
        <w:rPr>
          <w:rFonts w:ascii="Arial" w:eastAsia="Times New Roman" w:hAnsi="Arial" w:cs="Arial"/>
          <w:kern w:val="0"/>
        </w:rPr>
        <w:t>LOT</w:t>
      </w:r>
      <w:r w:rsidRPr="00181210">
        <w:rPr>
          <w:rFonts w:ascii="Arial" w:eastAsia="Times New Roman" w:hAnsi="Arial" w:cs="Arial"/>
          <w:kern w:val="0"/>
        </w:rPr>
        <w:tab/>
        <w:t>1  2  3  4  5  6  7  8  9  10  11  12  13  14</w:t>
      </w:r>
    </w:p>
    <w:p w:rsidR="00FE0F59" w:rsidRPr="00181210" w:rsidRDefault="00FE0F59" w:rsidP="00FE0F59">
      <w:pPr>
        <w:suppressAutoHyphens w:val="0"/>
        <w:spacing w:after="0"/>
        <w:rPr>
          <w:rFonts w:ascii="Arial" w:eastAsia="Times New Roman" w:hAnsi="Arial" w:cs="Arial"/>
          <w:kern w:val="0"/>
        </w:rPr>
      </w:pPr>
    </w:p>
    <w:p w:rsidR="00FE0F59" w:rsidRPr="00181210" w:rsidRDefault="00FE0F59" w:rsidP="00FE0F59">
      <w:pPr>
        <w:suppressAutoHyphens w:val="0"/>
        <w:spacing w:after="0"/>
        <w:jc w:val="both"/>
        <w:rPr>
          <w:rFonts w:ascii="Arial" w:eastAsia="Times New Roman" w:hAnsi="Arial" w:cs="Arial"/>
          <w:kern w:val="0"/>
          <w:sz w:val="22"/>
        </w:rPr>
      </w:pPr>
      <w:r w:rsidRPr="00181210">
        <w:rPr>
          <w:rFonts w:ascii="Arial" w:eastAsia="Times New Roman" w:hAnsi="Arial" w:cs="Arial"/>
          <w:kern w:val="0"/>
          <w:sz w:val="22"/>
        </w:rPr>
        <w:t>En cas de que els licitadors que es presentin a més d'un Lot no indiquin la preferència dels Lots i hagin estat millor classificats en més d'un, li serà adjudicat el que tingui un valor estimat més elevat.</w:t>
      </w:r>
    </w:p>
    <w:p w:rsidR="00FE0F59" w:rsidRPr="00181210" w:rsidRDefault="00FE0F59" w:rsidP="00FE0F59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FE0F59" w:rsidRPr="00181210" w:rsidRDefault="00FE0F59" w:rsidP="00FE0F59">
      <w:pPr>
        <w:widowControl w:val="0"/>
        <w:spacing w:after="0"/>
        <w:jc w:val="both"/>
        <w:rPr>
          <w:rFonts w:ascii="Arial" w:hAnsi="Arial" w:cs="Arial"/>
          <w:sz w:val="22"/>
        </w:rPr>
      </w:pPr>
    </w:p>
    <w:p w:rsidR="00FE0F59" w:rsidRPr="00181210" w:rsidRDefault="00FE0F59" w:rsidP="00FE0F59">
      <w:r w:rsidRPr="00181210">
        <w:rPr>
          <w:rFonts w:ascii="Arial" w:hAnsi="Arial" w:cs="Arial"/>
          <w:sz w:val="22"/>
        </w:rPr>
        <w:t>I per què consti, signo aquesta oferta econòmica.</w:t>
      </w:r>
    </w:p>
    <w:p w:rsidR="00FE0F59" w:rsidRPr="00181210" w:rsidRDefault="00FE0F59" w:rsidP="00FE0F59">
      <w:r w:rsidRPr="00181210">
        <w:rPr>
          <w:rFonts w:ascii="Arial" w:hAnsi="Arial" w:cs="Arial"/>
          <w:sz w:val="22"/>
        </w:rPr>
        <w:t>(lloc i data )</w:t>
      </w:r>
    </w:p>
    <w:p w:rsidR="00FE0F59" w:rsidRPr="00181210" w:rsidRDefault="00FE0F59" w:rsidP="00FE0F59">
      <w:r w:rsidRPr="00181210">
        <w:rPr>
          <w:rFonts w:ascii="Arial" w:hAnsi="Arial" w:cs="Arial"/>
          <w:sz w:val="22"/>
        </w:rPr>
        <w:t>Signatura</w:t>
      </w:r>
    </w:p>
    <w:p w:rsidR="00F50086" w:rsidRDefault="00F50086">
      <w:bookmarkStart w:id="0" w:name="_GoBack"/>
      <w:bookmarkEnd w:id="0"/>
    </w:p>
    <w:sectPr w:rsidR="00F5008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-Regular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F59"/>
    <w:rsid w:val="00F50086"/>
    <w:rsid w:val="00FE0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4EBB2-9463-4224-8EA9-DC21590D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0F59"/>
    <w:pPr>
      <w:suppressAutoHyphens/>
      <w:spacing w:after="200" w:line="240" w:lineRule="auto"/>
    </w:pPr>
    <w:rPr>
      <w:rFonts w:ascii="Cambria" w:eastAsia="Lucida Sans Unicode" w:hAnsi="Cambria" w:cs="Cambria"/>
      <w:color w:val="00000A"/>
      <w:kern w:val="2"/>
      <w:sz w:val="24"/>
      <w:szCs w:val="24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604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Sant Adrià de Besòs</Company>
  <LinksUpToDate>false</LinksUpToDate>
  <CharactersWithSpaces>3919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Rodríguez</dc:creator>
  <cp:keywords/>
  <dc:description/>
  <cp:lastModifiedBy>Alex Rodríguez</cp:lastModifiedBy>
  <cp:revision>1</cp:revision>
  <dcterms:created xsi:type="dcterms:W3CDTF">2025-11-11T10:36:00Z</dcterms:created>
  <dcterms:modified xsi:type="dcterms:W3CDTF">2025-11-11T10:36:00Z</dcterms:modified>
</cp:coreProperties>
</file>