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E2AC" w14:textId="77777777" w:rsidR="00B04CD0" w:rsidRPr="00E763E4" w:rsidRDefault="00B04CD0" w:rsidP="00B04CD0">
      <w:pPr>
        <w:rPr>
          <w:rFonts w:cs="Arial"/>
          <w:b/>
          <w:sz w:val="22"/>
          <w:szCs w:val="22"/>
          <w:lang w:eastAsia="es-ES"/>
        </w:rPr>
      </w:pPr>
      <w:bookmarkStart w:id="0" w:name="_Toc192776431"/>
      <w:bookmarkStart w:id="1" w:name="_Toc45187651"/>
      <w:r w:rsidRPr="00B04CD0">
        <w:rPr>
          <w:b/>
          <w:sz w:val="22"/>
        </w:rPr>
        <w:t>ANNEX II</w:t>
      </w:r>
      <w:bookmarkEnd w:id="0"/>
      <w:r w:rsidRPr="00FC5D1F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FC5D1F">
        <w:rPr>
          <w:b/>
          <w:sz w:val="22"/>
        </w:rPr>
        <w:t xml:space="preserve">AL PLEC DE CLÀUSULES ADMINISTRATIVES PARTICULARS QUE REGEIX LA CONTRACTACIÓ DE LES OBRES DEL </w:t>
      </w:r>
      <w:bookmarkStart w:id="2" w:name="_Hlk186197758"/>
      <w:bookmarkEnd w:id="1"/>
      <w:r w:rsidRPr="002667EB">
        <w:rPr>
          <w:rFonts w:cs="Arial"/>
          <w:b/>
          <w:sz w:val="22"/>
          <w:szCs w:val="22"/>
          <w:lang w:eastAsia="es-ES"/>
        </w:rPr>
        <w:t xml:space="preserve">“PROJECTE </w:t>
      </w:r>
      <w:r>
        <w:rPr>
          <w:rFonts w:cs="Arial"/>
          <w:b/>
          <w:sz w:val="22"/>
          <w:szCs w:val="22"/>
          <w:lang w:eastAsia="es-ES"/>
        </w:rPr>
        <w:t>D’ADEQUACIÓ DE DUES NAUS INDUSTRIALS PER A L’ACTIVITAT DE MAGATZEM DE BAIXA ROTACIÓ, SITUADES AL CARRER SANT ROMÀ, NÚM 8 I 9 DEL PONT DE VILOMARA I ROCAFORT</w:t>
      </w:r>
      <w:r w:rsidRPr="002667EB">
        <w:rPr>
          <w:rFonts w:cs="Arial"/>
          <w:b/>
          <w:sz w:val="22"/>
          <w:szCs w:val="22"/>
          <w:lang w:eastAsia="es-ES"/>
        </w:rPr>
        <w:t>” (P23VR27</w:t>
      </w:r>
      <w:r>
        <w:rPr>
          <w:rFonts w:cs="Arial"/>
          <w:b/>
          <w:sz w:val="22"/>
          <w:szCs w:val="22"/>
          <w:lang w:eastAsia="es-ES"/>
        </w:rPr>
        <w:t>18</w:t>
      </w:r>
      <w:r w:rsidRPr="002667EB">
        <w:rPr>
          <w:rFonts w:cs="Arial"/>
          <w:b/>
          <w:sz w:val="22"/>
          <w:szCs w:val="22"/>
          <w:lang w:eastAsia="es-ES"/>
        </w:rPr>
        <w:t>)</w:t>
      </w:r>
      <w:r>
        <w:rPr>
          <w:rFonts w:cs="Arial"/>
          <w:b/>
          <w:sz w:val="22"/>
          <w:szCs w:val="22"/>
          <w:lang w:eastAsia="es-ES"/>
        </w:rPr>
        <w:t xml:space="preserve">, TRAMITAT </w:t>
      </w:r>
      <w:r w:rsidRPr="006D515A">
        <w:rPr>
          <w:rFonts w:cs="Arial"/>
          <w:b/>
          <w:sz w:val="22"/>
          <w:szCs w:val="22"/>
          <w:lang w:eastAsia="es-ES"/>
        </w:rPr>
        <w:t xml:space="preserve">MITJANÇANT PROCEDIMENT OBERT </w:t>
      </w:r>
      <w:r w:rsidRPr="00E763E4">
        <w:rPr>
          <w:rFonts w:cs="Arial"/>
          <w:b/>
          <w:sz w:val="22"/>
          <w:szCs w:val="22"/>
          <w:lang w:eastAsia="es-ES"/>
        </w:rPr>
        <w:t xml:space="preserve">AMB </w:t>
      </w:r>
      <w:r>
        <w:rPr>
          <w:rFonts w:cs="Arial"/>
          <w:b/>
          <w:sz w:val="22"/>
          <w:szCs w:val="22"/>
          <w:lang w:eastAsia="es-ES"/>
        </w:rPr>
        <w:t xml:space="preserve">MÉS D’UN </w:t>
      </w:r>
      <w:r w:rsidRPr="00E763E4">
        <w:rPr>
          <w:rFonts w:cs="Arial"/>
          <w:b/>
          <w:sz w:val="22"/>
          <w:szCs w:val="22"/>
          <w:lang w:eastAsia="es-ES"/>
        </w:rPr>
        <w:t>CRITERI</w:t>
      </w:r>
      <w:r>
        <w:rPr>
          <w:rFonts w:cs="Arial"/>
          <w:b/>
          <w:sz w:val="22"/>
          <w:szCs w:val="22"/>
          <w:lang w:eastAsia="es-ES"/>
        </w:rPr>
        <w:t xml:space="preserve"> D’ADJUDICACIÓ</w:t>
      </w:r>
      <w:bookmarkEnd w:id="2"/>
    </w:p>
    <w:p w14:paraId="27078AAC" w14:textId="77777777" w:rsidR="00B04CD0" w:rsidRDefault="00B04CD0" w:rsidP="00B04CD0">
      <w:pPr>
        <w:rPr>
          <w:rFonts w:cs="Arial"/>
          <w:b/>
          <w:sz w:val="22"/>
          <w:szCs w:val="22"/>
          <w:lang w:eastAsia="es-ES"/>
        </w:rPr>
      </w:pPr>
    </w:p>
    <w:p w14:paraId="67B67642" w14:textId="189CB052" w:rsidR="00B04CD0" w:rsidRDefault="00B04CD0" w:rsidP="00B04CD0">
      <w:pPr>
        <w:rPr>
          <w:rFonts w:eastAsia="Calibri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 xml:space="preserve">Exp. </w:t>
      </w:r>
      <w:r>
        <w:rPr>
          <w:rFonts w:cs="Arial"/>
          <w:b/>
          <w:sz w:val="22"/>
          <w:szCs w:val="22"/>
          <w:lang w:eastAsia="es-ES"/>
        </w:rPr>
        <w:t xml:space="preserve">núm. </w:t>
      </w:r>
      <w:bookmarkStart w:id="3" w:name="_Hlk186197774"/>
      <w:r w:rsidRPr="002667EB">
        <w:rPr>
          <w:rFonts w:cs="Arial"/>
          <w:b/>
          <w:sz w:val="22"/>
          <w:szCs w:val="22"/>
          <w:lang w:eastAsia="es-ES"/>
        </w:rPr>
        <w:t>202</w:t>
      </w:r>
      <w:r>
        <w:rPr>
          <w:rFonts w:cs="Arial"/>
          <w:b/>
          <w:sz w:val="22"/>
          <w:szCs w:val="22"/>
          <w:lang w:eastAsia="es-ES"/>
        </w:rPr>
        <w:t>4/0001831</w:t>
      </w:r>
      <w:bookmarkEnd w:id="3"/>
    </w:p>
    <w:p w14:paraId="5DE3C2C7" w14:textId="77777777" w:rsidR="00B04CD0" w:rsidRPr="00773AED" w:rsidRDefault="00B04CD0" w:rsidP="00B04CD0">
      <w:pPr>
        <w:rPr>
          <w:rFonts w:eastAsia="Calibri"/>
          <w:lang w:eastAsia="es-ES"/>
        </w:rPr>
      </w:pPr>
    </w:p>
    <w:p w14:paraId="05B42F5A" w14:textId="77777777" w:rsidR="00B04CD0" w:rsidRDefault="00B04CD0" w:rsidP="007D6792">
      <w:pPr>
        <w:pStyle w:val="Tto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 de proposició avaluable mitjançant criteris automàtics</w:t>
      </w:r>
    </w:p>
    <w:p w14:paraId="6C89481D" w14:textId="77777777" w:rsidR="00B04CD0" w:rsidRDefault="00B04CD0" w:rsidP="00B04CD0">
      <w:pPr>
        <w:pStyle w:val="Ttol"/>
        <w:rPr>
          <w:rFonts w:ascii="Arial" w:hAnsi="Arial" w:cs="Arial"/>
          <w:b/>
          <w:sz w:val="22"/>
          <w:szCs w:val="22"/>
        </w:rPr>
      </w:pPr>
    </w:p>
    <w:p w14:paraId="69A0781E" w14:textId="77777777" w:rsidR="00B04CD0" w:rsidRDefault="00B04CD0" w:rsidP="007D6792">
      <w:pPr>
        <w:pStyle w:val="Ttol"/>
        <w:jc w:val="center"/>
        <w:rPr>
          <w:rFonts w:ascii="Arial" w:hAnsi="Arial" w:cs="Arial"/>
          <w:b/>
          <w:sz w:val="22"/>
          <w:szCs w:val="22"/>
        </w:rPr>
      </w:pPr>
      <w:r w:rsidRPr="00C90485">
        <w:rPr>
          <w:rFonts w:ascii="Arial" w:hAnsi="Arial" w:cs="Arial"/>
          <w:b/>
          <w:sz w:val="22"/>
          <w:szCs w:val="22"/>
        </w:rPr>
        <w:t>A INSERIR EN EL</w:t>
      </w:r>
      <w:r>
        <w:rPr>
          <w:rFonts w:ascii="Arial" w:hAnsi="Arial" w:cs="Arial"/>
          <w:b/>
          <w:sz w:val="22"/>
          <w:szCs w:val="22"/>
        </w:rPr>
        <w:t xml:space="preserve"> SOBRE C</w:t>
      </w:r>
    </w:p>
    <w:p w14:paraId="4C2D1334" w14:textId="77777777" w:rsidR="00B04CD0" w:rsidRDefault="00B04CD0" w:rsidP="00B04CD0">
      <w:pPr>
        <w:contextualSpacing/>
        <w:rPr>
          <w:rFonts w:cs="Arial"/>
          <w:sz w:val="22"/>
          <w:szCs w:val="22"/>
          <w:lang w:eastAsia="en-US"/>
        </w:rPr>
      </w:pPr>
    </w:p>
    <w:p w14:paraId="47625FF9" w14:textId="77777777" w:rsidR="00B04CD0" w:rsidRDefault="00B04CD0" w:rsidP="00B04CD0">
      <w:pPr>
        <w:pStyle w:val="Pargrafdellista"/>
        <w:numPr>
          <w:ilvl w:val="0"/>
          <w:numId w:val="1"/>
        </w:numPr>
        <w:tabs>
          <w:tab w:val="clear" w:pos="2915"/>
        </w:tabs>
        <w:ind w:left="426" w:hanging="284"/>
        <w:rPr>
          <w:rFonts w:cs="Arial"/>
          <w:b/>
          <w:sz w:val="22"/>
          <w:szCs w:val="22"/>
          <w:lang w:eastAsia="en-US"/>
        </w:rPr>
      </w:pPr>
      <w:bookmarkStart w:id="4" w:name="_Hlk193458900"/>
      <w:r w:rsidRPr="002C1D32">
        <w:rPr>
          <w:b/>
          <w:bCs/>
          <w:sz w:val="22"/>
          <w:szCs w:val="22"/>
          <w:u w:val="single"/>
        </w:rPr>
        <w:t>Criteri 6</w:t>
      </w:r>
      <w:r w:rsidRPr="002C1D32">
        <w:rPr>
          <w:b/>
          <w:bCs/>
          <w:sz w:val="22"/>
          <w:szCs w:val="22"/>
        </w:rPr>
        <w:t>:</w:t>
      </w:r>
      <w:r w:rsidRPr="002C1D32">
        <w:t xml:space="preserve"> </w:t>
      </w:r>
      <w:bookmarkEnd w:id="4"/>
      <w:r w:rsidRPr="00A509ED">
        <w:rPr>
          <w:rFonts w:cs="Arial"/>
          <w:b/>
          <w:sz w:val="22"/>
          <w:szCs w:val="22"/>
          <w:lang w:eastAsia="en-US"/>
        </w:rPr>
        <w:t>Proposició econòmica:</w:t>
      </w:r>
    </w:p>
    <w:p w14:paraId="7D06C19B" w14:textId="77777777" w:rsidR="00B04CD0" w:rsidRPr="00C71932" w:rsidRDefault="00B04CD0" w:rsidP="00B04CD0">
      <w:pPr>
        <w:rPr>
          <w:rFonts w:cs="Arial"/>
          <w:sz w:val="22"/>
          <w:szCs w:val="22"/>
          <w:lang w:eastAsia="en-US"/>
        </w:rPr>
      </w:pPr>
    </w:p>
    <w:p w14:paraId="073E42D6" w14:textId="77777777" w:rsidR="00B04CD0" w:rsidRDefault="00B04CD0" w:rsidP="00B04CD0">
      <w:pPr>
        <w:ind w:left="42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“</w:t>
      </w:r>
      <w:r w:rsidRPr="004568B7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4568B7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568B7">
        <w:rPr>
          <w:rFonts w:cs="Arial"/>
          <w:sz w:val="22"/>
          <w:szCs w:val="22"/>
          <w:lang w:eastAsia="es-ES"/>
        </w:rPr>
        <w:t xml:space="preserve"> </w:t>
      </w:r>
      <w:r w:rsidRPr="004568B7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4568B7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</w:t>
      </w:r>
      <w:r w:rsidRPr="00AE0267">
        <w:rPr>
          <w:rFonts w:cs="Arial"/>
          <w:sz w:val="22"/>
          <w:szCs w:val="22"/>
          <w:lang w:eastAsia="es-ES"/>
        </w:rPr>
        <w:t xml:space="preserve">assabentat/da de les condicions exigides per optar a </w:t>
      </w:r>
      <w:r w:rsidRPr="004568B7">
        <w:rPr>
          <w:rFonts w:cs="Arial"/>
          <w:sz w:val="22"/>
          <w:szCs w:val="22"/>
          <w:lang w:eastAsia="es-ES"/>
        </w:rPr>
        <w:t>la contractació relativa</w:t>
      </w:r>
      <w:r>
        <w:rPr>
          <w:rFonts w:cs="Arial"/>
          <w:sz w:val="22"/>
          <w:szCs w:val="22"/>
          <w:lang w:eastAsia="es-ES"/>
        </w:rPr>
        <w:t xml:space="preserve"> a les </w:t>
      </w:r>
      <w:r w:rsidRPr="005415D4">
        <w:rPr>
          <w:rFonts w:cs="Arial"/>
          <w:b/>
          <w:bCs/>
          <w:sz w:val="22"/>
          <w:szCs w:val="22"/>
          <w:lang w:eastAsia="es-ES"/>
        </w:rPr>
        <w:t>obres del</w:t>
      </w:r>
      <w:r>
        <w:rPr>
          <w:rFonts w:cs="Arial"/>
          <w:sz w:val="22"/>
          <w:szCs w:val="22"/>
          <w:lang w:eastAsia="es-ES"/>
        </w:rPr>
        <w:t xml:space="preserve"> </w:t>
      </w:r>
      <w:r w:rsidRPr="00810228">
        <w:rPr>
          <w:rFonts w:cs="Arial"/>
          <w:sz w:val="22"/>
          <w:szCs w:val="22"/>
          <w:lang w:eastAsia="es-ES"/>
        </w:rPr>
        <w:t xml:space="preserve"> </w:t>
      </w:r>
      <w:r w:rsidRPr="00E16DCC">
        <w:rPr>
          <w:b/>
          <w:sz w:val="22"/>
          <w:szCs w:val="22"/>
          <w:lang w:eastAsia="es-ES"/>
        </w:rPr>
        <w:t>“</w:t>
      </w:r>
      <w:r>
        <w:rPr>
          <w:b/>
          <w:sz w:val="22"/>
          <w:szCs w:val="22"/>
          <w:lang w:eastAsia="es-ES"/>
        </w:rPr>
        <w:t>P</w:t>
      </w:r>
      <w:r w:rsidRPr="00E16DCC">
        <w:rPr>
          <w:b/>
          <w:sz w:val="22"/>
          <w:szCs w:val="22"/>
          <w:lang w:eastAsia="es-ES"/>
        </w:rPr>
        <w:t xml:space="preserve">rojecte </w:t>
      </w:r>
      <w:r>
        <w:rPr>
          <w:b/>
          <w:sz w:val="22"/>
          <w:szCs w:val="22"/>
          <w:lang w:eastAsia="es-ES"/>
        </w:rPr>
        <w:t>d’adequació de dues naus industrials per a l’activitat de magatzem de baixa rotació, situades al carrer Sant Romà, núm. 8 i 9 del Pont de Vilomara i Rocafort”</w:t>
      </w:r>
      <w:r w:rsidRPr="007E58B3">
        <w:rPr>
          <w:b/>
          <w:sz w:val="22"/>
          <w:szCs w:val="22"/>
          <w:lang w:eastAsia="es-ES"/>
        </w:rPr>
        <w:t xml:space="preserve"> (P2</w:t>
      </w:r>
      <w:r>
        <w:rPr>
          <w:b/>
          <w:sz w:val="22"/>
          <w:szCs w:val="22"/>
          <w:lang w:eastAsia="es-ES"/>
        </w:rPr>
        <w:t>3</w:t>
      </w:r>
      <w:r w:rsidRPr="007E58B3">
        <w:rPr>
          <w:b/>
          <w:sz w:val="22"/>
          <w:szCs w:val="22"/>
          <w:lang w:eastAsia="es-ES"/>
        </w:rPr>
        <w:t>VR2</w:t>
      </w:r>
      <w:r>
        <w:rPr>
          <w:b/>
          <w:sz w:val="22"/>
          <w:szCs w:val="22"/>
          <w:lang w:eastAsia="es-ES"/>
        </w:rPr>
        <w:t>718</w:t>
      </w:r>
      <w:r w:rsidRPr="007E58B3">
        <w:rPr>
          <w:b/>
          <w:sz w:val="22"/>
          <w:szCs w:val="22"/>
          <w:lang w:eastAsia="es-ES"/>
        </w:rPr>
        <w:t>)</w:t>
      </w:r>
      <w:r>
        <w:rPr>
          <w:b/>
          <w:sz w:val="22"/>
          <w:szCs w:val="22"/>
          <w:lang w:eastAsia="es-ES"/>
        </w:rPr>
        <w:t xml:space="preserve">, </w:t>
      </w:r>
      <w:r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Pr="004568B7">
        <w:rPr>
          <w:rFonts w:cs="Arial"/>
          <w:sz w:val="22"/>
          <w:szCs w:val="22"/>
          <w:lang w:eastAsia="es-ES"/>
        </w:rPr>
        <w:t xml:space="preserve"> Plec de </w:t>
      </w:r>
      <w:r>
        <w:rPr>
          <w:rFonts w:cs="Arial"/>
          <w:sz w:val="22"/>
          <w:szCs w:val="22"/>
          <w:lang w:eastAsia="es-ES"/>
        </w:rPr>
        <w:t>c</w:t>
      </w:r>
      <w:r w:rsidRPr="004568B7">
        <w:rPr>
          <w:rFonts w:cs="Arial"/>
          <w:sz w:val="22"/>
          <w:szCs w:val="22"/>
          <w:lang w:eastAsia="es-ES"/>
        </w:rPr>
        <w:t xml:space="preserve">làusules </w:t>
      </w:r>
      <w:r>
        <w:rPr>
          <w:rFonts w:cs="Arial"/>
          <w:sz w:val="22"/>
          <w:szCs w:val="22"/>
          <w:lang w:eastAsia="es-ES"/>
        </w:rPr>
        <w:t>a</w:t>
      </w:r>
      <w:r w:rsidRPr="004568B7">
        <w:rPr>
          <w:rFonts w:cs="Arial"/>
          <w:sz w:val="22"/>
          <w:szCs w:val="22"/>
          <w:lang w:eastAsia="es-ES"/>
        </w:rPr>
        <w:t xml:space="preserve">dministratives </w:t>
      </w:r>
      <w:r>
        <w:rPr>
          <w:rFonts w:cs="Arial"/>
          <w:sz w:val="22"/>
          <w:szCs w:val="22"/>
          <w:lang w:eastAsia="es-ES"/>
        </w:rPr>
        <w:t>p</w:t>
      </w:r>
      <w:r w:rsidRPr="004568B7">
        <w:rPr>
          <w:rFonts w:cs="Arial"/>
          <w:sz w:val="22"/>
          <w:szCs w:val="22"/>
          <w:lang w:eastAsia="es-ES"/>
        </w:rPr>
        <w:t xml:space="preserve">articulars </w:t>
      </w:r>
      <w:r>
        <w:rPr>
          <w:rFonts w:cs="Arial"/>
          <w:sz w:val="22"/>
          <w:szCs w:val="22"/>
          <w:lang w:eastAsia="es-ES"/>
        </w:rPr>
        <w:t>i al Projecte d’obres</w:t>
      </w:r>
      <w:r w:rsidRPr="004568B7">
        <w:rPr>
          <w:sz w:val="22"/>
          <w:lang w:eastAsia="es-ES"/>
        </w:rPr>
        <w:t xml:space="preserve">, </w:t>
      </w:r>
      <w:r w:rsidRPr="004568B7">
        <w:rPr>
          <w:rFonts w:cs="Arial"/>
          <w:sz w:val="22"/>
          <w:szCs w:val="22"/>
          <w:lang w:eastAsia="es-ES"/>
        </w:rPr>
        <w:t xml:space="preserve">que accepta </w:t>
      </w:r>
      <w:r>
        <w:rPr>
          <w:rFonts w:cs="Arial"/>
          <w:sz w:val="22"/>
          <w:szCs w:val="22"/>
          <w:lang w:eastAsia="es-ES"/>
        </w:rPr>
        <w:t>íntegrament, per l’import següent:</w:t>
      </w:r>
    </w:p>
    <w:p w14:paraId="0238AFC8" w14:textId="77777777" w:rsidR="00B04CD0" w:rsidRDefault="00B04CD0" w:rsidP="00B04CD0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3"/>
        <w:gridCol w:w="1812"/>
        <w:gridCol w:w="1121"/>
        <w:gridCol w:w="1397"/>
        <w:gridCol w:w="1672"/>
      </w:tblGrid>
      <w:tr w:rsidR="00B04CD0" w:rsidRPr="00975ED6" w14:paraId="6D4ECD41" w14:textId="77777777" w:rsidTr="00A276AB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C3B3C" w14:textId="77777777" w:rsidR="00B04CD0" w:rsidRPr="00975ED6" w:rsidRDefault="00B04CD0" w:rsidP="00A276AB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773953BF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OFERTA DEL LICITADOR</w:t>
            </w:r>
          </w:p>
        </w:tc>
      </w:tr>
      <w:tr w:rsidR="00B04CD0" w:rsidRPr="00975ED6" w14:paraId="2CD3BAAE" w14:textId="77777777" w:rsidTr="00A276AB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03253505" w14:textId="77777777" w:rsidR="00B04CD0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Pressupost base</w:t>
            </w:r>
          </w:p>
          <w:p w14:paraId="456FC4C7" w14:textId="77777777" w:rsidR="00B04CD0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 licitació</w:t>
            </w:r>
          </w:p>
          <w:p w14:paraId="6BDCD677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121C91B6" w14:textId="77777777" w:rsidR="00B04CD0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6D0EBDF8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699ABE8A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708CA040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5DECBB92" w14:textId="77777777" w:rsidR="00B04CD0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5DE4C7D9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inclòs)</w:t>
            </w:r>
          </w:p>
        </w:tc>
      </w:tr>
      <w:tr w:rsidR="00B04CD0" w:rsidRPr="00975ED6" w14:paraId="601CBD2D" w14:textId="77777777" w:rsidTr="00A276AB">
        <w:trPr>
          <w:trHeight w:val="371"/>
        </w:trPr>
        <w:tc>
          <w:tcPr>
            <w:tcW w:w="1984" w:type="dxa"/>
            <w:vAlign w:val="center"/>
          </w:tcPr>
          <w:p w14:paraId="51AD7FCC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lang w:eastAsia="es-ES"/>
              </w:rPr>
              <w:t>476.098,65</w:t>
            </w:r>
            <w:r w:rsidRPr="00F325D5">
              <w:rPr>
                <w:rFonts w:cs="Arial"/>
                <w:sz w:val="22"/>
                <w:lang w:eastAsia="es-ES"/>
              </w:rPr>
              <w:t xml:space="preserve"> </w:t>
            </w:r>
            <w:r w:rsidRPr="000E16D7">
              <w:rPr>
                <w:rFonts w:cs="Arial"/>
                <w:sz w:val="22"/>
                <w:lang w:eastAsia="es-ES"/>
              </w:rPr>
              <w:t>€</w:t>
            </w:r>
          </w:p>
        </w:tc>
        <w:tc>
          <w:tcPr>
            <w:tcW w:w="1843" w:type="dxa"/>
            <w:vAlign w:val="center"/>
          </w:tcPr>
          <w:p w14:paraId="080CA61B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4D09FC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8500E1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7FACFF" w14:textId="77777777" w:rsidR="00B04CD0" w:rsidRPr="00975ED6" w:rsidRDefault="00B04CD0" w:rsidP="00A276AB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0FC6A778" w14:textId="77777777" w:rsidR="00B04CD0" w:rsidRDefault="00B04CD0" w:rsidP="00B04CD0">
      <w:pPr>
        <w:ind w:left="426"/>
        <w:jc w:val="right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“</w:t>
      </w:r>
    </w:p>
    <w:p w14:paraId="63832995" w14:textId="77777777" w:rsidR="00B04CD0" w:rsidRDefault="00B04CD0" w:rsidP="00B04CD0">
      <w:pPr>
        <w:ind w:left="426"/>
        <w:jc w:val="right"/>
        <w:rPr>
          <w:rFonts w:cs="Arial"/>
          <w:sz w:val="22"/>
          <w:szCs w:val="22"/>
          <w:lang w:eastAsia="es-ES"/>
        </w:rPr>
      </w:pPr>
    </w:p>
    <w:p w14:paraId="39DF32AA" w14:textId="77777777" w:rsidR="00B04CD0" w:rsidRDefault="00B04CD0" w:rsidP="00B04CD0">
      <w:pPr>
        <w:pStyle w:val="Pargrafdellista"/>
        <w:numPr>
          <w:ilvl w:val="0"/>
          <w:numId w:val="1"/>
        </w:numPr>
        <w:tabs>
          <w:tab w:val="clear" w:pos="2915"/>
        </w:tabs>
        <w:ind w:left="426" w:hanging="284"/>
        <w:rPr>
          <w:b/>
          <w:sz w:val="22"/>
        </w:rPr>
      </w:pPr>
      <w:r w:rsidRPr="002C1D32">
        <w:rPr>
          <w:b/>
          <w:bCs/>
          <w:sz w:val="22"/>
          <w:szCs w:val="22"/>
          <w:u w:val="single"/>
        </w:rPr>
        <w:t>Criteri 7</w:t>
      </w:r>
      <w:r w:rsidRPr="002C1D32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2C1D32">
        <w:t xml:space="preserve"> </w:t>
      </w:r>
      <w:r>
        <w:rPr>
          <w:rFonts w:cs="Arial"/>
          <w:b/>
          <w:sz w:val="22"/>
          <w:szCs w:val="22"/>
          <w:lang w:eastAsia="en-US"/>
        </w:rPr>
        <w:t>Experiència de l’equip responsable de l’obra</w:t>
      </w:r>
      <w:r w:rsidRPr="003B4F46">
        <w:rPr>
          <w:b/>
          <w:sz w:val="22"/>
        </w:rPr>
        <w:t>:</w:t>
      </w:r>
    </w:p>
    <w:p w14:paraId="42A76F10" w14:textId="77777777" w:rsidR="00B04CD0" w:rsidRDefault="00B04CD0" w:rsidP="00B04CD0">
      <w:pPr>
        <w:pStyle w:val="Pargrafdellista"/>
        <w:ind w:left="284"/>
        <w:rPr>
          <w:b/>
          <w:sz w:val="22"/>
        </w:rPr>
      </w:pPr>
    </w:p>
    <w:p w14:paraId="2C5C8158" w14:textId="77777777" w:rsidR="00B04CD0" w:rsidRDefault="00B04CD0" w:rsidP="00B04CD0">
      <w:pPr>
        <w:pStyle w:val="Pargrafdellista"/>
        <w:ind w:left="426"/>
        <w:rPr>
          <w:rFonts w:eastAsia="Calibri"/>
          <w:bCs/>
          <w:i/>
          <w:lang w:eastAsia="es-ES"/>
        </w:rPr>
      </w:pPr>
      <w:r w:rsidRPr="00AF0F45">
        <w:rPr>
          <w:rFonts w:cs="Arial"/>
          <w:bCs/>
          <w:sz w:val="22"/>
          <w:szCs w:val="22"/>
          <w:lang w:eastAsia="en-US"/>
        </w:rPr>
        <w:t>(</w:t>
      </w:r>
      <w:r>
        <w:rPr>
          <w:rFonts w:eastAsia="Calibri"/>
          <w:b/>
          <w:i/>
          <w:lang w:eastAsia="es-ES"/>
        </w:rPr>
        <w:t xml:space="preserve">Consignar un màxim de 5 participacions </w:t>
      </w:r>
      <w:r>
        <w:rPr>
          <w:rFonts w:eastAsia="Calibri"/>
          <w:bCs/>
          <w:i/>
          <w:lang w:eastAsia="es-ES"/>
        </w:rPr>
        <w:t>finalitzades en els darrers 10 anys,</w:t>
      </w:r>
      <w:r w:rsidRPr="00022E4E">
        <w:rPr>
          <w:rFonts w:eastAsia="Calibri"/>
          <w:bCs/>
          <w:i/>
          <w:lang w:eastAsia="es-ES"/>
        </w:rPr>
        <w:t xml:space="preserve"> </w:t>
      </w:r>
      <w:r w:rsidRPr="000358AB">
        <w:rPr>
          <w:rFonts w:eastAsia="Calibri"/>
          <w:bCs/>
          <w:i/>
          <w:lang w:eastAsia="es-ES"/>
        </w:rPr>
        <w:t>per a cadascuna de les figures</w:t>
      </w:r>
      <w:r w:rsidRPr="00AF0F45">
        <w:rPr>
          <w:rFonts w:eastAsia="Calibri"/>
          <w:bCs/>
          <w:i/>
          <w:lang w:eastAsia="es-ES"/>
        </w:rPr>
        <w:t xml:space="preserve">) </w:t>
      </w:r>
    </w:p>
    <w:p w14:paraId="73DAE036" w14:textId="77777777" w:rsidR="00B04CD0" w:rsidRDefault="00B04CD0" w:rsidP="00B04CD0">
      <w:pPr>
        <w:jc w:val="left"/>
        <w:rPr>
          <w:b/>
          <w:sz w:val="22"/>
        </w:rPr>
      </w:pPr>
    </w:p>
    <w:tbl>
      <w:tblPr>
        <w:tblpPr w:leftFromText="141" w:rightFromText="141" w:vertAnchor="text" w:tblpXSpec="center" w:tblpY="1"/>
        <w:tblOverlap w:val="never"/>
        <w:tblW w:w="10536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3225"/>
        <w:gridCol w:w="1168"/>
        <w:gridCol w:w="1654"/>
        <w:gridCol w:w="795"/>
        <w:gridCol w:w="1275"/>
      </w:tblGrid>
      <w:tr w:rsidR="00B04CD0" w:rsidRPr="00BB2EA7" w14:paraId="138C75B8" w14:textId="77777777" w:rsidTr="00A276AB">
        <w:trPr>
          <w:trHeight w:val="233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D87041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Equip responsable obra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7322C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#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C2CA38A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 xml:space="preserve">Descripció de l’actuació </w:t>
            </w:r>
          </w:p>
          <w:p w14:paraId="078AD202" w14:textId="77777777" w:rsidR="00B04CD0" w:rsidRPr="00BB2EA7" w:rsidRDefault="00B04CD0" w:rsidP="00A276AB">
            <w:pPr>
              <w:rPr>
                <w:rFonts w:cs="Arial"/>
              </w:rPr>
            </w:pPr>
            <w:r w:rsidRPr="00BB2EA7">
              <w:rPr>
                <w:rFonts w:cs="Arial"/>
              </w:rPr>
              <w:t>(només es consideraran obres del sector terciari, logístic o industrial)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3A7475A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Client</w:t>
            </w:r>
          </w:p>
          <w:p w14:paraId="73694379" w14:textId="77777777" w:rsidR="00B04CD0" w:rsidRPr="00BB2EA7" w:rsidRDefault="00B04CD0" w:rsidP="00A276AB">
            <w:pPr>
              <w:rPr>
                <w:rFonts w:cs="Arial"/>
              </w:rPr>
            </w:pPr>
            <w:r w:rsidRPr="00BB2EA7">
              <w:rPr>
                <w:rFonts w:cs="Arial"/>
              </w:rPr>
              <w:t>(Propietat /Promotor)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4E7BDC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Contractista</w:t>
            </w:r>
          </w:p>
          <w:p w14:paraId="65F266FC" w14:textId="77777777" w:rsidR="00B04CD0" w:rsidRPr="00BB2EA7" w:rsidRDefault="00B04CD0" w:rsidP="00A276AB">
            <w:pPr>
              <w:rPr>
                <w:rFonts w:cs="Arial"/>
              </w:rPr>
            </w:pPr>
            <w:r w:rsidRPr="00BB2EA7">
              <w:rPr>
                <w:rFonts w:cs="Arial"/>
              </w:rPr>
              <w:t>(Empresa /UTE)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F65B701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Data</w:t>
            </w:r>
          </w:p>
          <w:p w14:paraId="1C2A5298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Final</w:t>
            </w:r>
          </w:p>
          <w:p w14:paraId="1EAF51A9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>Obra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6DC7BF6" w14:textId="77777777" w:rsidR="00B04CD0" w:rsidRPr="00BB2EA7" w:rsidRDefault="00B04CD0" w:rsidP="00A276AB">
            <w:pPr>
              <w:rPr>
                <w:rFonts w:cs="Arial"/>
                <w:b/>
                <w:bCs/>
              </w:rPr>
            </w:pPr>
            <w:r w:rsidRPr="00BB2EA7">
              <w:rPr>
                <w:rFonts w:cs="Arial"/>
                <w:b/>
                <w:bCs/>
              </w:rPr>
              <w:t xml:space="preserve">Superfície obra </w:t>
            </w:r>
            <w:r w:rsidRPr="00BB2EA7">
              <w:rPr>
                <w:rFonts w:cs="Arial"/>
              </w:rPr>
              <w:t>(m²)</w:t>
            </w:r>
          </w:p>
        </w:tc>
      </w:tr>
      <w:tr w:rsidR="00B04CD0" w:rsidRPr="00BB2EA7" w14:paraId="561E93E8" w14:textId="77777777" w:rsidTr="00A276AB">
        <w:trPr>
          <w:trHeight w:val="233"/>
          <w:tblHeader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CD629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Cap d’obra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08CDB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287C9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413859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B99B5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47366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BDD7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124CA3D3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D21F7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CF624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6BB531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130B37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224E8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EAFA6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54533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3DE74D59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59784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26FD5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88FFCB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C9D82D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7107D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05297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D5A20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1783855F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F335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23D12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DD9DB4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F7C4C8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4DD95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58E6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5914A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1346517B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05DE9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F89AA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910651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AC16CF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3E4AF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8CD1E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1AC93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6E256A8F" w14:textId="77777777" w:rsidTr="00A276AB">
        <w:trPr>
          <w:trHeight w:val="233"/>
          <w:tblHeader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09981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Encarregat d’obres i instal·lacions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D97B9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B24DF9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664B62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6C73F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66ACB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BBC5A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717FA9B4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75F40D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05331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2448AF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0518C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51EED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05B9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77710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45CDD570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9E5933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0C847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A021F7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43AFDD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E6E6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F2DD4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DFCF2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50650CDC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81F78B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23869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3ACE5D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0BA4CC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DE5DF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88BF4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DF7B7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  <w:tr w:rsidR="00B04CD0" w:rsidRPr="00BB2EA7" w14:paraId="4F53B499" w14:textId="77777777" w:rsidTr="00A276AB">
        <w:trPr>
          <w:trHeight w:val="233"/>
          <w:tblHeader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248B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5D36A" w14:textId="77777777" w:rsidR="00B04CD0" w:rsidRPr="00BB2EA7" w:rsidRDefault="00B04CD0" w:rsidP="00A276AB">
            <w:pPr>
              <w:rPr>
                <w:rFonts w:cs="Arial"/>
                <w:bCs/>
              </w:rPr>
            </w:pPr>
            <w:r w:rsidRPr="00BB2EA7">
              <w:rPr>
                <w:rFonts w:cs="Arial"/>
                <w:bCs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AC916E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53EF9E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C6541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34D3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83DB3" w14:textId="77777777" w:rsidR="00B04CD0" w:rsidRPr="00BB2EA7" w:rsidRDefault="00B04CD0" w:rsidP="00A276AB">
            <w:pPr>
              <w:rPr>
                <w:rFonts w:cs="Arial"/>
                <w:bCs/>
              </w:rPr>
            </w:pPr>
          </w:p>
        </w:tc>
      </w:tr>
    </w:tbl>
    <w:p w14:paraId="594430BD" w14:textId="77777777" w:rsidR="00B04CD0" w:rsidRDefault="00B04CD0" w:rsidP="00B04CD0">
      <w:pPr>
        <w:pStyle w:val="Pargrafdellista"/>
        <w:ind w:left="284"/>
        <w:rPr>
          <w:rFonts w:cs="Arial"/>
          <w:b/>
        </w:rPr>
      </w:pPr>
    </w:p>
    <w:p w14:paraId="280EB6BA" w14:textId="77777777" w:rsidR="00B04CD0" w:rsidRDefault="00B04CD0" w:rsidP="00B04CD0">
      <w:pPr>
        <w:autoSpaceDE w:val="0"/>
        <w:autoSpaceDN w:val="0"/>
        <w:adjustRightInd w:val="0"/>
        <w:ind w:left="426"/>
        <w:rPr>
          <w:rFonts w:cs="Arial"/>
          <w:bCs/>
          <w:i/>
          <w:iCs/>
        </w:rPr>
      </w:pPr>
      <w:r w:rsidRPr="009354AD">
        <w:rPr>
          <w:rFonts w:ascii="Arial,Italic" w:hAnsi="Arial,Italic" w:cs="Arial,Italic"/>
          <w:i/>
          <w:iCs/>
        </w:rPr>
        <w:t>Cal aportar certificat del client/promotor</w:t>
      </w:r>
      <w:r w:rsidRPr="009354AD">
        <w:rPr>
          <w:rFonts w:cs="Arial"/>
          <w:bCs/>
          <w:sz w:val="22"/>
          <w:szCs w:val="22"/>
        </w:rPr>
        <w:t xml:space="preserve"> </w:t>
      </w:r>
      <w:r w:rsidRPr="009354AD">
        <w:rPr>
          <w:rFonts w:cs="Arial"/>
          <w:bCs/>
          <w:i/>
          <w:iCs/>
        </w:rPr>
        <w:t>conforme la persona designada va participar en la posició sol·licitada</w:t>
      </w:r>
    </w:p>
    <w:p w14:paraId="5784BEE8" w14:textId="77777777" w:rsidR="00B04CD0" w:rsidRPr="0078314D" w:rsidRDefault="00B04CD0" w:rsidP="00B04CD0">
      <w:pPr>
        <w:autoSpaceDE w:val="0"/>
        <w:autoSpaceDN w:val="0"/>
        <w:adjustRightInd w:val="0"/>
        <w:ind w:left="426"/>
        <w:rPr>
          <w:rFonts w:ascii="Arial,Bold" w:hAnsi="Arial,Bold" w:cs="Arial,Bold"/>
          <w:b/>
          <w:bCs/>
        </w:rPr>
      </w:pPr>
    </w:p>
    <w:p w14:paraId="1A9CB31C" w14:textId="77777777" w:rsidR="00B04CD0" w:rsidRPr="0078314D" w:rsidRDefault="00B04CD0" w:rsidP="00B04CD0">
      <w:pPr>
        <w:pStyle w:val="Pargrafdellista"/>
        <w:ind w:left="426"/>
        <w:rPr>
          <w:rFonts w:cs="Arial"/>
          <w:b/>
        </w:rPr>
      </w:pPr>
    </w:p>
    <w:p w14:paraId="088FF112" w14:textId="77777777" w:rsidR="00B04CD0" w:rsidRPr="003B4F46" w:rsidRDefault="00B04CD0" w:rsidP="00B04CD0">
      <w:pPr>
        <w:pStyle w:val="Pargrafdellista"/>
        <w:numPr>
          <w:ilvl w:val="0"/>
          <w:numId w:val="1"/>
        </w:numPr>
        <w:tabs>
          <w:tab w:val="clear" w:pos="2915"/>
        </w:tabs>
        <w:ind w:left="426" w:hanging="284"/>
        <w:rPr>
          <w:b/>
          <w:sz w:val="22"/>
        </w:rPr>
      </w:pPr>
      <w:r w:rsidRPr="004858CE">
        <w:rPr>
          <w:b/>
          <w:bCs/>
          <w:sz w:val="22"/>
          <w:szCs w:val="22"/>
          <w:u w:val="single"/>
        </w:rPr>
        <w:t>Criteri 8</w:t>
      </w:r>
      <w:r w:rsidRPr="004858CE">
        <w:rPr>
          <w:b/>
          <w:bCs/>
          <w:sz w:val="22"/>
          <w:szCs w:val="22"/>
        </w:rPr>
        <w:t>:</w:t>
      </w:r>
      <w:r w:rsidRPr="004858CE">
        <w:t xml:space="preserve"> </w:t>
      </w:r>
      <w:r w:rsidRPr="003B4F46">
        <w:rPr>
          <w:rFonts w:cs="Arial"/>
          <w:b/>
          <w:sz w:val="22"/>
          <w:szCs w:val="22"/>
          <w:lang w:eastAsia="en-US"/>
        </w:rPr>
        <w:t>Ampliació</w:t>
      </w:r>
      <w:r w:rsidRPr="003B4F46">
        <w:rPr>
          <w:b/>
          <w:sz w:val="22"/>
        </w:rPr>
        <w:t xml:space="preserve"> del termini de garantia</w:t>
      </w:r>
      <w:r>
        <w:rPr>
          <w:b/>
          <w:sz w:val="22"/>
        </w:rPr>
        <w:t xml:space="preserve"> del contracte</w:t>
      </w:r>
      <w:r w:rsidRPr="003B4F46">
        <w:rPr>
          <w:b/>
          <w:sz w:val="22"/>
        </w:rPr>
        <w:t>:</w:t>
      </w:r>
    </w:p>
    <w:p w14:paraId="15200659" w14:textId="77777777" w:rsidR="00B04CD0" w:rsidRDefault="00B04CD0" w:rsidP="00B04CD0">
      <w:pPr>
        <w:rPr>
          <w:b/>
          <w:sz w:val="22"/>
        </w:rPr>
      </w:pPr>
    </w:p>
    <w:p w14:paraId="08A050C3" w14:textId="77777777" w:rsidR="00B04CD0" w:rsidRDefault="00B04CD0" w:rsidP="00B04CD0">
      <w:pPr>
        <w:ind w:left="426"/>
        <w:rPr>
          <w:rFonts w:eastAsia="Calibri"/>
          <w:i/>
          <w:lang w:eastAsia="es-ES"/>
        </w:rPr>
      </w:pPr>
      <w:r w:rsidRPr="00B676A6">
        <w:rPr>
          <w:rFonts w:eastAsia="Calibri"/>
          <w:i/>
          <w:lang w:eastAsia="es-ES"/>
        </w:rPr>
        <w:t>(</w:t>
      </w:r>
      <w:r w:rsidRPr="00B676A6">
        <w:rPr>
          <w:rFonts w:eastAsia="Calibri"/>
          <w:b/>
          <w:i/>
          <w:lang w:eastAsia="es-ES"/>
        </w:rPr>
        <w:t>Marcar amb una “X”</w:t>
      </w:r>
      <w:r w:rsidRPr="00B676A6">
        <w:rPr>
          <w:rFonts w:eastAsia="Calibri"/>
          <w:i/>
          <w:lang w:eastAsia="es-ES"/>
        </w:rPr>
        <w:t xml:space="preserve"> </w:t>
      </w:r>
      <w:r>
        <w:rPr>
          <w:rFonts w:eastAsia="Calibri"/>
          <w:i/>
          <w:lang w:eastAsia="es-ES"/>
        </w:rPr>
        <w:t>la proposta d’ampliació del</w:t>
      </w:r>
      <w:r w:rsidRPr="00B676A6">
        <w:rPr>
          <w:rFonts w:eastAsia="Calibri"/>
          <w:i/>
          <w:lang w:eastAsia="es-ES"/>
        </w:rPr>
        <w:t xml:space="preserve"> termini de garantia del </w:t>
      </w:r>
      <w:r w:rsidRPr="00BB2EA7">
        <w:rPr>
          <w:rFonts w:eastAsia="Calibri"/>
          <w:i/>
          <w:lang w:eastAsia="es-ES"/>
        </w:rPr>
        <w:t>contracte, la qual s’afegirà a l’any fixat en el Plec de clàusules administratives particulars)</w:t>
      </w:r>
    </w:p>
    <w:p w14:paraId="094706CF" w14:textId="77777777" w:rsidR="00B04CD0" w:rsidRPr="00BB2EA7" w:rsidRDefault="00B04CD0" w:rsidP="00B04CD0">
      <w:pPr>
        <w:ind w:left="426"/>
        <w:rPr>
          <w:rFonts w:eastAsia="Calibri"/>
          <w:i/>
          <w:lang w:eastAsia="es-ES"/>
        </w:rPr>
      </w:pPr>
    </w:p>
    <w:p w14:paraId="04DCEEFF" w14:textId="77777777" w:rsidR="00B04CD0" w:rsidRPr="00B676A6" w:rsidRDefault="00B04CD0" w:rsidP="00B04CD0">
      <w:pPr>
        <w:rPr>
          <w:rFonts w:eastAsia="Calibri"/>
          <w:lang w:eastAsia="es-E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546"/>
        <w:gridCol w:w="2196"/>
      </w:tblGrid>
      <w:tr w:rsidR="00B04CD0" w:rsidRPr="007B0AAA" w14:paraId="2D62AB7D" w14:textId="77777777" w:rsidTr="00A276AB">
        <w:trPr>
          <w:trHeight w:val="479"/>
          <w:jc w:val="center"/>
        </w:trPr>
        <w:tc>
          <w:tcPr>
            <w:tcW w:w="3546" w:type="dxa"/>
            <w:vAlign w:val="center"/>
          </w:tcPr>
          <w:p w14:paraId="2AC95E2A" w14:textId="77777777" w:rsidR="00B04CD0" w:rsidRPr="00B676A6" w:rsidRDefault="00B04CD0" w:rsidP="00A276AB">
            <w:pPr>
              <w:jc w:val="lef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Proposta d’a</w:t>
            </w:r>
            <w:r w:rsidRPr="00B676A6">
              <w:rPr>
                <w:rFonts w:eastAsia="Calibri"/>
                <w:b/>
              </w:rPr>
              <w:t>mpliació del termini de garantia  del contracte</w:t>
            </w:r>
          </w:p>
        </w:tc>
        <w:tc>
          <w:tcPr>
            <w:tcW w:w="2196" w:type="dxa"/>
            <w:vAlign w:val="center"/>
          </w:tcPr>
          <w:p w14:paraId="0A2E4D93" w14:textId="77777777" w:rsidR="00B04CD0" w:rsidRPr="00DC00B9" w:rsidRDefault="00B04CD0" w:rsidP="00A276AB">
            <w:pPr>
              <w:jc w:val="center"/>
              <w:rPr>
                <w:rFonts w:eastAsia="Calibri"/>
                <w:bCs/>
                <w:i/>
                <w:iCs/>
              </w:rPr>
            </w:pPr>
            <w:r w:rsidRPr="00DC00B9">
              <w:rPr>
                <w:rFonts w:eastAsia="Calibri"/>
                <w:bCs/>
                <w:i/>
                <w:iCs/>
              </w:rPr>
              <w:t xml:space="preserve">Marqueu amb una </w:t>
            </w:r>
            <w:r w:rsidRPr="00DC00B9">
              <w:rPr>
                <w:rFonts w:eastAsia="Calibri"/>
                <w:b/>
                <w:i/>
                <w:iCs/>
              </w:rPr>
              <w:t>X</w:t>
            </w:r>
          </w:p>
        </w:tc>
      </w:tr>
      <w:tr w:rsidR="00B04CD0" w:rsidRPr="007B0AAA" w14:paraId="32B27049" w14:textId="77777777" w:rsidTr="00A276AB">
        <w:trPr>
          <w:trHeight w:val="247"/>
          <w:jc w:val="center"/>
        </w:trPr>
        <w:tc>
          <w:tcPr>
            <w:tcW w:w="3546" w:type="dxa"/>
            <w:vAlign w:val="center"/>
          </w:tcPr>
          <w:p w14:paraId="3D599EE5" w14:textId="77777777" w:rsidR="00B04CD0" w:rsidRPr="007B0AAA" w:rsidRDefault="00B04CD0" w:rsidP="00A276A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 any addicional</w:t>
            </w:r>
          </w:p>
        </w:tc>
        <w:tc>
          <w:tcPr>
            <w:tcW w:w="2196" w:type="dxa"/>
          </w:tcPr>
          <w:p w14:paraId="323191C8" w14:textId="77777777" w:rsidR="00B04CD0" w:rsidRPr="007B0AAA" w:rsidRDefault="00B04CD0" w:rsidP="00A276AB">
            <w:pPr>
              <w:rPr>
                <w:rFonts w:eastAsia="Calibri"/>
              </w:rPr>
            </w:pPr>
          </w:p>
        </w:tc>
      </w:tr>
      <w:tr w:rsidR="00B04CD0" w:rsidRPr="007B0AAA" w14:paraId="336E57EC" w14:textId="77777777" w:rsidTr="00A276AB">
        <w:trPr>
          <w:trHeight w:val="249"/>
          <w:jc w:val="center"/>
        </w:trPr>
        <w:tc>
          <w:tcPr>
            <w:tcW w:w="3546" w:type="dxa"/>
            <w:vAlign w:val="center"/>
          </w:tcPr>
          <w:p w14:paraId="028A7711" w14:textId="77777777" w:rsidR="00B04CD0" w:rsidRDefault="00B04CD0" w:rsidP="00A276A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 anys addicionals</w:t>
            </w:r>
          </w:p>
        </w:tc>
        <w:tc>
          <w:tcPr>
            <w:tcW w:w="2196" w:type="dxa"/>
          </w:tcPr>
          <w:p w14:paraId="150672C9" w14:textId="77777777" w:rsidR="00B04CD0" w:rsidRPr="007B0AAA" w:rsidRDefault="00B04CD0" w:rsidP="00A276AB">
            <w:pPr>
              <w:rPr>
                <w:rFonts w:eastAsia="Calibri"/>
              </w:rPr>
            </w:pPr>
          </w:p>
        </w:tc>
      </w:tr>
    </w:tbl>
    <w:p w14:paraId="2B2FCD7B" w14:textId="77777777" w:rsidR="00B04CD0" w:rsidRDefault="00B04CD0" w:rsidP="00B04CD0">
      <w:pPr>
        <w:rPr>
          <w:i/>
          <w:sz w:val="22"/>
        </w:rPr>
      </w:pPr>
    </w:p>
    <w:p w14:paraId="63EAABDE" w14:textId="77777777" w:rsidR="00B04CD0" w:rsidRDefault="00B04CD0" w:rsidP="00B04CD0">
      <w:pPr>
        <w:rPr>
          <w:i/>
          <w:sz w:val="22"/>
        </w:rPr>
      </w:pPr>
    </w:p>
    <w:p w14:paraId="3CD048BA" w14:textId="77777777" w:rsidR="00B04CD0" w:rsidRDefault="00B04CD0" w:rsidP="00B04CD0">
      <w:pPr>
        <w:rPr>
          <w:i/>
          <w:sz w:val="22"/>
        </w:rPr>
      </w:pPr>
    </w:p>
    <w:p w14:paraId="30782478" w14:textId="4A1EB3F7" w:rsidR="00EC0B83" w:rsidRDefault="00EC0B83" w:rsidP="00B04CD0">
      <w:pPr>
        <w:jc w:val="left"/>
      </w:pPr>
    </w:p>
    <w:sectPr w:rsidR="00EC0B83" w:rsidSect="007D679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CA3E2B32"/>
    <w:lvl w:ilvl="0" w:tplc="0403000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35"/>
        </w:tabs>
        <w:ind w:left="72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55"/>
        </w:tabs>
        <w:ind w:left="79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75"/>
        </w:tabs>
        <w:ind w:left="8675" w:hanging="360"/>
      </w:pPr>
      <w:rPr>
        <w:rFonts w:ascii="Wingdings" w:hAnsi="Wingdings" w:hint="default"/>
      </w:rPr>
    </w:lvl>
  </w:abstractNum>
  <w:num w:numId="1" w16cid:durableId="11496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D0"/>
    <w:rsid w:val="004304C0"/>
    <w:rsid w:val="007D6792"/>
    <w:rsid w:val="00B04CD0"/>
    <w:rsid w:val="00E56628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C19"/>
  <w15:chartTrackingRefBased/>
  <w15:docId w15:val="{AEA4A023-5E32-45BD-B056-6FF08DA5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D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B04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4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4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04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04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04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04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04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04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4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4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4CD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04CD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04CD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04CD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04CD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04CD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04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0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04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0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04CD0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04CD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04CD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04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04CD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04CD0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B04C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04C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0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2</cp:revision>
  <dcterms:created xsi:type="dcterms:W3CDTF">2025-07-28T10:43:00Z</dcterms:created>
  <dcterms:modified xsi:type="dcterms:W3CDTF">2025-07-29T09:27:00Z</dcterms:modified>
</cp:coreProperties>
</file>