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50EA" w14:textId="77777777" w:rsidR="00E51ED4" w:rsidRPr="00114017" w:rsidRDefault="00E51ED4" w:rsidP="00E51ED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114017">
        <w:rPr>
          <w:rFonts w:ascii="Arial" w:eastAsia="Times New Roman" w:hAnsi="Arial" w:cs="Arial"/>
          <w:sz w:val="18"/>
          <w:szCs w:val="18"/>
          <w:lang w:eastAsia="ca-ES"/>
        </w:rPr>
        <w:t xml:space="preserve">El Sr./la Sra. ... , domiciliat/da a ... carrer ... núm. ... , amb DNI núm. ... , major d'edat, en nom propi, o en representació de l'empresa ... , amb NIF ... amb domicili a ... carrer ... núm. ..., assabentat/da de les condicions exigides per optar a l’adjudicació del </w:t>
      </w:r>
      <w:r w:rsidRPr="00C3486C">
        <w:rPr>
          <w:rFonts w:ascii="Arial" w:hAnsi="Arial" w:cs="Arial"/>
          <w:b/>
          <w:bCs/>
          <w:sz w:val="18"/>
          <w:szCs w:val="18"/>
        </w:rPr>
        <w:t>contracte de</w:t>
      </w:r>
      <w:r w:rsidRPr="006E636D">
        <w:rPr>
          <w:rFonts w:ascii="Arial" w:hAnsi="Arial" w:cs="Arial"/>
          <w:sz w:val="18"/>
          <w:szCs w:val="18"/>
        </w:rPr>
        <w:t xml:space="preserve"> </w:t>
      </w:r>
      <w:r w:rsidRPr="006E636D">
        <w:rPr>
          <w:rFonts w:ascii="Arial" w:hAnsi="Arial" w:cs="Arial"/>
          <w:b/>
          <w:bCs/>
          <w:sz w:val="18"/>
          <w:szCs w:val="18"/>
        </w:rPr>
        <w:t>subministrament, en arrendament, de l’escenari i de les estructures complementàries necessàries per a dos concerts de “Clàssica a la platja”, que tindrà lloc a la platja Sant Sebastià de la Barceloneta els dies 9 i 10 de juliol 2025, amb</w:t>
      </w:r>
      <w:r w:rsidRPr="00C3486C">
        <w:rPr>
          <w:rFonts w:ascii="Arial" w:hAnsi="Arial" w:cs="Arial"/>
          <w:b/>
          <w:bCs/>
          <w:sz w:val="18"/>
          <w:szCs w:val="18"/>
        </w:rPr>
        <w:t xml:space="preserve"> mesures de contractació pública sostenible</w:t>
      </w:r>
      <w:r w:rsidRPr="00C3486C">
        <w:rPr>
          <w:rFonts w:ascii="Arial" w:eastAsia="Times New Roman" w:hAnsi="Arial" w:cs="Arial"/>
          <w:b/>
          <w:bCs/>
          <w:sz w:val="18"/>
          <w:szCs w:val="18"/>
          <w:lang w:eastAsia="ca-ES"/>
        </w:rPr>
        <w:t>,</w:t>
      </w:r>
      <w:r w:rsidRPr="00114017">
        <w:rPr>
          <w:rFonts w:ascii="Arial" w:eastAsia="Times New Roman" w:hAnsi="Arial" w:cs="Arial"/>
          <w:b/>
          <w:sz w:val="18"/>
          <w:szCs w:val="18"/>
          <w:lang w:eastAsia="ca-ES"/>
        </w:rPr>
        <w:t xml:space="preserve"> </w:t>
      </w:r>
      <w:r w:rsidRPr="00114017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es compromet a executar-lo amb subjecció al plec de clàusules administratives particulars i al de prescripcions tècniques i pel preu total de ......... euros</w:t>
      </w:r>
      <w:r>
        <w:rPr>
          <w:rFonts w:ascii="Arial" w:eastAsia="Times New Roman" w:hAnsi="Arial" w:cs="Arial"/>
          <w:snapToGrid w:val="0"/>
          <w:sz w:val="18"/>
          <w:szCs w:val="18"/>
          <w:lang w:eastAsia="es-ES"/>
        </w:rPr>
        <w:t xml:space="preserve"> IVA inclòs</w:t>
      </w:r>
      <w:r w:rsidRPr="00114017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, dels quals</w:t>
      </w:r>
      <w:r w:rsidRPr="00114017">
        <w:rPr>
          <w:rFonts w:ascii="Arial" w:eastAsia="Times New Roman" w:hAnsi="Arial" w:cs="Arial"/>
          <w:sz w:val="18"/>
          <w:szCs w:val="18"/>
          <w:lang w:eastAsia="ca-ES"/>
        </w:rPr>
        <w:t xml:space="preserve"> ......... euros són la base imposable i ............. euros corresponen a l’Impost sobre el Valor Afegit, amb un tipus del 21%.</w:t>
      </w:r>
    </w:p>
    <w:p w14:paraId="251CF7B4" w14:textId="77777777" w:rsidR="00E51ED4" w:rsidRPr="00114017" w:rsidRDefault="00E51ED4" w:rsidP="00E51ED4">
      <w:pPr>
        <w:tabs>
          <w:tab w:val="left" w:pos="3945"/>
          <w:tab w:val="left" w:pos="9356"/>
        </w:tabs>
        <w:spacing w:after="0" w:line="240" w:lineRule="auto"/>
        <w:ind w:right="-1"/>
        <w:jc w:val="both"/>
        <w:rPr>
          <w:rFonts w:ascii="Arial" w:eastAsia="Calibri" w:hAnsi="Arial" w:cs="Arial"/>
          <w:sz w:val="18"/>
          <w:szCs w:val="18"/>
        </w:rPr>
      </w:pPr>
    </w:p>
    <w:p w14:paraId="63576DEF" w14:textId="77777777" w:rsidR="00E51ED4" w:rsidRDefault="00E51ED4" w:rsidP="00E51ED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D4255">
        <w:rPr>
          <w:rFonts w:ascii="Arial" w:hAnsi="Arial" w:cs="Arial"/>
          <w:i/>
          <w:sz w:val="18"/>
          <w:szCs w:val="18"/>
        </w:rPr>
        <w:t xml:space="preserve">Addicionalment, </w:t>
      </w:r>
      <w:r>
        <w:rPr>
          <w:rFonts w:ascii="Arial" w:hAnsi="Arial" w:cs="Arial"/>
          <w:i/>
          <w:sz w:val="18"/>
          <w:szCs w:val="18"/>
        </w:rPr>
        <w:t>marqui l’opció que correspongui</w:t>
      </w:r>
      <w:r w:rsidRPr="00ED4255">
        <w:rPr>
          <w:rFonts w:ascii="Arial" w:hAnsi="Arial" w:cs="Arial"/>
          <w:i/>
          <w:sz w:val="18"/>
          <w:szCs w:val="18"/>
        </w:rPr>
        <w:t>:</w:t>
      </w:r>
    </w:p>
    <w:p w14:paraId="2C2156D9" w14:textId="77777777" w:rsidR="00E51ED4" w:rsidRPr="00ED4255" w:rsidRDefault="00E51ED4" w:rsidP="00E51ED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14:paraId="160D8153" w14:textId="77777777" w:rsidR="00E51ED4" w:rsidRPr="007A6181" w:rsidRDefault="00E51ED4" w:rsidP="00E51E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i/>
          <w:sz w:val="18"/>
          <w:szCs w:val="18"/>
          <w:lang w:eastAsia="ca-ES"/>
        </w:rPr>
      </w:pPr>
      <w:r w:rsidRPr="00ED4255">
        <w:rPr>
          <w:rFonts w:ascii="Arial" w:hAnsi="Arial" w:cs="Arial"/>
          <w:snapToGrid w:val="0"/>
          <w:sz w:val="18"/>
          <w:szCs w:val="18"/>
          <w:lang w:eastAsia="es-ES"/>
        </w:rPr>
        <w:t xml:space="preserve">Em comprometo </w:t>
      </w:r>
      <w:r w:rsidRPr="00ED4255">
        <w:rPr>
          <w:rFonts w:ascii="Arial" w:hAnsi="Arial" w:cs="Arial"/>
          <w:snapToGrid w:val="0"/>
          <w:sz w:val="18"/>
          <w:szCs w:val="18"/>
          <w:highlight w:val="lightGray"/>
          <w:lang w:eastAsia="es-ES"/>
        </w:rPr>
        <w:t>SÍ/NO</w:t>
      </w:r>
      <w:r w:rsidRPr="00ED4255">
        <w:rPr>
          <w:rFonts w:ascii="Arial" w:hAnsi="Arial" w:cs="Arial"/>
          <w:snapToGrid w:val="0"/>
          <w:sz w:val="18"/>
          <w:szCs w:val="18"/>
          <w:lang w:eastAsia="es-ES"/>
        </w:rPr>
        <w:t xml:space="preserve"> </w:t>
      </w:r>
      <w:r w:rsidRPr="00114017">
        <w:rPr>
          <w:rFonts w:ascii="Arial" w:eastAsia="Calibri" w:hAnsi="Arial" w:cs="Arial"/>
          <w:iCs/>
          <w:sz w:val="18"/>
          <w:szCs w:val="18"/>
          <w:lang w:eastAsia="ca-ES"/>
        </w:rPr>
        <w:t xml:space="preserve">a </w:t>
      </w:r>
      <w:r>
        <w:rPr>
          <w:rFonts w:ascii="Arial" w:eastAsia="Calibri" w:hAnsi="Arial" w:cs="Arial"/>
          <w:iCs/>
          <w:sz w:val="18"/>
          <w:szCs w:val="18"/>
          <w:u w:val="single"/>
        </w:rPr>
        <w:t>solucionar les incidències en</w:t>
      </w:r>
      <w:r w:rsidRPr="00114017">
        <w:rPr>
          <w:rFonts w:ascii="Arial" w:eastAsia="Calibri" w:hAnsi="Arial" w:cs="Arial"/>
          <w:iCs/>
          <w:sz w:val="18"/>
          <w:szCs w:val="18"/>
          <w:u w:val="single"/>
        </w:rPr>
        <w:t xml:space="preserve"> el </w:t>
      </w:r>
      <w:r>
        <w:rPr>
          <w:rFonts w:ascii="Arial" w:eastAsia="Calibri" w:hAnsi="Arial" w:cs="Arial"/>
          <w:iCs/>
          <w:sz w:val="18"/>
          <w:szCs w:val="18"/>
          <w:u w:val="single"/>
        </w:rPr>
        <w:t>termini</w:t>
      </w:r>
      <w:r w:rsidRPr="00114017">
        <w:rPr>
          <w:rFonts w:ascii="Arial" w:eastAsia="Calibri" w:hAnsi="Arial" w:cs="Arial"/>
          <w:iCs/>
          <w:sz w:val="18"/>
          <w:szCs w:val="18"/>
          <w:u w:val="single"/>
        </w:rPr>
        <w:t xml:space="preserve"> </w:t>
      </w:r>
      <w:r>
        <w:rPr>
          <w:rFonts w:ascii="Arial" w:eastAsia="Calibri" w:hAnsi="Arial" w:cs="Arial"/>
          <w:iCs/>
          <w:sz w:val="18"/>
          <w:szCs w:val="18"/>
          <w:u w:val="single"/>
        </w:rPr>
        <w:t>següent</w:t>
      </w:r>
      <w:r w:rsidRPr="00114017">
        <w:rPr>
          <w:rFonts w:ascii="Arial" w:eastAsia="Calibri" w:hAnsi="Arial" w:cs="Arial"/>
          <w:iCs/>
          <w:sz w:val="18"/>
          <w:szCs w:val="18"/>
          <w:lang w:eastAsia="ca-ES"/>
        </w:rPr>
        <w:t>:</w:t>
      </w:r>
      <w:r w:rsidRPr="007A6181">
        <w:rPr>
          <w:rFonts w:ascii="Arial" w:eastAsia="Calibri" w:hAnsi="Arial" w:cs="Arial"/>
          <w:i/>
          <w:sz w:val="18"/>
          <w:szCs w:val="18"/>
          <w:lang w:eastAsia="ca-ES"/>
        </w:rPr>
        <w:t xml:space="preserve"> </w:t>
      </w:r>
    </w:p>
    <w:p w14:paraId="1F27135D" w14:textId="77777777" w:rsidR="00E51ED4" w:rsidRPr="00114017" w:rsidRDefault="00E51ED4" w:rsidP="00E51ED4">
      <w:pPr>
        <w:spacing w:after="0" w:line="240" w:lineRule="auto"/>
        <w:ind w:left="720"/>
        <w:contextualSpacing/>
        <w:rPr>
          <w:rFonts w:ascii="Arial" w:eastAsia="Calibri" w:hAnsi="Arial" w:cs="Arial"/>
          <w:sz w:val="18"/>
          <w:szCs w:val="18"/>
        </w:rPr>
      </w:pPr>
    </w:p>
    <w:tbl>
      <w:tblPr>
        <w:tblStyle w:val="Tablaconcuadrcula1"/>
        <w:tblW w:w="0" w:type="auto"/>
        <w:tblInd w:w="590" w:type="dxa"/>
        <w:tblLook w:val="04A0" w:firstRow="1" w:lastRow="0" w:firstColumn="1" w:lastColumn="0" w:noHBand="0" w:noVBand="1"/>
      </w:tblPr>
      <w:tblGrid>
        <w:gridCol w:w="3658"/>
        <w:gridCol w:w="1134"/>
      </w:tblGrid>
      <w:tr w:rsidR="00E51ED4" w:rsidRPr="00114017" w14:paraId="33A75970" w14:textId="77777777" w:rsidTr="00B941B8">
        <w:trPr>
          <w:trHeight w:val="460"/>
        </w:trPr>
        <w:tc>
          <w:tcPr>
            <w:tcW w:w="3658" w:type="dxa"/>
            <w:vAlign w:val="center"/>
          </w:tcPr>
          <w:p w14:paraId="391E91D4" w14:textId="77777777" w:rsidR="00E51ED4" w:rsidRDefault="00E51ED4" w:rsidP="00B941B8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En 6 hores o més</w:t>
            </w:r>
          </w:p>
        </w:tc>
        <w:tc>
          <w:tcPr>
            <w:tcW w:w="1134" w:type="dxa"/>
          </w:tcPr>
          <w:p w14:paraId="64CD50F3" w14:textId="77777777" w:rsidR="00E51ED4" w:rsidRPr="00114017" w:rsidRDefault="00E51ED4" w:rsidP="00B941B8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51ED4" w:rsidRPr="00114017" w14:paraId="390D8E95" w14:textId="77777777" w:rsidTr="00B941B8">
        <w:trPr>
          <w:trHeight w:val="460"/>
        </w:trPr>
        <w:tc>
          <w:tcPr>
            <w:tcW w:w="3658" w:type="dxa"/>
            <w:vAlign w:val="center"/>
          </w:tcPr>
          <w:p w14:paraId="361EEB64" w14:textId="77777777" w:rsidR="00E51ED4" w:rsidRPr="00114017" w:rsidRDefault="00E51ED4" w:rsidP="00B941B8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Entre 4 i </w:t>
            </w:r>
            <w:r w:rsidRPr="00114017">
              <w:rPr>
                <w:rFonts w:ascii="Arial" w:eastAsia="Calibri" w:hAnsi="Arial" w:cs="Arial"/>
                <w:sz w:val="18"/>
                <w:szCs w:val="18"/>
              </w:rPr>
              <w:t>6 hores</w:t>
            </w:r>
          </w:p>
        </w:tc>
        <w:tc>
          <w:tcPr>
            <w:tcW w:w="1134" w:type="dxa"/>
          </w:tcPr>
          <w:p w14:paraId="5B391CAA" w14:textId="77777777" w:rsidR="00E51ED4" w:rsidRPr="00114017" w:rsidRDefault="00E51ED4" w:rsidP="00B941B8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51ED4" w:rsidRPr="00114017" w14:paraId="69D9EA24" w14:textId="77777777" w:rsidTr="00B941B8">
        <w:trPr>
          <w:trHeight w:val="460"/>
        </w:trPr>
        <w:tc>
          <w:tcPr>
            <w:tcW w:w="3658" w:type="dxa"/>
            <w:vAlign w:val="center"/>
          </w:tcPr>
          <w:p w14:paraId="5823C863" w14:textId="77777777" w:rsidR="00E51ED4" w:rsidRPr="00114017" w:rsidRDefault="00E51ED4" w:rsidP="00B941B8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Menys de </w:t>
            </w:r>
            <w:r w:rsidRPr="00114017">
              <w:rPr>
                <w:rFonts w:ascii="Arial" w:eastAsia="Calibri" w:hAnsi="Arial" w:cs="Arial"/>
                <w:sz w:val="18"/>
                <w:szCs w:val="18"/>
              </w:rPr>
              <w:t>4 hores</w:t>
            </w:r>
          </w:p>
        </w:tc>
        <w:tc>
          <w:tcPr>
            <w:tcW w:w="1134" w:type="dxa"/>
          </w:tcPr>
          <w:p w14:paraId="6FCB6B22" w14:textId="77777777" w:rsidR="00E51ED4" w:rsidRPr="00114017" w:rsidRDefault="00E51ED4" w:rsidP="00B941B8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7F84B68" w14:textId="77777777" w:rsidR="00E51ED4" w:rsidRPr="00114017" w:rsidRDefault="00E51ED4" w:rsidP="00E51ED4">
      <w:pPr>
        <w:spacing w:after="0" w:line="240" w:lineRule="auto"/>
        <w:ind w:right="-1"/>
        <w:jc w:val="both"/>
        <w:rPr>
          <w:rFonts w:ascii="Arial" w:eastAsia="Batang" w:hAnsi="Arial" w:cs="Arial"/>
          <w:sz w:val="18"/>
          <w:szCs w:val="18"/>
          <w:lang w:eastAsia="es-ES"/>
        </w:rPr>
      </w:pPr>
    </w:p>
    <w:p w14:paraId="3B71B6F0" w14:textId="77777777" w:rsidR="00E51ED4" w:rsidRPr="00114017" w:rsidRDefault="00E51ED4" w:rsidP="00E51E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iCs/>
          <w:sz w:val="18"/>
          <w:szCs w:val="18"/>
          <w:lang w:eastAsia="ca-ES"/>
        </w:rPr>
      </w:pPr>
      <w:r w:rsidRPr="00ED4255">
        <w:rPr>
          <w:rFonts w:ascii="Arial" w:hAnsi="Arial" w:cs="Arial"/>
          <w:snapToGrid w:val="0"/>
          <w:sz w:val="18"/>
          <w:szCs w:val="18"/>
          <w:lang w:eastAsia="es-ES"/>
        </w:rPr>
        <w:t xml:space="preserve">Em comprometo </w:t>
      </w:r>
      <w:r w:rsidRPr="00ED4255">
        <w:rPr>
          <w:rFonts w:ascii="Arial" w:hAnsi="Arial" w:cs="Arial"/>
          <w:snapToGrid w:val="0"/>
          <w:sz w:val="18"/>
          <w:szCs w:val="18"/>
          <w:highlight w:val="lightGray"/>
          <w:lang w:eastAsia="es-ES"/>
        </w:rPr>
        <w:t>SÍ/NO</w:t>
      </w:r>
      <w:r w:rsidRPr="00ED4255">
        <w:rPr>
          <w:rFonts w:ascii="Arial" w:hAnsi="Arial" w:cs="Arial"/>
          <w:snapToGrid w:val="0"/>
          <w:sz w:val="18"/>
          <w:szCs w:val="18"/>
          <w:lang w:eastAsia="es-ES"/>
        </w:rPr>
        <w:t xml:space="preserve"> </w:t>
      </w:r>
      <w:r w:rsidRPr="00114017">
        <w:rPr>
          <w:rFonts w:ascii="Arial" w:eastAsia="Calibri" w:hAnsi="Arial" w:cs="Arial"/>
          <w:iCs/>
          <w:sz w:val="18"/>
          <w:szCs w:val="18"/>
          <w:lang w:eastAsia="ca-ES"/>
        </w:rPr>
        <w:t xml:space="preserve">a </w:t>
      </w:r>
      <w:r w:rsidRPr="00114017">
        <w:rPr>
          <w:rFonts w:ascii="Arial" w:eastAsia="Calibri" w:hAnsi="Arial" w:cs="Arial"/>
          <w:sz w:val="18"/>
          <w:szCs w:val="18"/>
          <w:u w:val="single"/>
        </w:rPr>
        <w:t>incrementar la quantitat de subministrament de tarimes 2x1m sense cost addicional</w:t>
      </w:r>
      <w:r w:rsidRPr="00114017">
        <w:rPr>
          <w:rFonts w:ascii="Arial" w:eastAsia="Calibri" w:hAnsi="Arial" w:cs="Arial"/>
          <w:iCs/>
          <w:sz w:val="18"/>
          <w:szCs w:val="18"/>
          <w:lang w:eastAsia="ca-ES"/>
        </w:rPr>
        <w:t xml:space="preserve">: </w:t>
      </w:r>
    </w:p>
    <w:p w14:paraId="1483ED15" w14:textId="77777777" w:rsidR="00E51ED4" w:rsidRPr="00114017" w:rsidRDefault="00E51ED4" w:rsidP="00E51ED4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iCs/>
          <w:sz w:val="18"/>
          <w:szCs w:val="18"/>
          <w:lang w:eastAsia="ca-ES"/>
        </w:rPr>
      </w:pPr>
    </w:p>
    <w:tbl>
      <w:tblPr>
        <w:tblStyle w:val="Tablaconcuadrcula1"/>
        <w:tblW w:w="0" w:type="auto"/>
        <w:tblInd w:w="590" w:type="dxa"/>
        <w:tblLook w:val="04A0" w:firstRow="1" w:lastRow="0" w:firstColumn="1" w:lastColumn="0" w:noHBand="0" w:noVBand="1"/>
      </w:tblPr>
      <w:tblGrid>
        <w:gridCol w:w="3658"/>
        <w:gridCol w:w="1134"/>
      </w:tblGrid>
      <w:tr w:rsidR="00E51ED4" w:rsidRPr="00114017" w14:paraId="50833977" w14:textId="77777777" w:rsidTr="00B941B8">
        <w:trPr>
          <w:trHeight w:val="460"/>
        </w:trPr>
        <w:tc>
          <w:tcPr>
            <w:tcW w:w="3658" w:type="dxa"/>
            <w:vAlign w:val="center"/>
          </w:tcPr>
          <w:p w14:paraId="242AF494" w14:textId="77777777" w:rsidR="00E51ED4" w:rsidRPr="00114017" w:rsidRDefault="00E51ED4" w:rsidP="00B941B8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65D9D">
              <w:rPr>
                <w:rFonts w:ascii="Arial" w:hAnsi="Arial" w:cs="Arial"/>
                <w:sz w:val="18"/>
                <w:szCs w:val="18"/>
                <w:lang w:eastAsia="en-US"/>
              </w:rPr>
              <w:t>10 tarimes 2x1m a diverses alçades</w:t>
            </w:r>
          </w:p>
        </w:tc>
        <w:tc>
          <w:tcPr>
            <w:tcW w:w="1134" w:type="dxa"/>
          </w:tcPr>
          <w:p w14:paraId="1EF5A337" w14:textId="77777777" w:rsidR="00E51ED4" w:rsidRPr="00114017" w:rsidRDefault="00E51ED4" w:rsidP="00B941B8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51ED4" w:rsidRPr="00114017" w14:paraId="21728BEA" w14:textId="77777777" w:rsidTr="00B941B8">
        <w:trPr>
          <w:trHeight w:val="460"/>
        </w:trPr>
        <w:tc>
          <w:tcPr>
            <w:tcW w:w="3658" w:type="dxa"/>
            <w:vAlign w:val="center"/>
          </w:tcPr>
          <w:p w14:paraId="554064D1" w14:textId="77777777" w:rsidR="00E51ED4" w:rsidRPr="00114017" w:rsidRDefault="00E51ED4" w:rsidP="00B941B8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165D9D">
              <w:rPr>
                <w:rFonts w:ascii="Arial" w:hAnsi="Arial" w:cs="Arial"/>
                <w:sz w:val="18"/>
                <w:szCs w:val="18"/>
                <w:lang w:eastAsia="en-US"/>
              </w:rPr>
              <w:t>20 tarimes 2x1m a diverses alçades</w:t>
            </w:r>
          </w:p>
        </w:tc>
        <w:tc>
          <w:tcPr>
            <w:tcW w:w="1134" w:type="dxa"/>
          </w:tcPr>
          <w:p w14:paraId="226896EB" w14:textId="77777777" w:rsidR="00E51ED4" w:rsidRPr="00114017" w:rsidRDefault="00E51ED4" w:rsidP="00B941B8">
            <w:pPr>
              <w:spacing w:after="0" w:line="24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6E61FB" w14:textId="77777777" w:rsidR="00E51ED4" w:rsidRPr="00114017" w:rsidRDefault="00E51ED4" w:rsidP="00E51ED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1FB1A916" w14:textId="77777777" w:rsidR="00E51ED4" w:rsidRPr="00114017" w:rsidRDefault="00E51ED4" w:rsidP="00E51ED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114017">
        <w:rPr>
          <w:rFonts w:ascii="Arial" w:eastAsia="Times New Roman" w:hAnsi="Arial" w:cs="Arial"/>
          <w:sz w:val="18"/>
          <w:szCs w:val="18"/>
          <w:lang w:eastAsia="ca-ES"/>
        </w:rPr>
        <w:t>(Signatura electrònica)</w:t>
      </w:r>
    </w:p>
    <w:p w14:paraId="48409A34" w14:textId="77777777" w:rsidR="001326C3" w:rsidRDefault="001326C3"/>
    <w:sectPr w:rsidR="00132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472A"/>
    <w:multiLevelType w:val="hybridMultilevel"/>
    <w:tmpl w:val="20663452"/>
    <w:lvl w:ilvl="0" w:tplc="0D2CA9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82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D4"/>
    <w:rsid w:val="001326C3"/>
    <w:rsid w:val="001B38CD"/>
    <w:rsid w:val="007B7422"/>
    <w:rsid w:val="009D03FD"/>
    <w:rsid w:val="00E5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824E"/>
  <w15:chartTrackingRefBased/>
  <w15:docId w15:val="{97855443-458E-433B-A00D-91CFECC3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ED4"/>
    <w:pPr>
      <w:spacing w:after="200" w:line="276" w:lineRule="auto"/>
    </w:pPr>
    <w:rPr>
      <w:kern w:val="0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51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51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51E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51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51E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51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51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51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51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51ED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51E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51ED4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51ED4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51ED4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51ED4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51ED4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51ED4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51ED4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E51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51ED4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E51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51ED4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51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51ED4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E51ED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51ED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51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51ED4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E51ED4"/>
    <w:rPr>
      <w:b/>
      <w:bCs/>
      <w:smallCaps/>
      <w:color w:val="2F5496" w:themeColor="accent1" w:themeShade="BF"/>
      <w:spacing w:val="5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E51E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ulaambquadrcula">
    <w:name w:val="Table Grid"/>
    <w:basedOn w:val="Taulanormal"/>
    <w:uiPriority w:val="39"/>
    <w:rsid w:val="00E5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F2B1AE2C3094A806E742C096B04E5" ma:contentTypeVersion="17" ma:contentTypeDescription="Crea un document nou" ma:contentTypeScope="" ma:versionID="f98cfa093ecd6ea2a00c71db894cc163">
  <xsd:schema xmlns:xsd="http://www.w3.org/2001/XMLSchema" xmlns:xs="http://www.w3.org/2001/XMLSchema" xmlns:p="http://schemas.microsoft.com/office/2006/metadata/properties" xmlns:ns2="e42b96a9-5918-4e9a-8771-f3967b264f75" xmlns:ns3="b409c2fc-ef29-462f-b55a-fbf1bb09aa88" targetNamespace="http://schemas.microsoft.com/office/2006/metadata/properties" ma:root="true" ma:fieldsID="6bf178ab307cf6ec5d2f998b59b665a5" ns2:_="" ns3:_="">
    <xsd:import namespace="e42b96a9-5918-4e9a-8771-f3967b264f75"/>
    <xsd:import namespace="b409c2fc-ef29-462f-b55a-fbf1bb09a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Publicar" minOccurs="0"/>
                <xsd:element ref="ns2:Publicable" minOccurs="0"/>
                <xsd:element ref="ns2:Esborr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b96a9-5918-4e9a-8771-f3967b264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ea30e4d-d969-4e4a-b2da-a678d69e0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blicar" ma:index="22" nillable="true" ma:displayName="Publicar" ma:format="Dropdown" ma:internalName="Publicar">
      <xsd:simpleType>
        <xsd:restriction base="dms:Text">
          <xsd:maxLength value="255"/>
        </xsd:restriction>
      </xsd:simpleType>
    </xsd:element>
    <xsd:element name="Publicable" ma:index="23" nillable="true" ma:displayName="Publicable" ma:format="Dropdown" ma:internalName="Publicable">
      <xsd:simpleType>
        <xsd:restriction base="dms:Choice">
          <xsd:enumeration value="Sí"/>
          <xsd:enumeration value="No"/>
        </xsd:restriction>
      </xsd:simpleType>
    </xsd:element>
    <xsd:element name="Esborrar" ma:index="24" nillable="true" ma:displayName="Esborrar" ma:format="Dropdown" ma:internalName="Esborr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9c2fc-ef29-462f-b55a-fbf1bb09aa8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6ae21ca-d101-4d5e-961b-8d7a020aae53}" ma:internalName="TaxCatchAll" ma:showField="CatchAllData" ma:web="b409c2fc-ef29-462f-b55a-fbf1bb09a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b96a9-5918-4e9a-8771-f3967b264f75">
      <Terms xmlns="http://schemas.microsoft.com/office/infopath/2007/PartnerControls"/>
    </lcf76f155ced4ddcb4097134ff3c332f>
    <TaxCatchAll xmlns="b409c2fc-ef29-462f-b55a-fbf1bb09aa88" xsi:nil="true"/>
    <Esborrar xmlns="e42b96a9-5918-4e9a-8771-f3967b264f75" xsi:nil="true"/>
    <Publicar xmlns="e42b96a9-5918-4e9a-8771-f3967b264f75" xsi:nil="true"/>
    <Publicable xmlns="e42b96a9-5918-4e9a-8771-f3967b264f75" xsi:nil="true"/>
  </documentManagement>
</p:properties>
</file>

<file path=customXml/itemProps1.xml><?xml version="1.0" encoding="utf-8"?>
<ds:datastoreItem xmlns:ds="http://schemas.openxmlformats.org/officeDocument/2006/customXml" ds:itemID="{DEA28D99-78E2-414A-BAD6-73B9106510EF}"/>
</file>

<file path=customXml/itemProps2.xml><?xml version="1.0" encoding="utf-8"?>
<ds:datastoreItem xmlns:ds="http://schemas.openxmlformats.org/officeDocument/2006/customXml" ds:itemID="{972FE136-DCBA-4392-9B87-D413B32EB7D4}"/>
</file>

<file path=customXml/itemProps3.xml><?xml version="1.0" encoding="utf-8"?>
<ds:datastoreItem xmlns:ds="http://schemas.openxmlformats.org/officeDocument/2006/customXml" ds:itemID="{B4E7159C-F07A-4DE5-9304-4CB5D1A80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>CAO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Garcia</dc:creator>
  <cp:keywords/>
  <dc:description/>
  <cp:lastModifiedBy>Cristina Garcia</cp:lastModifiedBy>
  <cp:revision>1</cp:revision>
  <dcterms:created xsi:type="dcterms:W3CDTF">2025-04-09T09:22:00Z</dcterms:created>
  <dcterms:modified xsi:type="dcterms:W3CDTF">2025-04-09T09:23:00Z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0x0101007F4F2B1AE2C3094A806E742C096B04E5</vt:lpwstr>
  </property>
</Properties>
</file>