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1FC" w:rsidRPr="00FB01FC" w:rsidRDefault="00FB01FC" w:rsidP="00FB01FC">
      <w:pPr>
        <w:keepNext/>
        <w:outlineLvl w:val="1"/>
        <w:rPr>
          <w:rFonts w:ascii="Arial" w:eastAsia="MS Mincho" w:hAnsi="Arial" w:cs="Arial"/>
          <w:b/>
          <w:sz w:val="20"/>
          <w:szCs w:val="20"/>
          <w:u w:val="single"/>
          <w:lang w:eastAsia="es-ES"/>
        </w:rPr>
      </w:pPr>
      <w:bookmarkStart w:id="0" w:name="_Toc127964386"/>
      <w:bookmarkStart w:id="1" w:name="_Toc133184873"/>
      <w:bookmarkStart w:id="2" w:name="_Toc164161074"/>
      <w:bookmarkStart w:id="3" w:name="_Toc188262680"/>
      <w:r w:rsidRPr="00FB01FC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ANNEX 5. DECLARACIÓ DE CONFIDENCIALITAT</w:t>
      </w:r>
      <w:bookmarkEnd w:id="0"/>
      <w:bookmarkEnd w:id="1"/>
      <w:bookmarkEnd w:id="2"/>
      <w:bookmarkEnd w:id="3"/>
    </w:p>
    <w:p w:rsidR="00FB01FC" w:rsidRPr="00FB01FC" w:rsidRDefault="00FB01FC" w:rsidP="00FB01FC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FB01FC" w:rsidRPr="00FB01FC" w:rsidRDefault="00FB01FC" w:rsidP="00FB01FC">
      <w:pPr>
        <w:spacing w:before="120"/>
        <w:jc w:val="both"/>
        <w:rPr>
          <w:rFonts w:ascii="Arial" w:eastAsia="MS Mincho" w:hAnsi="Arial" w:cs="Arial"/>
          <w:sz w:val="20"/>
          <w:szCs w:val="20"/>
          <w:lang w:eastAsia="es-ES"/>
        </w:rPr>
      </w:pPr>
      <w:r w:rsidRPr="00FB01FC">
        <w:rPr>
          <w:rFonts w:ascii="Arial" w:eastAsia="MS Mincho" w:hAnsi="Arial" w:cs="Arial"/>
          <w:sz w:val="20"/>
          <w:szCs w:val="20"/>
          <w:lang w:eastAsia="es-ES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instrText xml:space="preserve"> FORMTEXT </w:instrText>
      </w:r>
      <w:r w:rsidRPr="00FB01FC">
        <w:rPr>
          <w:rFonts w:ascii="Arial" w:eastAsia="MS Mincho" w:hAnsi="Arial" w:cs="Arial"/>
          <w:sz w:val="20"/>
          <w:szCs w:val="20"/>
          <w:lang w:eastAsia="es-ES"/>
        </w:rPr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fldChar w:fldCharType="separate"/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fldChar w:fldCharType="end"/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t xml:space="preserve">, amb DNI </w:t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instrText xml:space="preserve"> FORMTEXT </w:instrText>
      </w:r>
      <w:r w:rsidRPr="00FB01FC">
        <w:rPr>
          <w:rFonts w:ascii="Arial" w:eastAsia="MS Mincho" w:hAnsi="Arial" w:cs="Arial"/>
          <w:sz w:val="20"/>
          <w:szCs w:val="20"/>
          <w:lang w:eastAsia="es-ES"/>
        </w:rPr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fldChar w:fldCharType="separate"/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fldChar w:fldCharType="end"/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t xml:space="preserve"> i domicili a </w:t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instrText xml:space="preserve"> FORMTEXT </w:instrText>
      </w:r>
      <w:r w:rsidRPr="00FB01FC">
        <w:rPr>
          <w:rFonts w:ascii="Arial" w:eastAsia="MS Mincho" w:hAnsi="Arial" w:cs="Arial"/>
          <w:sz w:val="20"/>
          <w:szCs w:val="20"/>
          <w:lang w:eastAsia="es-ES"/>
        </w:rPr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fldChar w:fldCharType="separate"/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fldChar w:fldCharType="end"/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t xml:space="preserve">, actuant en nom propi, o en representació de </w:t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instrText xml:space="preserve"> FORMTEXT </w:instrText>
      </w:r>
      <w:r w:rsidRPr="00FB01FC">
        <w:rPr>
          <w:rFonts w:ascii="Arial" w:eastAsia="MS Mincho" w:hAnsi="Arial" w:cs="Arial"/>
          <w:sz w:val="20"/>
          <w:szCs w:val="20"/>
          <w:lang w:eastAsia="es-ES"/>
        </w:rPr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fldChar w:fldCharType="separate"/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fldChar w:fldCharType="end"/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t xml:space="preserve"> amb NIF </w:t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instrText xml:space="preserve"> FORMTEXT </w:instrText>
      </w:r>
      <w:r w:rsidRPr="00FB01FC">
        <w:rPr>
          <w:rFonts w:ascii="Arial" w:eastAsia="MS Mincho" w:hAnsi="Arial" w:cs="Arial"/>
          <w:sz w:val="20"/>
          <w:szCs w:val="20"/>
          <w:lang w:eastAsia="es-ES"/>
        </w:rPr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fldChar w:fldCharType="separate"/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fldChar w:fldCharType="end"/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t xml:space="preserve">assabentat del procediment obert per a l’adjudicació de </w:t>
      </w:r>
      <w:r w:rsidRPr="00FB01FC">
        <w:rPr>
          <w:rFonts w:ascii="Arial" w:eastAsia="MS Mincho" w:hAnsi="Arial" w:cs="Arial"/>
          <w:i/>
          <w:iCs/>
          <w:sz w:val="20"/>
          <w:szCs w:val="20"/>
          <w:lang w:eastAsia="es-ES"/>
        </w:rPr>
        <w:t>“</w:t>
      </w:r>
      <w:r w:rsidRPr="00FB01FC">
        <w:rPr>
          <w:rFonts w:ascii="Arial" w:eastAsia="MS Mincho" w:hAnsi="Arial" w:cs="Arial"/>
          <w:i/>
          <w:iCs/>
          <w:sz w:val="20"/>
          <w:szCs w:val="20"/>
          <w:lang w:eastAsia="es-ES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FB01FC">
        <w:rPr>
          <w:rFonts w:ascii="Arial" w:eastAsia="MS Mincho" w:hAnsi="Arial" w:cs="Arial"/>
          <w:i/>
          <w:iCs/>
          <w:sz w:val="20"/>
          <w:szCs w:val="20"/>
          <w:lang w:eastAsia="es-ES"/>
        </w:rPr>
        <w:instrText xml:space="preserve"> FORMTEXT </w:instrText>
      </w:r>
      <w:r w:rsidRPr="00FB01FC">
        <w:rPr>
          <w:rFonts w:ascii="Arial" w:eastAsia="MS Mincho" w:hAnsi="Arial" w:cs="Arial"/>
          <w:i/>
          <w:iCs/>
          <w:sz w:val="20"/>
          <w:szCs w:val="20"/>
          <w:lang w:eastAsia="es-ES"/>
        </w:rPr>
      </w:r>
      <w:r w:rsidRPr="00FB01FC">
        <w:rPr>
          <w:rFonts w:ascii="Arial" w:eastAsia="MS Mincho" w:hAnsi="Arial" w:cs="Arial"/>
          <w:i/>
          <w:iCs/>
          <w:sz w:val="20"/>
          <w:szCs w:val="20"/>
          <w:lang w:eastAsia="es-ES"/>
        </w:rPr>
        <w:fldChar w:fldCharType="separate"/>
      </w:r>
      <w:r w:rsidRPr="00FB01FC">
        <w:rPr>
          <w:rFonts w:ascii="Arial" w:eastAsia="MS Mincho" w:hAnsi="Arial" w:cs="Arial"/>
          <w:i/>
          <w:iCs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i/>
          <w:iCs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i/>
          <w:iCs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i/>
          <w:iCs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i/>
          <w:iCs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i/>
          <w:iCs/>
          <w:sz w:val="20"/>
          <w:szCs w:val="20"/>
          <w:lang w:eastAsia="es-ES"/>
        </w:rPr>
        <w:fldChar w:fldCharType="end"/>
      </w:r>
      <w:r w:rsidRPr="00FB01FC">
        <w:rPr>
          <w:rFonts w:ascii="Arial" w:eastAsia="MS Mincho" w:hAnsi="Arial" w:cs="Arial"/>
          <w:i/>
          <w:iCs/>
          <w:sz w:val="20"/>
          <w:szCs w:val="20"/>
          <w:lang w:eastAsia="es-ES"/>
        </w:rPr>
        <w:t>”</w:t>
      </w:r>
      <w:r w:rsidRPr="00FB01FC">
        <w:rPr>
          <w:rFonts w:ascii="Arial" w:eastAsia="MS Mincho" w:hAnsi="Arial" w:cs="Arial"/>
          <w:spacing w:val="-2"/>
          <w:sz w:val="20"/>
          <w:szCs w:val="20"/>
          <w:lang w:eastAsia="es-ES"/>
        </w:rPr>
        <w:t>, convocat per l’Ajuntament de Sant Cugat del Vallès, segons anunci publ</w:t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t xml:space="preserve">icat en el perfil de contractant de l’Ajuntament en data </w:t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instrText xml:space="preserve"> FORMTEXT </w:instrText>
      </w:r>
      <w:r w:rsidRPr="00FB01FC">
        <w:rPr>
          <w:rFonts w:ascii="Arial" w:eastAsia="MS Mincho" w:hAnsi="Arial" w:cs="Arial"/>
          <w:sz w:val="20"/>
          <w:szCs w:val="20"/>
          <w:lang w:eastAsia="es-ES"/>
        </w:rPr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fldChar w:fldCharType="separate"/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fldChar w:fldCharType="end"/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t>.</w:t>
      </w:r>
    </w:p>
    <w:p w:rsidR="00FB01FC" w:rsidRPr="00FB01FC" w:rsidRDefault="00FB01FC" w:rsidP="00FB01FC">
      <w:pPr>
        <w:spacing w:before="120"/>
        <w:jc w:val="both"/>
        <w:rPr>
          <w:rFonts w:ascii="Arial" w:eastAsia="MS Mincho" w:hAnsi="Arial" w:cs="Arial"/>
          <w:sz w:val="20"/>
          <w:szCs w:val="20"/>
          <w:lang w:eastAsia="es-ES"/>
        </w:rPr>
      </w:pPr>
    </w:p>
    <w:p w:rsidR="00FB01FC" w:rsidRPr="00FB01FC" w:rsidRDefault="00FB01FC" w:rsidP="00FB01FC">
      <w:pPr>
        <w:spacing w:before="120"/>
        <w:jc w:val="both"/>
        <w:rPr>
          <w:rFonts w:ascii="Arial" w:eastAsia="MS Mincho" w:hAnsi="Arial" w:cs="Arial"/>
          <w:b/>
          <w:sz w:val="20"/>
          <w:szCs w:val="20"/>
          <w:lang w:eastAsia="es-ES"/>
        </w:rPr>
      </w:pPr>
      <w:r w:rsidRPr="00FB01FC">
        <w:rPr>
          <w:rFonts w:ascii="Arial" w:eastAsia="MS Mincho" w:hAnsi="Arial" w:cs="Arial"/>
          <w:b/>
          <w:sz w:val="20"/>
          <w:szCs w:val="20"/>
          <w:lang w:eastAsia="es-ES"/>
        </w:rPr>
        <w:t>DECLARO:</w:t>
      </w:r>
    </w:p>
    <w:p w:rsidR="00FB01FC" w:rsidRPr="00FB01FC" w:rsidRDefault="00FB01FC" w:rsidP="00FB01FC">
      <w:pPr>
        <w:autoSpaceDE w:val="0"/>
        <w:autoSpaceDN w:val="0"/>
        <w:adjustRightInd w:val="0"/>
        <w:ind w:hanging="10"/>
        <w:jc w:val="both"/>
        <w:rPr>
          <w:rFonts w:ascii="Arial" w:eastAsia="MS Mincho" w:hAnsi="Arial" w:cs="Arial"/>
          <w:sz w:val="20"/>
          <w:szCs w:val="20"/>
          <w:lang w:eastAsia="es-ES"/>
        </w:rPr>
      </w:pPr>
    </w:p>
    <w:p w:rsidR="00FB01FC" w:rsidRPr="00FB01FC" w:rsidRDefault="00FB01FC" w:rsidP="00FB01FC">
      <w:pPr>
        <w:autoSpaceDE w:val="0"/>
        <w:autoSpaceDN w:val="0"/>
        <w:adjustRightInd w:val="0"/>
        <w:ind w:hanging="10"/>
        <w:jc w:val="both"/>
        <w:rPr>
          <w:rFonts w:ascii="Arial" w:eastAsia="Times New Roman" w:hAnsi="Arial" w:cs="Times New Roman"/>
          <w:sz w:val="20"/>
          <w:szCs w:val="20"/>
          <w:lang w:eastAsia="es-ES"/>
        </w:rPr>
      </w:pPr>
      <w:r w:rsidRPr="00FB01FC">
        <w:rPr>
          <w:rFonts w:ascii="Arial" w:eastAsia="Times New Roman" w:hAnsi="Arial" w:cs="Times New Roman"/>
          <w:sz w:val="20"/>
          <w:szCs w:val="20"/>
          <w:lang w:eastAsia="es-ES"/>
        </w:rPr>
        <w:t xml:space="preserve">Que els següents documents i dades presentats en el Sobre </w:t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instrText xml:space="preserve"> FORMTEXT </w:instrText>
      </w:r>
      <w:r w:rsidRPr="00FB01FC">
        <w:rPr>
          <w:rFonts w:ascii="Arial" w:eastAsia="MS Mincho" w:hAnsi="Arial" w:cs="Arial"/>
          <w:sz w:val="20"/>
          <w:szCs w:val="20"/>
          <w:lang w:eastAsia="es-ES"/>
        </w:rPr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fldChar w:fldCharType="separate"/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fldChar w:fldCharType="end"/>
      </w:r>
      <w:r w:rsidRPr="00FB01FC">
        <w:rPr>
          <w:rFonts w:ascii="Arial" w:eastAsia="Times New Roman" w:hAnsi="Arial" w:cs="Times New Roman"/>
          <w:sz w:val="20"/>
          <w:szCs w:val="20"/>
          <w:lang w:eastAsia="es-ES"/>
        </w:rPr>
        <w:t xml:space="preserve"> es consideren de caràcter confidencial, pels següents motius:</w:t>
      </w:r>
    </w:p>
    <w:p w:rsidR="00FB01FC" w:rsidRPr="00FB01FC" w:rsidRDefault="00FB01FC" w:rsidP="00FB01FC">
      <w:pPr>
        <w:autoSpaceDE w:val="0"/>
        <w:autoSpaceDN w:val="0"/>
        <w:adjustRightInd w:val="0"/>
        <w:ind w:hanging="10"/>
        <w:jc w:val="both"/>
        <w:rPr>
          <w:rFonts w:ascii="Arial" w:eastAsia="Times New Roman" w:hAnsi="Arial" w:cs="Times New Roman"/>
          <w:sz w:val="20"/>
          <w:szCs w:val="20"/>
          <w:lang w:eastAsia="es-ES"/>
        </w:rPr>
      </w:pPr>
    </w:p>
    <w:p w:rsidR="00FB01FC" w:rsidRPr="00FB01FC" w:rsidRDefault="00FB01FC" w:rsidP="00FB01F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MS Mincho" w:hAnsi="Arial" w:cs="Arial"/>
          <w:sz w:val="20"/>
          <w:szCs w:val="20"/>
          <w:lang w:eastAsia="es-ES"/>
        </w:rPr>
      </w:pPr>
      <w:r w:rsidRPr="00FB01FC">
        <w:rPr>
          <w:rFonts w:ascii="Arial" w:eastAsia="Times New Roman" w:hAnsi="Arial" w:cs="Times New Roman"/>
          <w:sz w:val="20"/>
          <w:szCs w:val="20"/>
          <w:lang w:eastAsia="es-ES"/>
        </w:rPr>
        <w:t>Document o dada confidencial:</w:t>
      </w:r>
      <w:r w:rsidRPr="00FB01FC">
        <w:rPr>
          <w:rFonts w:ascii="Arial" w:eastAsia="Times New Roman" w:hAnsi="Arial" w:cs="Times New Roman"/>
          <w:b/>
          <w:sz w:val="20"/>
          <w:szCs w:val="20"/>
          <w:lang w:eastAsia="es-ES"/>
        </w:rPr>
        <w:t xml:space="preserve"> </w:t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instrText xml:space="preserve"> FORMTEXT </w:instrText>
      </w:r>
      <w:r w:rsidRPr="00FB01FC">
        <w:rPr>
          <w:rFonts w:ascii="Arial" w:eastAsia="MS Mincho" w:hAnsi="Arial" w:cs="Arial"/>
          <w:sz w:val="20"/>
          <w:szCs w:val="20"/>
          <w:lang w:eastAsia="es-ES"/>
        </w:rPr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fldChar w:fldCharType="separate"/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fldChar w:fldCharType="end"/>
      </w:r>
    </w:p>
    <w:p w:rsidR="00FB01FC" w:rsidRPr="00FB01FC" w:rsidRDefault="00FB01FC" w:rsidP="00FB01FC">
      <w:pPr>
        <w:autoSpaceDE w:val="0"/>
        <w:autoSpaceDN w:val="0"/>
        <w:adjustRightInd w:val="0"/>
        <w:ind w:left="350"/>
        <w:jc w:val="both"/>
        <w:rPr>
          <w:rFonts w:ascii="Arial" w:eastAsia="MS Mincho" w:hAnsi="Arial" w:cs="Arial"/>
          <w:sz w:val="20"/>
          <w:szCs w:val="20"/>
          <w:lang w:eastAsia="es-ES"/>
        </w:rPr>
      </w:pPr>
      <w:r w:rsidRPr="00FB01FC">
        <w:rPr>
          <w:rFonts w:ascii="Arial" w:eastAsia="Times New Roman" w:hAnsi="Arial" w:cs="Times New Roman"/>
          <w:sz w:val="20"/>
          <w:szCs w:val="20"/>
          <w:lang w:eastAsia="es-ES"/>
        </w:rPr>
        <w:t xml:space="preserve">Motius justificatius del caràcter confidencial: </w:t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instrText xml:space="preserve"> FORMTEXT </w:instrText>
      </w:r>
      <w:r w:rsidRPr="00FB01FC">
        <w:rPr>
          <w:rFonts w:ascii="Arial" w:eastAsia="MS Mincho" w:hAnsi="Arial" w:cs="Arial"/>
          <w:sz w:val="20"/>
          <w:szCs w:val="20"/>
          <w:lang w:eastAsia="es-ES"/>
        </w:rPr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fldChar w:fldCharType="separate"/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fldChar w:fldCharType="end"/>
      </w:r>
    </w:p>
    <w:p w:rsidR="00FB01FC" w:rsidRPr="00FB01FC" w:rsidRDefault="00FB01FC" w:rsidP="00FB01FC">
      <w:pPr>
        <w:autoSpaceDE w:val="0"/>
        <w:autoSpaceDN w:val="0"/>
        <w:adjustRightInd w:val="0"/>
        <w:jc w:val="both"/>
        <w:rPr>
          <w:rFonts w:ascii="Arial" w:eastAsia="MS Mincho" w:hAnsi="Arial" w:cs="Arial"/>
          <w:sz w:val="20"/>
          <w:szCs w:val="20"/>
          <w:lang w:eastAsia="es-ES"/>
        </w:rPr>
      </w:pPr>
    </w:p>
    <w:p w:rsidR="00FB01FC" w:rsidRPr="00FB01FC" w:rsidRDefault="00FB01FC" w:rsidP="00FB01F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MS Mincho" w:hAnsi="Arial" w:cs="Arial"/>
          <w:sz w:val="20"/>
          <w:szCs w:val="20"/>
          <w:lang w:eastAsia="es-ES"/>
        </w:rPr>
      </w:pPr>
      <w:r w:rsidRPr="00FB01FC">
        <w:rPr>
          <w:rFonts w:ascii="Arial" w:eastAsia="Times New Roman" w:hAnsi="Arial" w:cs="Times New Roman"/>
          <w:sz w:val="20"/>
          <w:szCs w:val="20"/>
          <w:lang w:eastAsia="es-ES"/>
        </w:rPr>
        <w:t>Document o dada confidencial:</w:t>
      </w:r>
      <w:r w:rsidRPr="00FB01FC">
        <w:rPr>
          <w:rFonts w:ascii="Arial" w:eastAsia="Times New Roman" w:hAnsi="Arial" w:cs="Times New Roman"/>
          <w:b/>
          <w:sz w:val="20"/>
          <w:szCs w:val="20"/>
          <w:lang w:eastAsia="es-ES"/>
        </w:rPr>
        <w:t xml:space="preserve"> </w:t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instrText xml:space="preserve"> FORMTEXT </w:instrText>
      </w:r>
      <w:r w:rsidRPr="00FB01FC">
        <w:rPr>
          <w:rFonts w:ascii="Arial" w:eastAsia="MS Mincho" w:hAnsi="Arial" w:cs="Arial"/>
          <w:sz w:val="20"/>
          <w:szCs w:val="20"/>
          <w:lang w:eastAsia="es-ES"/>
        </w:rPr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fldChar w:fldCharType="separate"/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fldChar w:fldCharType="end"/>
      </w:r>
    </w:p>
    <w:p w:rsidR="00FB01FC" w:rsidRPr="00FB01FC" w:rsidRDefault="00FB01FC" w:rsidP="00FB01FC">
      <w:pPr>
        <w:autoSpaceDE w:val="0"/>
        <w:autoSpaceDN w:val="0"/>
        <w:adjustRightInd w:val="0"/>
        <w:ind w:left="350"/>
        <w:jc w:val="both"/>
        <w:rPr>
          <w:rFonts w:ascii="Arial" w:eastAsia="MS Mincho" w:hAnsi="Arial" w:cs="Arial"/>
          <w:sz w:val="20"/>
          <w:szCs w:val="20"/>
          <w:lang w:eastAsia="es-ES"/>
        </w:rPr>
      </w:pPr>
      <w:r w:rsidRPr="00FB01FC">
        <w:rPr>
          <w:rFonts w:ascii="Arial" w:eastAsia="Times New Roman" w:hAnsi="Arial" w:cs="Times New Roman"/>
          <w:sz w:val="20"/>
          <w:szCs w:val="20"/>
          <w:lang w:eastAsia="es-ES"/>
        </w:rPr>
        <w:t xml:space="preserve">Motius justificatius del caràcter confidencial: </w:t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instrText xml:space="preserve"> FORMTEXT </w:instrText>
      </w:r>
      <w:r w:rsidRPr="00FB01FC">
        <w:rPr>
          <w:rFonts w:ascii="Arial" w:eastAsia="MS Mincho" w:hAnsi="Arial" w:cs="Arial"/>
          <w:sz w:val="20"/>
          <w:szCs w:val="20"/>
          <w:lang w:eastAsia="es-ES"/>
        </w:rPr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fldChar w:fldCharType="separate"/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fldChar w:fldCharType="end"/>
      </w:r>
    </w:p>
    <w:p w:rsidR="00FB01FC" w:rsidRPr="00FB01FC" w:rsidRDefault="00FB01FC" w:rsidP="00FB01FC">
      <w:pPr>
        <w:autoSpaceDE w:val="0"/>
        <w:autoSpaceDN w:val="0"/>
        <w:adjustRightInd w:val="0"/>
        <w:ind w:left="350"/>
        <w:jc w:val="both"/>
        <w:rPr>
          <w:rFonts w:ascii="Arial" w:eastAsia="MS Mincho" w:hAnsi="Arial" w:cs="Arial"/>
          <w:sz w:val="20"/>
          <w:szCs w:val="20"/>
          <w:lang w:eastAsia="es-ES"/>
        </w:rPr>
      </w:pPr>
    </w:p>
    <w:p w:rsidR="00FB01FC" w:rsidRPr="00FB01FC" w:rsidRDefault="00FB01FC" w:rsidP="00FB01F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MS Mincho" w:hAnsi="Arial" w:cs="Arial"/>
          <w:sz w:val="20"/>
          <w:szCs w:val="20"/>
          <w:lang w:eastAsia="es-ES"/>
        </w:rPr>
      </w:pPr>
      <w:r w:rsidRPr="00FB01FC">
        <w:rPr>
          <w:rFonts w:ascii="Arial" w:eastAsia="Times New Roman" w:hAnsi="Arial" w:cs="Times New Roman"/>
          <w:sz w:val="20"/>
          <w:szCs w:val="20"/>
          <w:lang w:eastAsia="es-ES"/>
        </w:rPr>
        <w:t>Document o dada confidencial:</w:t>
      </w:r>
      <w:r w:rsidRPr="00FB01FC">
        <w:rPr>
          <w:rFonts w:ascii="Arial" w:eastAsia="Times New Roman" w:hAnsi="Arial" w:cs="Times New Roman"/>
          <w:b/>
          <w:sz w:val="20"/>
          <w:szCs w:val="20"/>
          <w:lang w:eastAsia="es-ES"/>
        </w:rPr>
        <w:t xml:space="preserve"> </w:t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instrText xml:space="preserve"> FORMTEXT </w:instrText>
      </w:r>
      <w:r w:rsidRPr="00FB01FC">
        <w:rPr>
          <w:rFonts w:ascii="Arial" w:eastAsia="MS Mincho" w:hAnsi="Arial" w:cs="Arial"/>
          <w:sz w:val="20"/>
          <w:szCs w:val="20"/>
          <w:lang w:eastAsia="es-ES"/>
        </w:rPr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fldChar w:fldCharType="separate"/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fldChar w:fldCharType="end"/>
      </w:r>
    </w:p>
    <w:p w:rsidR="00FB01FC" w:rsidRPr="00FB01FC" w:rsidRDefault="00FB01FC" w:rsidP="00FB01FC">
      <w:pPr>
        <w:autoSpaceDE w:val="0"/>
        <w:autoSpaceDN w:val="0"/>
        <w:adjustRightInd w:val="0"/>
        <w:ind w:left="350"/>
        <w:jc w:val="both"/>
        <w:rPr>
          <w:rFonts w:ascii="Arial" w:eastAsia="MS Mincho" w:hAnsi="Arial" w:cs="Arial"/>
          <w:sz w:val="20"/>
          <w:szCs w:val="20"/>
          <w:lang w:eastAsia="es-ES"/>
        </w:rPr>
      </w:pPr>
      <w:r w:rsidRPr="00FB01FC">
        <w:rPr>
          <w:rFonts w:ascii="Arial" w:eastAsia="Times New Roman" w:hAnsi="Arial" w:cs="Times New Roman"/>
          <w:sz w:val="20"/>
          <w:szCs w:val="20"/>
          <w:lang w:eastAsia="es-ES"/>
        </w:rPr>
        <w:t xml:space="preserve">Motius justificatius del caràcter confidencial: </w:t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instrText xml:space="preserve"> FORMTEXT </w:instrText>
      </w:r>
      <w:r w:rsidRPr="00FB01FC">
        <w:rPr>
          <w:rFonts w:ascii="Arial" w:eastAsia="MS Mincho" w:hAnsi="Arial" w:cs="Arial"/>
          <w:sz w:val="20"/>
          <w:szCs w:val="20"/>
          <w:lang w:eastAsia="es-ES"/>
        </w:rPr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fldChar w:fldCharType="separate"/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FB01FC">
        <w:rPr>
          <w:rFonts w:ascii="Arial" w:eastAsia="MS Mincho" w:hAnsi="Arial" w:cs="Arial"/>
          <w:sz w:val="20"/>
          <w:szCs w:val="20"/>
          <w:lang w:eastAsia="es-ES"/>
        </w:rPr>
        <w:fldChar w:fldCharType="end"/>
      </w:r>
    </w:p>
    <w:p w:rsidR="00FB01FC" w:rsidRPr="00FB01FC" w:rsidRDefault="00FB01FC" w:rsidP="00FB01FC">
      <w:pPr>
        <w:autoSpaceDE w:val="0"/>
        <w:autoSpaceDN w:val="0"/>
        <w:adjustRightInd w:val="0"/>
        <w:ind w:left="350"/>
        <w:jc w:val="both"/>
        <w:rPr>
          <w:rFonts w:ascii="Arial" w:eastAsia="MS Mincho" w:hAnsi="Arial" w:cs="Arial"/>
          <w:sz w:val="20"/>
          <w:szCs w:val="20"/>
          <w:lang w:eastAsia="es-ES"/>
        </w:rPr>
      </w:pPr>
    </w:p>
    <w:p w:rsidR="00FB01FC" w:rsidRPr="00FB01FC" w:rsidRDefault="00FB01FC" w:rsidP="00FB01FC">
      <w:pPr>
        <w:autoSpaceDE w:val="0"/>
        <w:autoSpaceDN w:val="0"/>
        <w:adjustRightInd w:val="0"/>
        <w:ind w:left="350"/>
        <w:jc w:val="both"/>
        <w:rPr>
          <w:rFonts w:ascii="Arial" w:eastAsia="MS Mincho" w:hAnsi="Arial" w:cs="Arial"/>
          <w:sz w:val="20"/>
          <w:szCs w:val="20"/>
          <w:lang w:eastAsia="es-ES"/>
        </w:rPr>
      </w:pPr>
    </w:p>
    <w:p w:rsidR="00FB01FC" w:rsidRPr="00FB01FC" w:rsidRDefault="00FB01FC" w:rsidP="00FB01FC">
      <w:pPr>
        <w:autoSpaceDE w:val="0"/>
        <w:autoSpaceDN w:val="0"/>
        <w:adjustRightInd w:val="0"/>
        <w:jc w:val="both"/>
        <w:rPr>
          <w:rFonts w:ascii="Arial" w:eastAsia="MS Mincho" w:hAnsi="Arial" w:cs="Arial"/>
          <w:sz w:val="20"/>
          <w:szCs w:val="20"/>
          <w:lang w:eastAsia="es-ES"/>
        </w:rPr>
      </w:pPr>
      <w:r w:rsidRPr="00FB01FC">
        <w:rPr>
          <w:rFonts w:ascii="Arial" w:eastAsia="Times New Roman" w:hAnsi="Arial" w:cs="Arial"/>
          <w:sz w:val="20"/>
          <w:szCs w:val="20"/>
          <w:lang w:eastAsia="ca-ES"/>
        </w:rPr>
        <w:t>(signatura electrònica del/de la representant de l’empresa)</w:t>
      </w:r>
    </w:p>
    <w:p w:rsidR="00FB01FC" w:rsidRPr="00FB01FC" w:rsidRDefault="00FB01FC" w:rsidP="00FB01FC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925BE2" w:rsidRPr="00925BE2" w:rsidRDefault="00925BE2" w:rsidP="00925BE2">
      <w:pPr>
        <w:keepNext/>
        <w:spacing w:before="120" w:after="120"/>
        <w:jc w:val="center"/>
        <w:outlineLvl w:val="0"/>
        <w:rPr>
          <w:rFonts w:ascii="Arial" w:eastAsia="MS Mincho" w:hAnsi="Arial" w:cs="Arial"/>
          <w:b/>
          <w:sz w:val="20"/>
          <w:szCs w:val="20"/>
          <w:u w:val="single"/>
          <w:lang w:eastAsia="es-ES"/>
        </w:rPr>
      </w:pPr>
      <w:bookmarkStart w:id="4" w:name="_GoBack"/>
      <w:bookmarkEnd w:id="4"/>
    </w:p>
    <w:p w:rsidR="00925BE2" w:rsidRPr="00925BE2" w:rsidRDefault="00925BE2" w:rsidP="00925BE2">
      <w:pPr>
        <w:jc w:val="both"/>
        <w:rPr>
          <w:rFonts w:ascii="Arial" w:eastAsia="MS Mincho" w:hAnsi="Arial" w:cs="Arial"/>
          <w:sz w:val="20"/>
          <w:szCs w:val="20"/>
          <w:lang w:eastAsia="es-ES"/>
        </w:rPr>
      </w:pPr>
    </w:p>
    <w:p w:rsidR="00925BE2" w:rsidRPr="00925BE2" w:rsidRDefault="00925BE2" w:rsidP="00925BE2">
      <w:pPr>
        <w:jc w:val="both"/>
        <w:rPr>
          <w:rFonts w:ascii="Arial" w:eastAsia="MS Mincho" w:hAnsi="Arial" w:cs="Times New Roman"/>
          <w:sz w:val="20"/>
          <w:szCs w:val="20"/>
          <w:lang w:eastAsia="es-ES"/>
        </w:rPr>
      </w:pPr>
    </w:p>
    <w:p w:rsidR="005A14DB" w:rsidRPr="00925BE2" w:rsidRDefault="005A14DB" w:rsidP="00925BE2"/>
    <w:sectPr w:rsidR="005A14DB" w:rsidRPr="00925BE2" w:rsidSect="00792A10">
      <w:headerReference w:type="default" r:id="rId7"/>
      <w:headerReference w:type="first" r:id="rId8"/>
      <w:pgSz w:w="11906" w:h="16838" w:code="9"/>
      <w:pgMar w:top="2552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9FF" w:rsidRDefault="00D349FF" w:rsidP="002A1BF6">
      <w:r>
        <w:separator/>
      </w:r>
    </w:p>
  </w:endnote>
  <w:endnote w:type="continuationSeparator" w:id="0">
    <w:p w:rsidR="00D349FF" w:rsidRDefault="00D349FF" w:rsidP="002A1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ource Sans Pro Light">
    <w:panose1 w:val="020B04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9FF" w:rsidRDefault="00D349FF" w:rsidP="002A1BF6">
      <w:r>
        <w:separator/>
      </w:r>
    </w:p>
  </w:footnote>
  <w:footnote w:type="continuationSeparator" w:id="0">
    <w:p w:rsidR="00D349FF" w:rsidRDefault="00D349FF" w:rsidP="002A1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9FF" w:rsidRPr="00792A10" w:rsidRDefault="00D349FF">
    <w:pPr>
      <w:pStyle w:val="Encabezado"/>
    </w:pPr>
    <w:r w:rsidRPr="00792A10">
      <w:rPr>
        <w:noProof/>
        <w:lang w:eastAsia="ca-ES"/>
      </w:rPr>
      <w:drawing>
        <wp:inline distT="0" distB="0" distL="0" distR="0">
          <wp:extent cx="1674000" cy="576000"/>
          <wp:effectExtent l="0" t="0" r="2540" b="0"/>
          <wp:docPr id="1" name="Imagen 1" descr="\\Userdata01\Usuaris02$\isabelgarcia\Escritorio\logo-principal-neg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serdata01\Usuaris02$\isabelgarcia\Escritorio\logo-principal-neg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0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988" w:rsidRPr="00E02988" w:rsidRDefault="00E02988" w:rsidP="00E02988">
    <w:pPr>
      <w:jc w:val="both"/>
      <w:rPr>
        <w:rFonts w:ascii="Arial" w:eastAsia="Times New Roman" w:hAnsi="Arial" w:cs="Times New Roman"/>
        <w:sz w:val="20"/>
        <w:szCs w:val="20"/>
        <w:lang w:eastAsia="es-ES"/>
      </w:rPr>
    </w:pPr>
    <w:r w:rsidRPr="00E02988">
      <w:rPr>
        <w:rFonts w:ascii="Arial" w:eastAsia="Times New Roman" w:hAnsi="Arial" w:cs="Times New Roman"/>
        <w:noProof/>
        <w:sz w:val="20"/>
        <w:szCs w:val="20"/>
        <w:lang w:eastAsia="ca-ES"/>
      </w:rPr>
      <w:drawing>
        <wp:inline distT="0" distB="0" distL="0" distR="0">
          <wp:extent cx="1658620" cy="574040"/>
          <wp:effectExtent l="0" t="0" r="0" b="0"/>
          <wp:docPr id="3" name="Imagen 3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6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2988">
      <w:rPr>
        <w:rFonts w:ascii="Arial" w:eastAsia="Times New Roman" w:hAnsi="Arial" w:cs="Times New Roman"/>
        <w:noProof/>
        <w:sz w:val="20"/>
        <w:szCs w:val="20"/>
        <w:lang w:eastAsia="ca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0" t="0" r="0" b="0"/>
              <wp:wrapNone/>
              <wp:docPr id="4" name="Conector recto de flech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879E9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4" o:spid="_x0000_s1026" type="#_x0000_t32" style="position:absolute;margin-left:-83.75pt;margin-top:182.55pt;width:31.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"/>
          </w:pict>
        </mc:Fallback>
      </mc:AlternateContent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noProof/>
        <w:sz w:val="20"/>
        <w:szCs w:val="20"/>
        <w:lang w:eastAsia="ca-ES"/>
      </w:rPr>
      <w:drawing>
        <wp:inline distT="0" distB="0" distL="0" distR="0">
          <wp:extent cx="1116330" cy="712470"/>
          <wp:effectExtent l="0" t="0" r="7620" b="0"/>
          <wp:docPr id="2" name="Imagen 2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33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</w:p>
  <w:p w:rsidR="00D349FF" w:rsidRPr="00E02988" w:rsidRDefault="00D349FF" w:rsidP="00E02988">
    <w:pPr>
      <w:pStyle w:val="Encabezado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C18DF"/>
    <w:multiLevelType w:val="hybridMultilevel"/>
    <w:tmpl w:val="0664947A"/>
    <w:lvl w:ilvl="0" w:tplc="4D66C84E">
      <w:start w:val="1"/>
      <w:numFmt w:val="lowerLetter"/>
      <w:lvlText w:val="%1)"/>
      <w:lvlJc w:val="left"/>
      <w:pPr>
        <w:ind w:left="350" w:hanging="360"/>
      </w:pPr>
      <w:rPr>
        <w:rFonts w:eastAsia="Times New Roman"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70" w:hanging="360"/>
      </w:pPr>
    </w:lvl>
    <w:lvl w:ilvl="2" w:tplc="0403001B" w:tentative="1">
      <w:start w:val="1"/>
      <w:numFmt w:val="lowerRoman"/>
      <w:lvlText w:val="%3."/>
      <w:lvlJc w:val="right"/>
      <w:pPr>
        <w:ind w:left="1790" w:hanging="180"/>
      </w:pPr>
    </w:lvl>
    <w:lvl w:ilvl="3" w:tplc="0403000F" w:tentative="1">
      <w:start w:val="1"/>
      <w:numFmt w:val="decimal"/>
      <w:lvlText w:val="%4."/>
      <w:lvlJc w:val="left"/>
      <w:pPr>
        <w:ind w:left="2510" w:hanging="360"/>
      </w:pPr>
    </w:lvl>
    <w:lvl w:ilvl="4" w:tplc="04030019" w:tentative="1">
      <w:start w:val="1"/>
      <w:numFmt w:val="lowerLetter"/>
      <w:lvlText w:val="%5."/>
      <w:lvlJc w:val="left"/>
      <w:pPr>
        <w:ind w:left="3230" w:hanging="360"/>
      </w:pPr>
    </w:lvl>
    <w:lvl w:ilvl="5" w:tplc="0403001B" w:tentative="1">
      <w:start w:val="1"/>
      <w:numFmt w:val="lowerRoman"/>
      <w:lvlText w:val="%6."/>
      <w:lvlJc w:val="right"/>
      <w:pPr>
        <w:ind w:left="3950" w:hanging="180"/>
      </w:pPr>
    </w:lvl>
    <w:lvl w:ilvl="6" w:tplc="0403000F" w:tentative="1">
      <w:start w:val="1"/>
      <w:numFmt w:val="decimal"/>
      <w:lvlText w:val="%7."/>
      <w:lvlJc w:val="left"/>
      <w:pPr>
        <w:ind w:left="4670" w:hanging="360"/>
      </w:pPr>
    </w:lvl>
    <w:lvl w:ilvl="7" w:tplc="04030019" w:tentative="1">
      <w:start w:val="1"/>
      <w:numFmt w:val="lowerLetter"/>
      <w:lvlText w:val="%8."/>
      <w:lvlJc w:val="left"/>
      <w:pPr>
        <w:ind w:left="5390" w:hanging="360"/>
      </w:pPr>
    </w:lvl>
    <w:lvl w:ilvl="8" w:tplc="0403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 w15:restartNumberingAfterBreak="0">
    <w:nsid w:val="4E426D9B"/>
    <w:multiLevelType w:val="hybridMultilevel"/>
    <w:tmpl w:val="C1020F84"/>
    <w:lvl w:ilvl="0" w:tplc="7FD453E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95A4A"/>
    <w:multiLevelType w:val="hybridMultilevel"/>
    <w:tmpl w:val="0930DE9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BF6"/>
    <w:rsid w:val="0022187F"/>
    <w:rsid w:val="002A1BF6"/>
    <w:rsid w:val="0037132A"/>
    <w:rsid w:val="00453C1F"/>
    <w:rsid w:val="00573DC8"/>
    <w:rsid w:val="005A14DB"/>
    <w:rsid w:val="005D277E"/>
    <w:rsid w:val="005F19C8"/>
    <w:rsid w:val="00717AF2"/>
    <w:rsid w:val="007311D3"/>
    <w:rsid w:val="00792A10"/>
    <w:rsid w:val="00860A61"/>
    <w:rsid w:val="00925BE2"/>
    <w:rsid w:val="00A46AB5"/>
    <w:rsid w:val="00AD264D"/>
    <w:rsid w:val="00BF4A30"/>
    <w:rsid w:val="00D1430C"/>
    <w:rsid w:val="00D349FF"/>
    <w:rsid w:val="00D80BCE"/>
    <w:rsid w:val="00E02988"/>
    <w:rsid w:val="00E05DD9"/>
    <w:rsid w:val="00E2532E"/>
    <w:rsid w:val="00ED42BD"/>
    <w:rsid w:val="00F63F86"/>
    <w:rsid w:val="00FB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9F3B3D7-BC91-483F-AE73-7EBF26E6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ource Sans Pro Light" w:eastAsiaTheme="minorHAnsi" w:hAnsi="Source Sans Pro Light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BF6"/>
    <w:pPr>
      <w:spacing w:after="0" w:line="240" w:lineRule="auto"/>
    </w:pPr>
  </w:style>
  <w:style w:type="paragraph" w:styleId="Ttulo3">
    <w:name w:val="heading 3"/>
    <w:aliases w:val="Cursiva"/>
    <w:basedOn w:val="Normal"/>
    <w:next w:val="Normal"/>
    <w:link w:val="Ttulo3Car"/>
    <w:uiPriority w:val="9"/>
    <w:qFormat/>
    <w:rsid w:val="00573DC8"/>
    <w:pPr>
      <w:keepNext/>
      <w:jc w:val="center"/>
      <w:outlineLvl w:val="2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1B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1BF6"/>
  </w:style>
  <w:style w:type="paragraph" w:styleId="Piedepgina">
    <w:name w:val="footer"/>
    <w:basedOn w:val="Normal"/>
    <w:link w:val="PiedepginaCar"/>
    <w:uiPriority w:val="99"/>
    <w:unhideWhenUsed/>
    <w:rsid w:val="002A1B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1BF6"/>
  </w:style>
  <w:style w:type="paragraph" w:styleId="Textodeglobo">
    <w:name w:val="Balloon Text"/>
    <w:basedOn w:val="Normal"/>
    <w:link w:val="TextodegloboCar"/>
    <w:uiPriority w:val="99"/>
    <w:semiHidden/>
    <w:unhideWhenUsed/>
    <w:rsid w:val="00A46AB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6AB5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aliases w:val="Cursiva Car"/>
    <w:basedOn w:val="Fuentedeprrafopredeter"/>
    <w:link w:val="Ttulo3"/>
    <w:uiPriority w:val="9"/>
    <w:rsid w:val="00573DC8"/>
    <w:rPr>
      <w:rFonts w:ascii="Arial" w:eastAsia="Times New Roman" w:hAnsi="Arial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3D5800C0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Garcia</dc:creator>
  <cp:keywords/>
  <dc:description/>
  <cp:lastModifiedBy>Silvia Folch</cp:lastModifiedBy>
  <cp:revision>2</cp:revision>
  <cp:lastPrinted>2019-05-30T11:57:00Z</cp:lastPrinted>
  <dcterms:created xsi:type="dcterms:W3CDTF">2025-02-10T09:27:00Z</dcterms:created>
  <dcterms:modified xsi:type="dcterms:W3CDTF">2025-02-10T09:27:00Z</dcterms:modified>
</cp:coreProperties>
</file>