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C2E42" w14:textId="77777777" w:rsidR="002B5780" w:rsidRPr="000B1753" w:rsidRDefault="002B5780" w:rsidP="003A30A7">
      <w:pPr>
        <w:pStyle w:val="Estndar"/>
        <w:spacing w:line="360" w:lineRule="auto"/>
        <w:jc w:val="center"/>
        <w:rPr>
          <w:rFonts w:cs="Arial"/>
          <w:b/>
          <w:color w:val="auto"/>
          <w:sz w:val="20"/>
          <w:lang w:val="en-GB"/>
        </w:rPr>
      </w:pPr>
      <w:r w:rsidRPr="000B1753">
        <w:rPr>
          <w:rFonts w:cs="Arial"/>
          <w:b/>
          <w:color w:val="auto"/>
          <w:sz w:val="20"/>
          <w:lang w:val="en-GB"/>
        </w:rPr>
        <w:t xml:space="preserve">ANNEX 2.2 </w:t>
      </w:r>
    </w:p>
    <w:p w14:paraId="51276893" w14:textId="77777777" w:rsidR="002B5780" w:rsidRPr="000B1753" w:rsidRDefault="002B5780" w:rsidP="003A30A7">
      <w:pPr>
        <w:spacing w:line="360" w:lineRule="auto"/>
        <w:jc w:val="center"/>
        <w:rPr>
          <w:rFonts w:ascii="Arial" w:hAnsi="Arial" w:cs="Arial"/>
          <w:b/>
          <w:sz w:val="20"/>
        </w:rPr>
      </w:pPr>
    </w:p>
    <w:p w14:paraId="6FE3BDFE" w14:textId="77777777" w:rsidR="002B5780" w:rsidRPr="000B1753" w:rsidRDefault="002B5780" w:rsidP="003A30A7">
      <w:pPr>
        <w:spacing w:line="360" w:lineRule="auto"/>
        <w:jc w:val="center"/>
        <w:rPr>
          <w:rFonts w:ascii="Arial" w:hAnsi="Arial" w:cs="Arial"/>
          <w:sz w:val="20"/>
        </w:rPr>
      </w:pPr>
      <w:r w:rsidRPr="000B1753">
        <w:rPr>
          <w:rFonts w:ascii="Arial" w:hAnsi="Arial" w:cs="Arial"/>
          <w:b/>
          <w:sz w:val="20"/>
        </w:rPr>
        <w:t>MODEL OFERTA CRITERIS AUTOMÀTICS</w:t>
      </w:r>
    </w:p>
    <w:p w14:paraId="0EFCBD60" w14:textId="77777777" w:rsidR="002B5780" w:rsidRPr="000B1753" w:rsidRDefault="002B5780" w:rsidP="003A30A7">
      <w:pPr>
        <w:spacing w:line="360" w:lineRule="auto"/>
        <w:jc w:val="center"/>
        <w:rPr>
          <w:rFonts w:ascii="Arial" w:hAnsi="Arial" w:cs="Arial"/>
          <w:sz w:val="20"/>
        </w:rPr>
      </w:pPr>
    </w:p>
    <w:p w14:paraId="10F9C858" w14:textId="77777777" w:rsidR="002B5780" w:rsidRPr="000B1753" w:rsidRDefault="002B5780" w:rsidP="003A30A7">
      <w:pPr>
        <w:spacing w:line="360" w:lineRule="auto"/>
        <w:rPr>
          <w:rFonts w:ascii="Arial" w:hAnsi="Arial" w:cs="Arial"/>
          <w:snapToGrid w:val="0"/>
          <w:sz w:val="20"/>
          <w:lang w:val="es-ES"/>
        </w:rPr>
      </w:pPr>
      <w:r w:rsidRPr="000B1753">
        <w:rPr>
          <w:rFonts w:ascii="Arial" w:hAnsi="Arial" w:cs="Arial"/>
          <w:snapToGrid w:val="0"/>
          <w:sz w:val="20"/>
          <w:lang w:val="es-ES"/>
        </w:rPr>
        <w:t>En/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na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Sr./Sra./.......................................................Empresa ..........................................,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amb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domicili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a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efectes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de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notificacions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a ......................................................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carrer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................................................................. núm. .............,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telèfon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núm. ...................i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amb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NIF .............................., (en cas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d'actuar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per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representació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: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com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a ......................................................,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amb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poders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atorgats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davant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el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notari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.............................................................., el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dia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......................,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núm.de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protocol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................) DECLARA que,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havent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tingut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coneixement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de les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condicions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i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requisits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que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s’exigeixen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per a poder ser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adjudicatari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>/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ària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del contracte </w:t>
      </w:r>
      <w:r w:rsidRPr="000B1753">
        <w:rPr>
          <w:rFonts w:ascii="Arial" w:hAnsi="Arial" w:cs="Arial"/>
          <w:b/>
          <w:sz w:val="20"/>
        </w:rPr>
        <w:fldChar w:fldCharType="begin"/>
      </w:r>
      <w:r w:rsidRPr="000B1753">
        <w:rPr>
          <w:rFonts w:ascii="Arial" w:hAnsi="Arial" w:cs="Arial"/>
          <w:b/>
          <w:sz w:val="20"/>
        </w:rPr>
        <w:instrText xml:space="preserve"> MERGEFIELD NOM_CONTRACTE </w:instrText>
      </w:r>
      <w:r w:rsidRPr="000B1753">
        <w:rPr>
          <w:rFonts w:ascii="Arial" w:hAnsi="Arial" w:cs="Arial"/>
          <w:b/>
          <w:sz w:val="20"/>
        </w:rPr>
        <w:fldChar w:fldCharType="separate"/>
      </w:r>
      <w:r w:rsidRPr="000B1753">
        <w:rPr>
          <w:rFonts w:ascii="Arial" w:hAnsi="Arial" w:cs="Arial"/>
          <w:b/>
          <w:noProof/>
          <w:sz w:val="20"/>
        </w:rPr>
        <w:t>Servei d’assistència, assessorament, representació i defensa jurídica i jurisdiccional en l’àmbit laboral de l’Institut de Recerca i Tecnologia Agroalimentàries</w:t>
      </w:r>
      <w:r w:rsidRPr="000B1753">
        <w:rPr>
          <w:rFonts w:ascii="Arial" w:hAnsi="Arial" w:cs="Arial"/>
          <w:b/>
          <w:sz w:val="20"/>
        </w:rPr>
        <w:fldChar w:fldCharType="end"/>
      </w:r>
      <w:r w:rsidRPr="000B1753">
        <w:rPr>
          <w:rFonts w:ascii="Arial" w:hAnsi="Arial" w:cs="Arial"/>
          <w:b/>
          <w:sz w:val="20"/>
        </w:rPr>
        <w:t>,</w:t>
      </w:r>
      <w:r w:rsidRPr="000B1753">
        <w:rPr>
          <w:rFonts w:ascii="Arial" w:hAnsi="Arial" w:cs="Arial"/>
          <w:b/>
          <w:bCs/>
          <w:snapToGrid w:val="0"/>
          <w:sz w:val="20"/>
        </w:rPr>
        <w:t xml:space="preserve"> </w:t>
      </w:r>
      <w:r w:rsidRPr="000B1753">
        <w:rPr>
          <w:rFonts w:ascii="Arial" w:hAnsi="Arial" w:cs="Arial"/>
          <w:b/>
          <w:bCs/>
          <w:sz w:val="20"/>
        </w:rPr>
        <w:t>IRTA-</w:t>
      </w:r>
      <w:r w:rsidRPr="000B1753">
        <w:rPr>
          <w:rFonts w:ascii="Arial" w:hAnsi="Arial" w:cs="Arial"/>
          <w:b/>
          <w:bCs/>
          <w:sz w:val="20"/>
        </w:rPr>
        <w:fldChar w:fldCharType="begin"/>
      </w:r>
      <w:r w:rsidRPr="000B1753">
        <w:rPr>
          <w:rFonts w:ascii="Arial" w:hAnsi="Arial" w:cs="Arial"/>
          <w:b/>
          <w:bCs/>
          <w:sz w:val="20"/>
        </w:rPr>
        <w:instrText xml:space="preserve"> MERGEFIELD UBICACIÓ </w:instrText>
      </w:r>
      <w:r w:rsidRPr="000B1753">
        <w:rPr>
          <w:rFonts w:ascii="Arial" w:hAnsi="Arial" w:cs="Arial"/>
          <w:b/>
          <w:bCs/>
          <w:sz w:val="20"/>
        </w:rPr>
        <w:fldChar w:fldCharType="end"/>
      </w:r>
      <w:r w:rsidRPr="000B1753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amb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número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d’expedient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</w:t>
      </w:r>
      <w:r w:rsidRPr="000B1753">
        <w:rPr>
          <w:rFonts w:ascii="Arial" w:hAnsi="Arial" w:cs="Arial"/>
          <w:b/>
          <w:sz w:val="20"/>
        </w:rPr>
        <w:fldChar w:fldCharType="begin"/>
      </w:r>
      <w:r w:rsidRPr="000B1753">
        <w:rPr>
          <w:rFonts w:ascii="Arial" w:hAnsi="Arial" w:cs="Arial"/>
          <w:b/>
          <w:sz w:val="20"/>
        </w:rPr>
        <w:instrText xml:space="preserve"> MERGEFIELD NÚM_EXPEDIENT </w:instrText>
      </w:r>
      <w:r w:rsidRPr="000B1753">
        <w:rPr>
          <w:rFonts w:ascii="Arial" w:hAnsi="Arial" w:cs="Arial"/>
          <w:b/>
          <w:sz w:val="20"/>
        </w:rPr>
        <w:fldChar w:fldCharType="separate"/>
      </w:r>
      <w:r w:rsidRPr="000B1753">
        <w:rPr>
          <w:rFonts w:ascii="Arial" w:hAnsi="Arial" w:cs="Arial"/>
          <w:b/>
          <w:noProof/>
          <w:sz w:val="20"/>
        </w:rPr>
        <w:t>IRTA-2024124</w:t>
      </w:r>
      <w:r w:rsidRPr="000B1753">
        <w:rPr>
          <w:rFonts w:ascii="Arial" w:hAnsi="Arial" w:cs="Arial"/>
          <w:b/>
          <w:sz w:val="20"/>
        </w:rPr>
        <w:fldChar w:fldCharType="end"/>
      </w:r>
      <w:r w:rsidRPr="000B1753">
        <w:rPr>
          <w:rFonts w:ascii="Arial" w:hAnsi="Arial" w:cs="Arial"/>
          <w:b/>
          <w:snapToGrid w:val="0"/>
          <w:sz w:val="20"/>
          <w:lang w:val="es-ES"/>
        </w:rPr>
        <w:t>,</w:t>
      </w:r>
      <w:r w:rsidRPr="000B1753">
        <w:rPr>
          <w:rFonts w:ascii="Arial" w:hAnsi="Arial" w:cs="Arial"/>
          <w:snapToGrid w:val="0"/>
          <w:sz w:val="20"/>
          <w:lang w:val="es-ES"/>
        </w:rPr>
        <w:t xml:space="preserve"> que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havent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tingut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coneixement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de les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condicions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i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requisits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que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s’exigeixen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 per a poder ser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adjudicatari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>/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ària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 xml:space="preserve">, formulo la </w:t>
      </w:r>
      <w:proofErr w:type="spellStart"/>
      <w:r w:rsidRPr="000B1753">
        <w:rPr>
          <w:rFonts w:ascii="Arial" w:hAnsi="Arial" w:cs="Arial"/>
          <w:snapToGrid w:val="0"/>
          <w:sz w:val="20"/>
          <w:lang w:val="es-ES"/>
        </w:rPr>
        <w:t>següent</w:t>
      </w:r>
      <w:proofErr w:type="spellEnd"/>
      <w:r w:rsidRPr="000B1753">
        <w:rPr>
          <w:rFonts w:ascii="Arial" w:hAnsi="Arial" w:cs="Arial"/>
          <w:snapToGrid w:val="0"/>
          <w:sz w:val="20"/>
          <w:lang w:val="es-ES"/>
        </w:rPr>
        <w:t>:</w:t>
      </w:r>
    </w:p>
    <w:p w14:paraId="5987A1D9" w14:textId="77777777" w:rsidR="002B5780" w:rsidRPr="000B1753" w:rsidRDefault="002B5780" w:rsidP="003A30A7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  <w:lang w:eastAsia="es-ES"/>
        </w:rPr>
      </w:pPr>
    </w:p>
    <w:p w14:paraId="1BDBB175" w14:textId="77777777" w:rsidR="002B5780" w:rsidRPr="000B1753" w:rsidRDefault="002B5780" w:rsidP="003A30A7">
      <w:pPr>
        <w:pStyle w:val="Estndar"/>
        <w:spacing w:line="360" w:lineRule="auto"/>
        <w:rPr>
          <w:rFonts w:cs="Arial"/>
          <w:b/>
          <w:bCs/>
          <w:color w:val="auto"/>
          <w:sz w:val="20"/>
          <w:lang w:val="ca-ES"/>
        </w:rPr>
      </w:pPr>
      <w:r w:rsidRPr="000B1753">
        <w:rPr>
          <w:rFonts w:cs="Arial"/>
          <w:b/>
          <w:bCs/>
          <w:color w:val="auto"/>
          <w:sz w:val="20"/>
          <w:lang w:val="ca-ES"/>
        </w:rPr>
        <w:t>OFERTA ECONÒMICA.......................................................FINS A 30 PUNTS</w:t>
      </w:r>
    </w:p>
    <w:p w14:paraId="56339019" w14:textId="77777777" w:rsidR="002B5780" w:rsidRPr="000B1753" w:rsidRDefault="002B5780" w:rsidP="003A30A7">
      <w:pPr>
        <w:pStyle w:val="Estndar"/>
        <w:spacing w:line="360" w:lineRule="auto"/>
        <w:rPr>
          <w:rFonts w:cs="Arial"/>
          <w:color w:val="auto"/>
          <w:sz w:val="20"/>
          <w:lang w:val="ca-ES"/>
        </w:rPr>
      </w:pPr>
    </w:p>
    <w:p w14:paraId="132BEA93" w14:textId="77777777" w:rsidR="002B5780" w:rsidRPr="000B1753" w:rsidRDefault="002B5780" w:rsidP="003A30A7">
      <w:pPr>
        <w:pStyle w:val="Estndar"/>
        <w:spacing w:line="360" w:lineRule="auto"/>
        <w:rPr>
          <w:rFonts w:cs="Arial"/>
          <w:color w:val="auto"/>
          <w:sz w:val="20"/>
          <w:lang w:val="ca-ES"/>
        </w:rPr>
      </w:pPr>
      <w:r w:rsidRPr="000B1753">
        <w:rPr>
          <w:rFonts w:cs="Arial"/>
          <w:b/>
          <w:bCs/>
          <w:color w:val="auto"/>
          <w:sz w:val="20"/>
          <w:lang w:val="ca-ES"/>
        </w:rPr>
        <w:t>Part fixe</w:t>
      </w:r>
      <w:r w:rsidRPr="000B1753">
        <w:rPr>
          <w:rFonts w:cs="Arial"/>
          <w:color w:val="auto"/>
          <w:sz w:val="20"/>
          <w:lang w:val="ca-ES"/>
        </w:rPr>
        <w:t>.....................................................................................................................</w:t>
      </w:r>
      <w:r w:rsidRPr="000B1753">
        <w:rPr>
          <w:rFonts w:cs="Arial"/>
          <w:b/>
          <w:bCs/>
          <w:color w:val="auto"/>
          <w:sz w:val="20"/>
          <w:lang w:val="ca-ES"/>
        </w:rPr>
        <w:t>FINS A 15 PUNTS</w:t>
      </w:r>
    </w:p>
    <w:p w14:paraId="16D2B490" w14:textId="77777777" w:rsidR="002B5780" w:rsidRPr="000B1753" w:rsidRDefault="002B5780" w:rsidP="003A30A7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  <w:lang w:eastAsia="es-ES"/>
        </w:rPr>
      </w:pPr>
    </w:p>
    <w:p w14:paraId="2C65C3C4" w14:textId="77777777" w:rsidR="002B5780" w:rsidRPr="000B1753" w:rsidRDefault="002B5780" w:rsidP="003A30A7">
      <w:pPr>
        <w:spacing w:line="360" w:lineRule="auto"/>
        <w:rPr>
          <w:rFonts w:ascii="Arial" w:hAnsi="Arial" w:cs="Arial"/>
          <w:sz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3119"/>
      </w:tblGrid>
      <w:tr w:rsidR="000B1753" w:rsidRPr="000B1753" w14:paraId="5141A76E" w14:textId="77777777" w:rsidTr="00B464EA">
        <w:trPr>
          <w:trHeight w:val="387"/>
          <w:jc w:val="center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40CAB" w14:textId="77777777" w:rsidR="002B5780" w:rsidRPr="000B1753" w:rsidRDefault="002B5780" w:rsidP="003A30A7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B1753">
              <w:rPr>
                <w:rFonts w:ascii="Arial" w:hAnsi="Arial" w:cs="Arial"/>
                <w:sz w:val="20"/>
              </w:rPr>
              <w:t>Preu màxim sense IVA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6ED7D" w14:textId="77777777" w:rsidR="002B5780" w:rsidRPr="000B1753" w:rsidRDefault="002B5780" w:rsidP="003A30A7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B1753">
              <w:rPr>
                <w:rFonts w:ascii="Arial" w:hAnsi="Arial" w:cs="Arial"/>
                <w:sz w:val="20"/>
              </w:rPr>
              <w:t>Preu ofert sense IVA</w:t>
            </w:r>
          </w:p>
        </w:tc>
      </w:tr>
      <w:tr w:rsidR="002B5780" w:rsidRPr="000B1753" w14:paraId="2F372066" w14:textId="77777777" w:rsidTr="00B464EA">
        <w:trPr>
          <w:trHeight w:val="561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10AB0" w14:textId="77777777" w:rsidR="002B5780" w:rsidRPr="000B1753" w:rsidRDefault="002B5780" w:rsidP="003A30A7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B1753">
              <w:rPr>
                <w:rFonts w:ascii="Arial" w:hAnsi="Arial" w:cs="Arial"/>
                <w:sz w:val="20"/>
              </w:rPr>
              <w:t>25.000 €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3F913" w14:textId="77777777" w:rsidR="002B5780" w:rsidRPr="000B1753" w:rsidRDefault="002B5780" w:rsidP="003A30A7">
            <w:pPr>
              <w:spacing w:line="36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14:paraId="70E2C25E" w14:textId="77777777" w:rsidR="002B5780" w:rsidRPr="000B1753" w:rsidRDefault="002B5780" w:rsidP="003A30A7">
      <w:pPr>
        <w:spacing w:line="360" w:lineRule="auto"/>
        <w:rPr>
          <w:rFonts w:ascii="Arial" w:hAnsi="Arial" w:cs="Arial"/>
          <w:b/>
          <w:bCs/>
          <w:sz w:val="20"/>
        </w:rPr>
      </w:pPr>
    </w:p>
    <w:p w14:paraId="46477DC5" w14:textId="77777777" w:rsidR="002B5780" w:rsidRPr="000B1753" w:rsidRDefault="002B5780" w:rsidP="003A30A7">
      <w:pPr>
        <w:spacing w:line="360" w:lineRule="auto"/>
        <w:rPr>
          <w:rFonts w:ascii="Arial" w:hAnsi="Arial" w:cs="Arial"/>
          <w:b/>
          <w:bCs/>
          <w:sz w:val="20"/>
        </w:rPr>
      </w:pPr>
    </w:p>
    <w:p w14:paraId="3FB0BE84" w14:textId="77777777" w:rsidR="002B5780" w:rsidRPr="000B1753" w:rsidRDefault="002B5780" w:rsidP="003A30A7">
      <w:pPr>
        <w:spacing w:line="360" w:lineRule="auto"/>
        <w:rPr>
          <w:rFonts w:ascii="Arial" w:hAnsi="Arial" w:cs="Arial"/>
          <w:sz w:val="20"/>
        </w:rPr>
      </w:pPr>
      <w:r w:rsidRPr="000B1753">
        <w:rPr>
          <w:rFonts w:ascii="Arial" w:hAnsi="Arial" w:cs="Arial"/>
          <w:b/>
          <w:bCs/>
          <w:sz w:val="20"/>
        </w:rPr>
        <w:t>Part variable</w:t>
      </w:r>
      <w:r w:rsidRPr="000B1753">
        <w:rPr>
          <w:rFonts w:ascii="Arial" w:hAnsi="Arial" w:cs="Arial"/>
          <w:sz w:val="20"/>
        </w:rPr>
        <w:t>.................................................................................................</w:t>
      </w:r>
      <w:r w:rsidRPr="000B1753">
        <w:rPr>
          <w:rFonts w:ascii="Arial" w:hAnsi="Arial" w:cs="Arial"/>
          <w:b/>
          <w:bCs/>
          <w:sz w:val="20"/>
        </w:rPr>
        <w:t xml:space="preserve"> FINS A 15 PUNTS</w:t>
      </w:r>
    </w:p>
    <w:p w14:paraId="7A89A085" w14:textId="77777777" w:rsidR="002B5780" w:rsidRPr="000B1753" w:rsidRDefault="002B5780" w:rsidP="003A30A7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</w:rPr>
      </w:pPr>
    </w:p>
    <w:p w14:paraId="118C5638" w14:textId="71E1310B" w:rsidR="002B5780" w:rsidRPr="000B1753" w:rsidRDefault="002B5780" w:rsidP="003A30A7">
      <w:pPr>
        <w:spacing w:line="360" w:lineRule="auto"/>
        <w:rPr>
          <w:rFonts w:ascii="Arial" w:hAnsi="Arial" w:cs="Arial"/>
          <w:sz w:val="20"/>
        </w:rPr>
      </w:pPr>
      <w:r w:rsidRPr="000B1753">
        <w:rPr>
          <w:rFonts w:ascii="Arial" w:hAnsi="Arial" w:cs="Arial"/>
          <w:sz w:val="20"/>
        </w:rPr>
        <w:t xml:space="preserve">En aquest apartat es valoraran els preus (% a aplicar) per les actuacions jurisdiccionals, els quals són desglossats d’acord amb la següent distribució, i que en cap cas podrà ser superior als percentatges indicats a l’annex 4 del PCAP: </w:t>
      </w:r>
    </w:p>
    <w:p w14:paraId="4FD46375" w14:textId="77777777" w:rsidR="002B5780" w:rsidRPr="000B1753" w:rsidRDefault="002B5780" w:rsidP="003A30A7">
      <w:pPr>
        <w:spacing w:line="360" w:lineRule="auto"/>
        <w:rPr>
          <w:rFonts w:ascii="Arial" w:hAnsi="Arial" w:cs="Arial"/>
          <w:sz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3119"/>
      </w:tblGrid>
      <w:tr w:rsidR="000B1753" w:rsidRPr="000B1753" w14:paraId="34B5FD9B" w14:textId="77777777" w:rsidTr="00B464EA">
        <w:trPr>
          <w:trHeight w:val="387"/>
          <w:jc w:val="center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8536D" w14:textId="77777777" w:rsidR="002B5780" w:rsidRPr="000B1753" w:rsidRDefault="002B5780" w:rsidP="003A30A7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B1753">
              <w:rPr>
                <w:rFonts w:ascii="Arial" w:hAnsi="Arial" w:cs="Arial"/>
                <w:sz w:val="20"/>
              </w:rPr>
              <w:t>% Màxim per tram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540DB" w14:textId="77777777" w:rsidR="002B5780" w:rsidRPr="000B1753" w:rsidRDefault="002B5780" w:rsidP="003A30A7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0B1753">
              <w:rPr>
                <w:rFonts w:ascii="Arial" w:hAnsi="Arial" w:cs="Arial"/>
                <w:sz w:val="20"/>
              </w:rPr>
              <w:t>% Ofert tram</w:t>
            </w:r>
          </w:p>
        </w:tc>
      </w:tr>
      <w:tr w:rsidR="000B1753" w:rsidRPr="000B1753" w14:paraId="6C24A5DD" w14:textId="77777777" w:rsidTr="00B464EA">
        <w:trPr>
          <w:trHeight w:val="561"/>
          <w:jc w:val="center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EFA4D" w14:textId="77777777" w:rsidR="002B5780" w:rsidRPr="000B1753" w:rsidRDefault="002B5780" w:rsidP="003A30A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0B1753">
              <w:rPr>
                <w:rFonts w:ascii="Arial" w:hAnsi="Arial" w:cs="Arial"/>
                <w:sz w:val="20"/>
              </w:rPr>
              <w:t>- Litigis fins a 10.000€: IVA exclòs. 15% ( fins a 6 punts 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53164" w14:textId="77777777" w:rsidR="002B5780" w:rsidRPr="000B1753" w:rsidRDefault="002B5780" w:rsidP="003A30A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0B1753" w:rsidRPr="000B1753" w14:paraId="09900A7C" w14:textId="77777777" w:rsidTr="00B464EA">
        <w:trPr>
          <w:trHeight w:val="561"/>
          <w:jc w:val="center"/>
        </w:trPr>
        <w:tc>
          <w:tcPr>
            <w:tcW w:w="3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BF5A3" w14:textId="77777777" w:rsidR="002B5780" w:rsidRPr="000B1753" w:rsidRDefault="002B5780" w:rsidP="003A30A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0B1753">
              <w:rPr>
                <w:rFonts w:ascii="Arial" w:hAnsi="Arial" w:cs="Arial"/>
                <w:sz w:val="20"/>
              </w:rPr>
              <w:t>- Litigis de 10.001 fins a 30.000€: €, IVA exclòs. 18% ( fins a 5 punts)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B4CD9" w14:textId="77777777" w:rsidR="002B5780" w:rsidRPr="000B1753" w:rsidRDefault="002B5780" w:rsidP="003A30A7">
            <w:pPr>
              <w:spacing w:line="36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2B5780" w:rsidRPr="000B1753" w14:paraId="657D9BBE" w14:textId="77777777" w:rsidTr="00B464EA">
        <w:trPr>
          <w:trHeight w:val="561"/>
          <w:jc w:val="center"/>
        </w:trPr>
        <w:tc>
          <w:tcPr>
            <w:tcW w:w="33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EEEDE" w14:textId="77777777" w:rsidR="002B5780" w:rsidRPr="000B1753" w:rsidRDefault="002B5780" w:rsidP="003A30A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0B1753">
              <w:rPr>
                <w:rFonts w:ascii="Arial" w:hAnsi="Arial" w:cs="Arial"/>
                <w:sz w:val="20"/>
              </w:rPr>
              <w:lastRenderedPageBreak/>
              <w:t>- Litigis de 30.001 fins a 60.000€: €, IVA exclòs. 20% ( fins a 4 punts 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EA0D9" w14:textId="77777777" w:rsidR="002B5780" w:rsidRPr="000B1753" w:rsidRDefault="002B5780" w:rsidP="003A30A7">
            <w:pPr>
              <w:spacing w:line="36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14:paraId="1ECCABFB" w14:textId="77777777" w:rsidR="002B5780" w:rsidRPr="000B1753" w:rsidRDefault="002B5780" w:rsidP="003A30A7">
      <w:pPr>
        <w:spacing w:line="360" w:lineRule="auto"/>
        <w:rPr>
          <w:rFonts w:ascii="Arial" w:hAnsi="Arial" w:cs="Arial"/>
          <w:sz w:val="20"/>
        </w:rPr>
      </w:pPr>
    </w:p>
    <w:p w14:paraId="5404A3A2" w14:textId="77777777" w:rsidR="002B5780" w:rsidRPr="000B1753" w:rsidRDefault="002B5780" w:rsidP="003A30A7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</w:rPr>
      </w:pPr>
    </w:p>
    <w:p w14:paraId="5106584A" w14:textId="77777777" w:rsidR="002B5780" w:rsidRPr="000B1753" w:rsidRDefault="002B5780" w:rsidP="003A30A7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</w:rPr>
      </w:pPr>
      <w:r w:rsidRPr="000B1753">
        <w:rPr>
          <w:rFonts w:ascii="Arial" w:hAnsi="Arial" w:cs="Arial"/>
          <w:b/>
          <w:bCs/>
          <w:sz w:val="20"/>
        </w:rPr>
        <w:t>OFERTA TÈCNICA: (Fins a 52 punts)</w:t>
      </w:r>
    </w:p>
    <w:p w14:paraId="7B75F1EF" w14:textId="77777777" w:rsidR="002B5780" w:rsidRPr="000B1753" w:rsidRDefault="002B5780" w:rsidP="003A30A7">
      <w:pPr>
        <w:spacing w:line="360" w:lineRule="auto"/>
        <w:rPr>
          <w:rFonts w:ascii="Arial" w:hAnsi="Arial" w:cs="Arial"/>
          <w:b/>
          <w:bCs/>
          <w:sz w:val="20"/>
        </w:rPr>
      </w:pPr>
    </w:p>
    <w:p w14:paraId="76CF62F8" w14:textId="77777777" w:rsidR="002B5780" w:rsidRPr="000B1753" w:rsidRDefault="002B5780" w:rsidP="003A30A7">
      <w:pPr>
        <w:pStyle w:val="Prrafodelista"/>
        <w:numPr>
          <w:ilvl w:val="0"/>
          <w:numId w:val="8"/>
        </w:numPr>
        <w:spacing w:after="160" w:line="360" w:lineRule="auto"/>
        <w:ind w:left="317" w:hanging="284"/>
        <w:rPr>
          <w:rFonts w:cs="Arial"/>
          <w:b/>
          <w:bCs/>
          <w:color w:val="auto"/>
          <w:sz w:val="20"/>
        </w:rPr>
      </w:pPr>
      <w:r w:rsidRPr="000B1753">
        <w:rPr>
          <w:rFonts w:cs="Arial"/>
          <w:b/>
          <w:bCs/>
          <w:color w:val="auto"/>
          <w:sz w:val="20"/>
        </w:rPr>
        <w:t xml:space="preserve">Advocat ofert addicional al requerit com a solvència tècnica………… fins a 10 punts </w:t>
      </w:r>
    </w:p>
    <w:p w14:paraId="0D14BBC2" w14:textId="77777777" w:rsidR="002B5780" w:rsidRPr="000B1753" w:rsidRDefault="002B5780" w:rsidP="003A30A7">
      <w:pPr>
        <w:pStyle w:val="Prrafodelista"/>
        <w:spacing w:line="360" w:lineRule="auto"/>
        <w:ind w:left="567"/>
        <w:rPr>
          <w:rFonts w:cs="Arial"/>
          <w:b/>
          <w:bCs/>
          <w:color w:val="auto"/>
          <w:sz w:val="20"/>
        </w:rPr>
      </w:pPr>
    </w:p>
    <w:p w14:paraId="6F73B819" w14:textId="77777777" w:rsidR="002B5780" w:rsidRPr="000B1753" w:rsidRDefault="002B5780" w:rsidP="003A30A7">
      <w:pPr>
        <w:spacing w:line="360" w:lineRule="auto"/>
        <w:ind w:left="317"/>
        <w:rPr>
          <w:rFonts w:ascii="Arial" w:hAnsi="Arial" w:cs="Arial"/>
          <w:sz w:val="20"/>
        </w:rPr>
      </w:pPr>
      <w:r w:rsidRPr="000B1753">
        <w:rPr>
          <w:rFonts w:ascii="Arial" w:hAnsi="Arial" w:cs="Arial"/>
          <w:sz w:val="20"/>
        </w:rPr>
        <w:t xml:space="preserve">Es valorarà que formi part de l’equip que executarà el contracte, </w:t>
      </w:r>
      <w:r w:rsidRPr="000B1753">
        <w:rPr>
          <w:rFonts w:ascii="Arial" w:hAnsi="Arial" w:cs="Arial"/>
          <w:sz w:val="20"/>
          <w:u w:val="single"/>
        </w:rPr>
        <w:t>a més de l’advocat principal,</w:t>
      </w:r>
      <w:r w:rsidRPr="000B1753">
        <w:rPr>
          <w:rFonts w:ascii="Arial" w:hAnsi="Arial" w:cs="Arial"/>
          <w:sz w:val="20"/>
        </w:rPr>
        <w:t xml:space="preserve"> un advocat amb experiència mínima contrastada en l’assessorament, assistència, representació i defensa en matèria laboral durant els quals hagi tramitat  procediments judicials.</w:t>
      </w:r>
    </w:p>
    <w:p w14:paraId="456A80E1" w14:textId="77777777" w:rsidR="002B5780" w:rsidRPr="000B1753" w:rsidRDefault="002B5780" w:rsidP="003A30A7">
      <w:pPr>
        <w:tabs>
          <w:tab w:val="left" w:pos="5175"/>
          <w:tab w:val="right" w:pos="5720"/>
        </w:tabs>
        <w:spacing w:line="360" w:lineRule="auto"/>
        <w:ind w:left="317"/>
        <w:rPr>
          <w:rFonts w:ascii="Arial" w:hAnsi="Arial" w:cs="Arial"/>
          <w:sz w:val="20"/>
        </w:rPr>
      </w:pPr>
    </w:p>
    <w:p w14:paraId="21DF23DD" w14:textId="77777777" w:rsidR="002B5780" w:rsidRPr="000B1753" w:rsidRDefault="002B5780" w:rsidP="003A30A7">
      <w:pPr>
        <w:pStyle w:val="Prrafodelista"/>
        <w:numPr>
          <w:ilvl w:val="0"/>
          <w:numId w:val="9"/>
        </w:numPr>
        <w:spacing w:after="160" w:line="360" w:lineRule="auto"/>
        <w:rPr>
          <w:rFonts w:eastAsia="Aptos" w:cs="Arial"/>
          <w:color w:val="auto"/>
          <w:sz w:val="20"/>
        </w:rPr>
      </w:pPr>
      <w:r w:rsidRPr="000B1753">
        <w:rPr>
          <w:rFonts w:eastAsia="Aptos" w:cs="Arial"/>
          <w:color w:val="auto"/>
          <w:sz w:val="20"/>
        </w:rPr>
        <w:t>Més de 15 anys ( 10 punts )</w:t>
      </w:r>
    </w:p>
    <w:p w14:paraId="086F8CE3" w14:textId="77777777" w:rsidR="002B5780" w:rsidRPr="000B1753" w:rsidRDefault="002B5780" w:rsidP="003A30A7">
      <w:pPr>
        <w:pStyle w:val="Prrafodelista"/>
        <w:numPr>
          <w:ilvl w:val="0"/>
          <w:numId w:val="9"/>
        </w:numPr>
        <w:spacing w:line="360" w:lineRule="auto"/>
        <w:rPr>
          <w:rFonts w:eastAsia="Aptos" w:cs="Arial"/>
          <w:color w:val="auto"/>
          <w:sz w:val="20"/>
        </w:rPr>
      </w:pPr>
      <w:r w:rsidRPr="000B1753">
        <w:rPr>
          <w:rFonts w:eastAsia="Aptos" w:cs="Arial"/>
          <w:color w:val="auto"/>
          <w:sz w:val="20"/>
        </w:rPr>
        <w:t>De 10 anys a 15 anys ( 7 punts )</w:t>
      </w:r>
    </w:p>
    <w:p w14:paraId="3A7C8B66" w14:textId="77777777" w:rsidR="002B5780" w:rsidRPr="000B1753" w:rsidRDefault="002B5780" w:rsidP="003A30A7">
      <w:pPr>
        <w:pStyle w:val="Prrafodelista"/>
        <w:numPr>
          <w:ilvl w:val="0"/>
          <w:numId w:val="9"/>
        </w:numPr>
        <w:spacing w:line="360" w:lineRule="auto"/>
        <w:rPr>
          <w:rFonts w:eastAsia="Aptos" w:cs="Arial"/>
          <w:color w:val="auto"/>
          <w:sz w:val="20"/>
        </w:rPr>
      </w:pPr>
      <w:r w:rsidRPr="000B1753">
        <w:rPr>
          <w:rFonts w:eastAsia="Aptos" w:cs="Arial"/>
          <w:color w:val="auto"/>
          <w:sz w:val="20"/>
        </w:rPr>
        <w:t>De 5 anys a 10 anys ( 5 punts )</w:t>
      </w:r>
    </w:p>
    <w:p w14:paraId="56FCA4F7" w14:textId="77777777" w:rsidR="002B5780" w:rsidRPr="000B1753" w:rsidRDefault="002B5780" w:rsidP="003A30A7">
      <w:pPr>
        <w:pStyle w:val="Prrafodelista"/>
        <w:numPr>
          <w:ilvl w:val="0"/>
          <w:numId w:val="9"/>
        </w:numPr>
        <w:spacing w:line="360" w:lineRule="auto"/>
        <w:rPr>
          <w:rFonts w:eastAsia="Aptos" w:cs="Arial"/>
          <w:color w:val="auto"/>
          <w:sz w:val="20"/>
        </w:rPr>
      </w:pPr>
      <w:r w:rsidRPr="000B1753">
        <w:rPr>
          <w:rFonts w:eastAsia="Aptos" w:cs="Arial"/>
          <w:color w:val="auto"/>
          <w:sz w:val="20"/>
        </w:rPr>
        <w:t>Menys de 5 anys (0 punts )</w:t>
      </w:r>
    </w:p>
    <w:p w14:paraId="35517A90" w14:textId="77777777" w:rsidR="002B5780" w:rsidRPr="000B1753" w:rsidRDefault="002B5780" w:rsidP="003A30A7">
      <w:pPr>
        <w:tabs>
          <w:tab w:val="left" w:pos="5175"/>
          <w:tab w:val="right" w:pos="5720"/>
        </w:tabs>
        <w:spacing w:line="360" w:lineRule="auto"/>
        <w:rPr>
          <w:rFonts w:ascii="Arial" w:hAnsi="Arial" w:cs="Arial"/>
          <w:sz w:val="20"/>
        </w:rPr>
      </w:pPr>
    </w:p>
    <w:p w14:paraId="11D7B032" w14:textId="77777777" w:rsidR="002B5780" w:rsidRPr="000B1753" w:rsidRDefault="002B5780" w:rsidP="003A30A7">
      <w:pPr>
        <w:spacing w:line="360" w:lineRule="auto"/>
        <w:rPr>
          <w:rFonts w:ascii="Arial" w:hAnsi="Arial" w:cs="Arial"/>
          <w:sz w:val="20"/>
        </w:rPr>
      </w:pPr>
      <w:r w:rsidRPr="000B1753">
        <w:rPr>
          <w:rFonts w:ascii="Arial" w:hAnsi="Arial" w:cs="Arial"/>
          <w:sz w:val="20"/>
        </w:rPr>
        <w:t xml:space="preserve">Nota: per acreditar el compliment d’aquest requisit, els licitadors hauran de presentar un compromís/declaració a l’efecte (identificant els advocats), així com incorporar el seu currículum </w:t>
      </w:r>
      <w:proofErr w:type="spellStart"/>
      <w:r w:rsidRPr="000B1753">
        <w:rPr>
          <w:rFonts w:ascii="Arial" w:hAnsi="Arial" w:cs="Arial"/>
          <w:sz w:val="20"/>
        </w:rPr>
        <w:t>vitae</w:t>
      </w:r>
      <w:proofErr w:type="spellEnd"/>
      <w:r w:rsidRPr="000B1753">
        <w:rPr>
          <w:rFonts w:ascii="Arial" w:hAnsi="Arial" w:cs="Arial"/>
          <w:sz w:val="20"/>
        </w:rPr>
        <w:t>. IRTA podrà requerir en qualsevol moment del procés, documentació addicional que acrediti el compliment de l’experiència requerida.</w:t>
      </w:r>
    </w:p>
    <w:p w14:paraId="009A1BCA" w14:textId="77777777" w:rsidR="002B5780" w:rsidRPr="000B1753" w:rsidRDefault="002B5780" w:rsidP="003A30A7">
      <w:pPr>
        <w:tabs>
          <w:tab w:val="left" w:pos="5175"/>
          <w:tab w:val="right" w:pos="5720"/>
        </w:tabs>
        <w:spacing w:line="360" w:lineRule="auto"/>
        <w:rPr>
          <w:rFonts w:ascii="Arial" w:hAnsi="Arial" w:cs="Arial"/>
          <w:sz w:val="20"/>
        </w:rPr>
      </w:pPr>
    </w:p>
    <w:p w14:paraId="3328B92C" w14:textId="77777777" w:rsidR="002B5780" w:rsidRPr="000B1753" w:rsidRDefault="002B5780" w:rsidP="003A30A7">
      <w:pPr>
        <w:pStyle w:val="Prrafodelista"/>
        <w:numPr>
          <w:ilvl w:val="0"/>
          <w:numId w:val="8"/>
        </w:numPr>
        <w:spacing w:after="160" w:line="360" w:lineRule="auto"/>
        <w:ind w:left="317" w:hanging="284"/>
        <w:rPr>
          <w:rFonts w:cs="Arial"/>
          <w:b/>
          <w:bCs/>
          <w:color w:val="auto"/>
          <w:sz w:val="20"/>
        </w:rPr>
      </w:pPr>
      <w:r w:rsidRPr="000B1753">
        <w:rPr>
          <w:rFonts w:cs="Arial"/>
          <w:b/>
          <w:bCs/>
          <w:color w:val="auto"/>
          <w:sz w:val="20"/>
        </w:rPr>
        <w:t>Experiència addicional de l’advocat principal adscrit a l’execució del contracte en assessorament laboral a entitats del sector públic: …………..fins a 10 punts.</w:t>
      </w:r>
    </w:p>
    <w:p w14:paraId="3C54ADF1" w14:textId="77777777" w:rsidR="002B5780" w:rsidRPr="000B1753" w:rsidRDefault="002B5780" w:rsidP="003A30A7">
      <w:pPr>
        <w:spacing w:line="360" w:lineRule="auto"/>
        <w:rPr>
          <w:rFonts w:ascii="Arial" w:hAnsi="Arial" w:cs="Arial"/>
          <w:sz w:val="20"/>
        </w:rPr>
      </w:pPr>
    </w:p>
    <w:p w14:paraId="17A1DD8B" w14:textId="77777777" w:rsidR="002B5780" w:rsidRPr="000B1753" w:rsidRDefault="002B5780" w:rsidP="003A30A7">
      <w:pPr>
        <w:spacing w:line="360" w:lineRule="auto"/>
        <w:ind w:left="317"/>
        <w:rPr>
          <w:rFonts w:ascii="Arial" w:hAnsi="Arial" w:cs="Arial"/>
          <w:sz w:val="20"/>
        </w:rPr>
      </w:pPr>
      <w:r w:rsidRPr="000B1753">
        <w:rPr>
          <w:rFonts w:ascii="Arial" w:hAnsi="Arial" w:cs="Arial"/>
          <w:sz w:val="20"/>
        </w:rPr>
        <w:t>Es donarà la màxima puntuació al licitador que ofereixi un advocat principal amb més anys d’experiència adscrit a l’execució del contracte, que compleixi aquest requisit.</w:t>
      </w:r>
    </w:p>
    <w:p w14:paraId="37BCD757" w14:textId="77777777" w:rsidR="002B5780" w:rsidRPr="000B1753" w:rsidRDefault="002B5780" w:rsidP="003A30A7">
      <w:pPr>
        <w:spacing w:line="360" w:lineRule="auto"/>
        <w:ind w:left="317"/>
        <w:rPr>
          <w:rFonts w:ascii="Arial" w:hAnsi="Arial" w:cs="Arial"/>
          <w:sz w:val="20"/>
        </w:rPr>
      </w:pPr>
    </w:p>
    <w:p w14:paraId="629E0722" w14:textId="77777777" w:rsidR="002B5780" w:rsidRPr="000B1753" w:rsidRDefault="002B5780" w:rsidP="003A029B">
      <w:pPr>
        <w:pStyle w:val="Prrafodelista"/>
        <w:numPr>
          <w:ilvl w:val="0"/>
          <w:numId w:val="10"/>
        </w:numPr>
        <w:spacing w:line="360" w:lineRule="auto"/>
        <w:ind w:left="567" w:hanging="141"/>
        <w:rPr>
          <w:rFonts w:eastAsia="Aptos" w:cs="Arial"/>
          <w:color w:val="auto"/>
          <w:sz w:val="20"/>
        </w:rPr>
      </w:pPr>
      <w:r w:rsidRPr="000B1753">
        <w:rPr>
          <w:rFonts w:eastAsia="Aptos" w:cs="Arial"/>
          <w:color w:val="auto"/>
          <w:sz w:val="20"/>
        </w:rPr>
        <w:t>Més de 15 anys ( 10 punts )</w:t>
      </w:r>
    </w:p>
    <w:p w14:paraId="63849E15" w14:textId="77777777" w:rsidR="002B5780" w:rsidRPr="000B1753" w:rsidRDefault="002B5780" w:rsidP="003A029B">
      <w:pPr>
        <w:pStyle w:val="Prrafodelista"/>
        <w:numPr>
          <w:ilvl w:val="0"/>
          <w:numId w:val="10"/>
        </w:numPr>
        <w:spacing w:line="360" w:lineRule="auto"/>
        <w:ind w:left="567" w:hanging="141"/>
        <w:rPr>
          <w:rFonts w:eastAsia="Aptos" w:cs="Arial"/>
          <w:color w:val="auto"/>
          <w:sz w:val="20"/>
        </w:rPr>
      </w:pPr>
      <w:r w:rsidRPr="000B1753">
        <w:rPr>
          <w:rFonts w:eastAsia="Aptos" w:cs="Arial"/>
          <w:color w:val="auto"/>
          <w:sz w:val="20"/>
        </w:rPr>
        <w:t>De 11anys a 15 anys ( 5 punts )</w:t>
      </w:r>
    </w:p>
    <w:p w14:paraId="71B179B2" w14:textId="77777777" w:rsidR="002B5780" w:rsidRPr="000B1753" w:rsidRDefault="002B5780" w:rsidP="003A30A7">
      <w:pPr>
        <w:spacing w:line="360" w:lineRule="auto"/>
        <w:ind w:left="567"/>
        <w:rPr>
          <w:rFonts w:ascii="Arial" w:hAnsi="Arial" w:cs="Arial"/>
          <w:sz w:val="20"/>
        </w:rPr>
      </w:pPr>
    </w:p>
    <w:p w14:paraId="40969B59" w14:textId="77777777" w:rsidR="002B5780" w:rsidRPr="000B1753" w:rsidRDefault="002B5780" w:rsidP="003A30A7">
      <w:pPr>
        <w:spacing w:line="360" w:lineRule="auto"/>
        <w:ind w:left="567"/>
        <w:rPr>
          <w:rFonts w:ascii="Arial" w:hAnsi="Arial" w:cs="Arial"/>
          <w:sz w:val="20"/>
        </w:rPr>
      </w:pPr>
    </w:p>
    <w:p w14:paraId="6CD27E92" w14:textId="77777777" w:rsidR="002B5780" w:rsidRPr="000B1753" w:rsidRDefault="002B5780" w:rsidP="003A30A7">
      <w:pPr>
        <w:spacing w:line="360" w:lineRule="auto"/>
        <w:ind w:left="317"/>
        <w:rPr>
          <w:rFonts w:ascii="Arial" w:hAnsi="Arial" w:cs="Arial"/>
          <w:sz w:val="20"/>
        </w:rPr>
      </w:pPr>
      <w:r w:rsidRPr="000B1753">
        <w:rPr>
          <w:rFonts w:ascii="Arial" w:hAnsi="Arial" w:cs="Arial"/>
          <w:sz w:val="20"/>
        </w:rPr>
        <w:t xml:space="preserve">Nota: per acreditar el compliment d’aquest requisit, els licitadors hauran de presentar un compromís/declaració a l’efecte (identificant l’ advocat), així com incorporar el seu currículum </w:t>
      </w:r>
      <w:proofErr w:type="spellStart"/>
      <w:r w:rsidRPr="000B1753">
        <w:rPr>
          <w:rFonts w:ascii="Arial" w:hAnsi="Arial" w:cs="Arial"/>
          <w:sz w:val="20"/>
        </w:rPr>
        <w:t>vitae</w:t>
      </w:r>
      <w:proofErr w:type="spellEnd"/>
      <w:r w:rsidRPr="000B1753">
        <w:rPr>
          <w:rFonts w:ascii="Arial" w:hAnsi="Arial" w:cs="Arial"/>
          <w:sz w:val="20"/>
        </w:rPr>
        <w:t>. L’IRTA podrà requerir en qualsevol moment del procés, documentació addicional que acrediti el compliment de l’experiència requerida.</w:t>
      </w:r>
    </w:p>
    <w:p w14:paraId="624E8DB0" w14:textId="77777777" w:rsidR="002B5780" w:rsidRPr="000B1753" w:rsidRDefault="002B5780" w:rsidP="003A30A7">
      <w:pPr>
        <w:tabs>
          <w:tab w:val="left" w:pos="5175"/>
          <w:tab w:val="right" w:pos="5720"/>
        </w:tabs>
        <w:spacing w:line="360" w:lineRule="auto"/>
        <w:rPr>
          <w:rFonts w:ascii="Arial" w:hAnsi="Arial" w:cs="Arial"/>
          <w:sz w:val="20"/>
        </w:rPr>
      </w:pPr>
    </w:p>
    <w:p w14:paraId="7A9E9371" w14:textId="77777777" w:rsidR="002B5780" w:rsidRPr="000B1753" w:rsidRDefault="002B5780" w:rsidP="003A30A7">
      <w:pPr>
        <w:pStyle w:val="Prrafodelista"/>
        <w:numPr>
          <w:ilvl w:val="0"/>
          <w:numId w:val="8"/>
        </w:numPr>
        <w:spacing w:after="160" w:line="360" w:lineRule="auto"/>
        <w:ind w:left="458" w:hanging="283"/>
        <w:rPr>
          <w:rFonts w:cs="Arial"/>
          <w:b/>
          <w:bCs/>
          <w:color w:val="auto"/>
          <w:sz w:val="20"/>
        </w:rPr>
      </w:pPr>
      <w:r w:rsidRPr="000B1753">
        <w:rPr>
          <w:rFonts w:cs="Arial"/>
          <w:b/>
          <w:bCs/>
          <w:color w:val="auto"/>
          <w:sz w:val="20"/>
        </w:rPr>
        <w:t xml:space="preserve">Experiència addicional de l’advocat principal relativa al màxim nombre de casos de representació i defensa judicial de dret laboral en l’àmbit del Sector Públic …………....................................................….. fins a 10 punts </w:t>
      </w:r>
    </w:p>
    <w:p w14:paraId="308B5594" w14:textId="77777777" w:rsidR="002B5780" w:rsidRPr="000B1753" w:rsidRDefault="002B5780" w:rsidP="003A30A7">
      <w:pPr>
        <w:spacing w:line="360" w:lineRule="auto"/>
        <w:ind w:left="458"/>
        <w:rPr>
          <w:rFonts w:ascii="Arial" w:hAnsi="Arial" w:cs="Arial"/>
          <w:sz w:val="20"/>
        </w:rPr>
      </w:pPr>
      <w:r w:rsidRPr="000B1753">
        <w:rPr>
          <w:rFonts w:ascii="Arial" w:hAnsi="Arial" w:cs="Arial"/>
          <w:sz w:val="20"/>
        </w:rPr>
        <w:t>Es donarà la màxima puntuació al licitador que ofereixi un advocat principal amb més casos de representació i defensa judicial de dret laboral en l’àmbit del Sector Públic  que compleixi aquest requisit.</w:t>
      </w:r>
    </w:p>
    <w:p w14:paraId="6C5EEE99" w14:textId="77777777" w:rsidR="002B5780" w:rsidRPr="000B1753" w:rsidRDefault="002B5780" w:rsidP="003A30A7">
      <w:pPr>
        <w:spacing w:line="360" w:lineRule="auto"/>
        <w:ind w:left="458"/>
        <w:rPr>
          <w:rFonts w:ascii="Arial" w:hAnsi="Arial" w:cs="Arial"/>
          <w:sz w:val="20"/>
        </w:rPr>
      </w:pPr>
    </w:p>
    <w:p w14:paraId="10F449A3" w14:textId="77777777" w:rsidR="002B5780" w:rsidRPr="000B1753" w:rsidRDefault="002B5780" w:rsidP="003A30A7">
      <w:pPr>
        <w:pStyle w:val="Prrafodelista"/>
        <w:numPr>
          <w:ilvl w:val="0"/>
          <w:numId w:val="11"/>
        </w:numPr>
        <w:spacing w:after="160" w:line="360" w:lineRule="auto"/>
        <w:ind w:left="458" w:firstLine="0"/>
        <w:rPr>
          <w:rFonts w:cs="Arial"/>
          <w:color w:val="auto"/>
          <w:sz w:val="20"/>
        </w:rPr>
      </w:pPr>
      <w:r w:rsidRPr="000B1753">
        <w:rPr>
          <w:rFonts w:cs="Arial"/>
          <w:color w:val="auto"/>
          <w:sz w:val="20"/>
        </w:rPr>
        <w:t>Més de 50 casos ( 10 punts )</w:t>
      </w:r>
    </w:p>
    <w:p w14:paraId="06B9B4FB" w14:textId="77777777" w:rsidR="002B5780" w:rsidRPr="000B1753" w:rsidRDefault="002B5780" w:rsidP="003A30A7">
      <w:pPr>
        <w:pStyle w:val="Prrafodelista"/>
        <w:numPr>
          <w:ilvl w:val="0"/>
          <w:numId w:val="11"/>
        </w:numPr>
        <w:spacing w:after="160" w:line="360" w:lineRule="auto"/>
        <w:ind w:left="458" w:firstLine="0"/>
        <w:rPr>
          <w:rFonts w:cs="Arial"/>
          <w:color w:val="auto"/>
          <w:sz w:val="20"/>
        </w:rPr>
      </w:pPr>
      <w:r w:rsidRPr="000B1753">
        <w:rPr>
          <w:rFonts w:cs="Arial"/>
          <w:color w:val="auto"/>
          <w:sz w:val="20"/>
        </w:rPr>
        <w:t>De 41 casos a 50 casos ( 6 punts )</w:t>
      </w:r>
    </w:p>
    <w:p w14:paraId="1D60AE98" w14:textId="77777777" w:rsidR="002B5780" w:rsidRPr="000B1753" w:rsidRDefault="002B5780" w:rsidP="003A30A7">
      <w:pPr>
        <w:pStyle w:val="Prrafodelista"/>
        <w:numPr>
          <w:ilvl w:val="0"/>
          <w:numId w:val="11"/>
        </w:numPr>
        <w:spacing w:after="160" w:line="360" w:lineRule="auto"/>
        <w:ind w:left="458" w:firstLine="0"/>
        <w:rPr>
          <w:rFonts w:cs="Arial"/>
          <w:color w:val="auto"/>
          <w:sz w:val="20"/>
        </w:rPr>
      </w:pPr>
      <w:r w:rsidRPr="000B1753">
        <w:rPr>
          <w:rFonts w:cs="Arial"/>
          <w:color w:val="auto"/>
          <w:sz w:val="20"/>
        </w:rPr>
        <w:t>De 31 casos a 40 casos ( 3 punts )</w:t>
      </w:r>
    </w:p>
    <w:p w14:paraId="2116B38B" w14:textId="77777777" w:rsidR="002B5780" w:rsidRPr="000B1753" w:rsidRDefault="002B5780" w:rsidP="003A30A7">
      <w:pPr>
        <w:spacing w:line="360" w:lineRule="auto"/>
        <w:rPr>
          <w:rFonts w:ascii="Arial" w:hAnsi="Arial" w:cs="Arial"/>
          <w:sz w:val="20"/>
        </w:rPr>
      </w:pPr>
    </w:p>
    <w:p w14:paraId="7EF2A96B" w14:textId="77777777" w:rsidR="002B5780" w:rsidRPr="000B1753" w:rsidRDefault="002B5780" w:rsidP="003A30A7">
      <w:pPr>
        <w:spacing w:line="360" w:lineRule="auto"/>
        <w:ind w:left="458"/>
        <w:rPr>
          <w:rFonts w:ascii="Arial" w:hAnsi="Arial" w:cs="Arial"/>
          <w:sz w:val="20"/>
        </w:rPr>
      </w:pPr>
      <w:r w:rsidRPr="000B1753">
        <w:rPr>
          <w:rFonts w:ascii="Arial" w:hAnsi="Arial" w:cs="Arial"/>
          <w:sz w:val="20"/>
        </w:rPr>
        <w:t xml:space="preserve">Nota: per acreditar el compliment d’aquest requisit, els licitadors hauran de presentar un compromís/declaració a l’efecte (identificant l’advocat), així com incorporar el seu currículum </w:t>
      </w:r>
      <w:proofErr w:type="spellStart"/>
      <w:r w:rsidRPr="000B1753">
        <w:rPr>
          <w:rFonts w:ascii="Arial" w:hAnsi="Arial" w:cs="Arial"/>
          <w:sz w:val="20"/>
        </w:rPr>
        <w:t>vitae</w:t>
      </w:r>
      <w:proofErr w:type="spellEnd"/>
      <w:r w:rsidRPr="000B1753">
        <w:rPr>
          <w:rFonts w:ascii="Arial" w:hAnsi="Arial" w:cs="Arial"/>
          <w:sz w:val="20"/>
        </w:rPr>
        <w:t>. L’IRTA podrà requerir en qualsevol moment del procés, documentació addicional que acrediti el compliment de l’experiència requerida.</w:t>
      </w:r>
    </w:p>
    <w:p w14:paraId="1CD4836B" w14:textId="77777777" w:rsidR="002502DC" w:rsidRPr="000B1753" w:rsidRDefault="002502DC" w:rsidP="003A30A7">
      <w:pPr>
        <w:spacing w:line="360" w:lineRule="auto"/>
        <w:ind w:left="458"/>
        <w:rPr>
          <w:rFonts w:ascii="Arial" w:hAnsi="Arial" w:cs="Arial"/>
          <w:sz w:val="20"/>
        </w:rPr>
      </w:pPr>
    </w:p>
    <w:p w14:paraId="3E5A6A7A" w14:textId="77777777" w:rsidR="002B5780" w:rsidRPr="000B1753" w:rsidRDefault="002B5780" w:rsidP="003A30A7">
      <w:pPr>
        <w:tabs>
          <w:tab w:val="left" w:pos="5175"/>
          <w:tab w:val="right" w:pos="5720"/>
        </w:tabs>
        <w:spacing w:line="360" w:lineRule="auto"/>
        <w:rPr>
          <w:rFonts w:ascii="Arial" w:hAnsi="Arial" w:cs="Arial"/>
          <w:sz w:val="20"/>
        </w:rPr>
      </w:pPr>
    </w:p>
    <w:p w14:paraId="2DB3A6DC" w14:textId="77777777" w:rsidR="002B5780" w:rsidRPr="000B1753" w:rsidRDefault="002B5780" w:rsidP="003A30A7">
      <w:pPr>
        <w:pStyle w:val="Prrafodelista"/>
        <w:numPr>
          <w:ilvl w:val="0"/>
          <w:numId w:val="8"/>
        </w:numPr>
        <w:spacing w:after="160" w:line="360" w:lineRule="auto"/>
        <w:ind w:left="567" w:hanging="283"/>
        <w:rPr>
          <w:rFonts w:cs="Arial"/>
          <w:b/>
          <w:bCs/>
          <w:color w:val="auto"/>
          <w:sz w:val="20"/>
        </w:rPr>
      </w:pPr>
      <w:r w:rsidRPr="000B1753">
        <w:rPr>
          <w:rFonts w:cs="Arial"/>
          <w:b/>
          <w:bCs/>
          <w:color w:val="auto"/>
          <w:sz w:val="20"/>
        </w:rPr>
        <w:t xml:space="preserve">Experiència addicional de l’advocat principal relativa a la participacions com a assessor en meses de negociació col·lectiva..............fins a 10 punts </w:t>
      </w:r>
    </w:p>
    <w:p w14:paraId="601505E9" w14:textId="77777777" w:rsidR="002B5780" w:rsidRPr="000B1753" w:rsidRDefault="002B5780" w:rsidP="003A30A7">
      <w:pPr>
        <w:spacing w:line="360" w:lineRule="auto"/>
        <w:ind w:left="567"/>
        <w:rPr>
          <w:rFonts w:ascii="Arial" w:hAnsi="Arial" w:cs="Arial"/>
          <w:sz w:val="20"/>
        </w:rPr>
      </w:pPr>
      <w:r w:rsidRPr="000B1753">
        <w:rPr>
          <w:rFonts w:ascii="Arial" w:hAnsi="Arial" w:cs="Arial"/>
          <w:sz w:val="20"/>
        </w:rPr>
        <w:t>Es donarà la màxima puntuació al licitador que ofereixi un advocat addicional que hagi participat com a assessor en Meses de negociació col·lectiva que compleixi aquest requisit.</w:t>
      </w:r>
    </w:p>
    <w:p w14:paraId="3D90136C" w14:textId="77777777" w:rsidR="002502DC" w:rsidRPr="000B1753" w:rsidRDefault="002502DC" w:rsidP="003A30A7">
      <w:pPr>
        <w:spacing w:line="360" w:lineRule="auto"/>
        <w:ind w:left="567"/>
        <w:rPr>
          <w:rFonts w:ascii="Arial" w:hAnsi="Arial" w:cs="Arial"/>
          <w:sz w:val="20"/>
        </w:rPr>
      </w:pPr>
    </w:p>
    <w:p w14:paraId="3F552CE4" w14:textId="77777777" w:rsidR="003A30A7" w:rsidRPr="000B1753" w:rsidRDefault="002B5780" w:rsidP="003A30A7">
      <w:pPr>
        <w:pStyle w:val="Prrafodelista"/>
        <w:numPr>
          <w:ilvl w:val="0"/>
          <w:numId w:val="13"/>
        </w:numPr>
        <w:tabs>
          <w:tab w:val="left" w:pos="851"/>
        </w:tabs>
        <w:spacing w:after="160" w:line="360" w:lineRule="auto"/>
        <w:ind w:left="567" w:firstLine="0"/>
        <w:rPr>
          <w:rFonts w:eastAsia="Calibri" w:cs="Arial"/>
          <w:color w:val="auto"/>
          <w:sz w:val="20"/>
          <w:lang w:val="es-ES"/>
        </w:rPr>
      </w:pPr>
      <w:proofErr w:type="spellStart"/>
      <w:r w:rsidRPr="000B1753">
        <w:rPr>
          <w:rFonts w:eastAsia="Calibri" w:cs="Arial"/>
          <w:color w:val="auto"/>
          <w:sz w:val="20"/>
          <w:lang w:val="es-ES"/>
        </w:rPr>
        <w:t>Negociació</w:t>
      </w:r>
      <w:proofErr w:type="spellEnd"/>
      <w:r w:rsidRPr="000B1753">
        <w:rPr>
          <w:rFonts w:eastAsia="Calibri" w:cs="Arial"/>
          <w:color w:val="auto"/>
          <w:sz w:val="20"/>
          <w:lang w:val="es-ES"/>
        </w:rPr>
        <w:t xml:space="preserve"> de </w:t>
      </w:r>
      <w:proofErr w:type="spellStart"/>
      <w:r w:rsidRPr="000B1753">
        <w:rPr>
          <w:rFonts w:eastAsia="Calibri" w:cs="Arial"/>
          <w:color w:val="auto"/>
          <w:sz w:val="20"/>
          <w:lang w:val="es-ES"/>
        </w:rPr>
        <w:t>convenis</w:t>
      </w:r>
      <w:proofErr w:type="spellEnd"/>
      <w:r w:rsidRPr="000B1753">
        <w:rPr>
          <w:rFonts w:eastAsia="Calibri" w:cs="Arial"/>
          <w:color w:val="auto"/>
          <w:sz w:val="20"/>
          <w:lang w:val="es-ES"/>
        </w:rPr>
        <w:t xml:space="preserve"> </w:t>
      </w:r>
      <w:proofErr w:type="spellStart"/>
      <w:r w:rsidRPr="000B1753">
        <w:rPr>
          <w:rFonts w:eastAsia="Calibri" w:cs="Arial"/>
          <w:color w:val="auto"/>
          <w:sz w:val="20"/>
          <w:lang w:val="es-ES"/>
        </w:rPr>
        <w:t>col·lectius</w:t>
      </w:r>
      <w:proofErr w:type="spellEnd"/>
      <w:r w:rsidRPr="000B1753">
        <w:rPr>
          <w:rFonts w:eastAsia="Calibri" w:cs="Arial"/>
          <w:color w:val="auto"/>
          <w:sz w:val="20"/>
          <w:lang w:val="es-ES"/>
        </w:rPr>
        <w:t xml:space="preserve"> </w:t>
      </w:r>
      <w:proofErr w:type="spellStart"/>
      <w:r w:rsidRPr="000B1753">
        <w:rPr>
          <w:rFonts w:eastAsia="Calibri" w:cs="Arial"/>
          <w:color w:val="auto"/>
          <w:sz w:val="20"/>
          <w:lang w:val="es-ES"/>
        </w:rPr>
        <w:t>d’empresa</w:t>
      </w:r>
      <w:proofErr w:type="spellEnd"/>
      <w:r w:rsidRPr="000B1753">
        <w:rPr>
          <w:rFonts w:eastAsia="Calibri" w:cs="Arial"/>
          <w:color w:val="auto"/>
          <w:sz w:val="20"/>
          <w:lang w:val="es-ES"/>
        </w:rPr>
        <w:t xml:space="preserve"> </w:t>
      </w:r>
      <w:proofErr w:type="gramStart"/>
      <w:r w:rsidRPr="000B1753">
        <w:rPr>
          <w:rFonts w:eastAsia="Calibri" w:cs="Arial"/>
          <w:color w:val="auto"/>
          <w:sz w:val="20"/>
          <w:lang w:val="es-ES"/>
        </w:rPr>
        <w:t>( 4</w:t>
      </w:r>
      <w:proofErr w:type="gramEnd"/>
      <w:r w:rsidRPr="000B1753">
        <w:rPr>
          <w:rFonts w:eastAsia="Calibri" w:cs="Arial"/>
          <w:color w:val="auto"/>
          <w:sz w:val="20"/>
          <w:lang w:val="es-ES"/>
        </w:rPr>
        <w:t xml:space="preserve"> </w:t>
      </w:r>
      <w:proofErr w:type="spellStart"/>
      <w:r w:rsidRPr="000B1753">
        <w:rPr>
          <w:rFonts w:eastAsia="Calibri" w:cs="Arial"/>
          <w:color w:val="auto"/>
          <w:sz w:val="20"/>
          <w:lang w:val="es-ES"/>
        </w:rPr>
        <w:t>punts</w:t>
      </w:r>
      <w:proofErr w:type="spellEnd"/>
      <w:r w:rsidRPr="000B1753">
        <w:rPr>
          <w:rFonts w:eastAsia="Calibri" w:cs="Arial"/>
          <w:color w:val="auto"/>
          <w:sz w:val="20"/>
          <w:lang w:val="es-ES"/>
        </w:rPr>
        <w:t xml:space="preserve"> )</w:t>
      </w:r>
    </w:p>
    <w:p w14:paraId="6D4A9629" w14:textId="77777777" w:rsidR="003A30A7" w:rsidRPr="000B1753" w:rsidRDefault="002B5780" w:rsidP="003A30A7">
      <w:pPr>
        <w:pStyle w:val="Prrafodelista"/>
        <w:numPr>
          <w:ilvl w:val="0"/>
          <w:numId w:val="13"/>
        </w:numPr>
        <w:tabs>
          <w:tab w:val="left" w:pos="851"/>
        </w:tabs>
        <w:spacing w:after="160" w:line="360" w:lineRule="auto"/>
        <w:ind w:left="567" w:firstLine="0"/>
        <w:rPr>
          <w:rFonts w:eastAsia="Calibri" w:cs="Arial"/>
          <w:color w:val="auto"/>
          <w:sz w:val="20"/>
          <w:lang w:val="es-ES"/>
        </w:rPr>
      </w:pPr>
      <w:proofErr w:type="spellStart"/>
      <w:r w:rsidRPr="000B1753">
        <w:rPr>
          <w:rFonts w:eastAsia="Calibri" w:cs="Arial"/>
          <w:color w:val="auto"/>
          <w:sz w:val="20"/>
          <w:lang w:val="es-ES"/>
        </w:rPr>
        <w:t>Participació</w:t>
      </w:r>
      <w:proofErr w:type="spellEnd"/>
      <w:r w:rsidRPr="000B1753">
        <w:rPr>
          <w:rFonts w:eastAsia="Calibri" w:cs="Arial"/>
          <w:color w:val="auto"/>
          <w:sz w:val="20"/>
          <w:lang w:val="es-ES"/>
        </w:rPr>
        <w:t xml:space="preserve"> en </w:t>
      </w:r>
      <w:proofErr w:type="spellStart"/>
      <w:r w:rsidRPr="000B1753">
        <w:rPr>
          <w:rFonts w:eastAsia="Calibri" w:cs="Arial"/>
          <w:color w:val="auto"/>
          <w:sz w:val="20"/>
          <w:lang w:val="es-ES"/>
        </w:rPr>
        <w:t>negociacions</w:t>
      </w:r>
      <w:proofErr w:type="spellEnd"/>
      <w:r w:rsidRPr="000B1753">
        <w:rPr>
          <w:rFonts w:eastAsia="Calibri" w:cs="Arial"/>
          <w:color w:val="auto"/>
          <w:sz w:val="20"/>
          <w:lang w:val="es-ES"/>
        </w:rPr>
        <w:t xml:space="preserve"> de </w:t>
      </w:r>
      <w:proofErr w:type="spellStart"/>
      <w:r w:rsidRPr="000B1753">
        <w:rPr>
          <w:rFonts w:eastAsia="Calibri" w:cs="Arial"/>
          <w:color w:val="auto"/>
          <w:sz w:val="20"/>
          <w:lang w:val="es-ES"/>
        </w:rPr>
        <w:t>convenis</w:t>
      </w:r>
      <w:proofErr w:type="spellEnd"/>
      <w:r w:rsidRPr="000B1753">
        <w:rPr>
          <w:rFonts w:eastAsia="Calibri" w:cs="Arial"/>
          <w:color w:val="auto"/>
          <w:sz w:val="20"/>
          <w:lang w:val="es-ES"/>
        </w:rPr>
        <w:t xml:space="preserve"> </w:t>
      </w:r>
      <w:proofErr w:type="spellStart"/>
      <w:r w:rsidRPr="000B1753">
        <w:rPr>
          <w:rFonts w:eastAsia="Calibri" w:cs="Arial"/>
          <w:color w:val="auto"/>
          <w:sz w:val="20"/>
          <w:lang w:val="es-ES"/>
        </w:rPr>
        <w:t>sectorials</w:t>
      </w:r>
      <w:proofErr w:type="spellEnd"/>
      <w:r w:rsidRPr="000B1753">
        <w:rPr>
          <w:rFonts w:eastAsia="Calibri" w:cs="Arial"/>
          <w:color w:val="auto"/>
          <w:sz w:val="20"/>
          <w:lang w:val="es-ES"/>
        </w:rPr>
        <w:t xml:space="preserve"> </w:t>
      </w:r>
      <w:proofErr w:type="gramStart"/>
      <w:r w:rsidRPr="000B1753">
        <w:rPr>
          <w:rFonts w:eastAsia="Calibri" w:cs="Arial"/>
          <w:color w:val="auto"/>
          <w:sz w:val="20"/>
          <w:lang w:val="es-ES"/>
        </w:rPr>
        <w:t>( 3</w:t>
      </w:r>
      <w:proofErr w:type="gramEnd"/>
      <w:r w:rsidRPr="000B1753">
        <w:rPr>
          <w:rFonts w:eastAsia="Calibri" w:cs="Arial"/>
          <w:color w:val="auto"/>
          <w:sz w:val="20"/>
          <w:lang w:val="es-ES"/>
        </w:rPr>
        <w:t xml:space="preserve"> </w:t>
      </w:r>
      <w:proofErr w:type="spellStart"/>
      <w:r w:rsidRPr="000B1753">
        <w:rPr>
          <w:rFonts w:eastAsia="Calibri" w:cs="Arial"/>
          <w:color w:val="auto"/>
          <w:sz w:val="20"/>
          <w:lang w:val="es-ES"/>
        </w:rPr>
        <w:t>punts</w:t>
      </w:r>
      <w:proofErr w:type="spellEnd"/>
      <w:r w:rsidRPr="000B1753">
        <w:rPr>
          <w:rFonts w:eastAsia="Calibri" w:cs="Arial"/>
          <w:color w:val="auto"/>
          <w:sz w:val="20"/>
          <w:lang w:val="es-ES"/>
        </w:rPr>
        <w:t xml:space="preserve"> )</w:t>
      </w:r>
    </w:p>
    <w:p w14:paraId="44787398" w14:textId="2A006C61" w:rsidR="002B5780" w:rsidRPr="000B1753" w:rsidRDefault="002B5780" w:rsidP="003A30A7">
      <w:pPr>
        <w:pStyle w:val="Prrafodelista"/>
        <w:numPr>
          <w:ilvl w:val="0"/>
          <w:numId w:val="13"/>
        </w:numPr>
        <w:tabs>
          <w:tab w:val="left" w:pos="851"/>
        </w:tabs>
        <w:spacing w:after="160" w:line="360" w:lineRule="auto"/>
        <w:ind w:left="567" w:firstLine="0"/>
        <w:rPr>
          <w:rFonts w:eastAsia="Calibri" w:cs="Arial"/>
          <w:color w:val="auto"/>
          <w:sz w:val="20"/>
          <w:lang w:val="es-ES"/>
        </w:rPr>
      </w:pPr>
      <w:proofErr w:type="spellStart"/>
      <w:r w:rsidRPr="000B1753">
        <w:rPr>
          <w:rFonts w:eastAsia="Calibri" w:cs="Arial"/>
          <w:color w:val="auto"/>
          <w:sz w:val="20"/>
          <w:lang w:val="es-ES"/>
        </w:rPr>
        <w:t>Participació</w:t>
      </w:r>
      <w:proofErr w:type="spellEnd"/>
      <w:r w:rsidRPr="000B1753">
        <w:rPr>
          <w:rFonts w:eastAsia="Calibri" w:cs="Arial"/>
          <w:color w:val="auto"/>
          <w:sz w:val="20"/>
          <w:lang w:val="es-ES"/>
        </w:rPr>
        <w:t xml:space="preserve"> en </w:t>
      </w:r>
      <w:proofErr w:type="spellStart"/>
      <w:r w:rsidRPr="000B1753">
        <w:rPr>
          <w:rFonts w:eastAsia="Calibri" w:cs="Arial"/>
          <w:color w:val="auto"/>
          <w:sz w:val="20"/>
          <w:lang w:val="es-ES"/>
        </w:rPr>
        <w:t>negociacions</w:t>
      </w:r>
      <w:proofErr w:type="spellEnd"/>
      <w:r w:rsidRPr="000B1753">
        <w:rPr>
          <w:rFonts w:eastAsia="Calibri" w:cs="Arial"/>
          <w:color w:val="auto"/>
          <w:sz w:val="20"/>
          <w:lang w:val="es-ES"/>
        </w:rPr>
        <w:t xml:space="preserve"> de </w:t>
      </w:r>
      <w:proofErr w:type="spellStart"/>
      <w:r w:rsidRPr="000B1753">
        <w:rPr>
          <w:rFonts w:eastAsia="Calibri" w:cs="Arial"/>
          <w:color w:val="auto"/>
          <w:sz w:val="20"/>
          <w:lang w:val="es-ES"/>
        </w:rPr>
        <w:t>convenis</w:t>
      </w:r>
      <w:proofErr w:type="spellEnd"/>
      <w:r w:rsidRPr="000B1753">
        <w:rPr>
          <w:rFonts w:eastAsia="Calibri" w:cs="Arial"/>
          <w:color w:val="auto"/>
          <w:sz w:val="20"/>
          <w:lang w:val="es-ES"/>
        </w:rPr>
        <w:t xml:space="preserve"> del sector de la recerca </w:t>
      </w:r>
      <w:proofErr w:type="gramStart"/>
      <w:r w:rsidRPr="000B1753">
        <w:rPr>
          <w:rFonts w:eastAsia="Calibri" w:cs="Arial"/>
          <w:color w:val="auto"/>
          <w:sz w:val="20"/>
          <w:lang w:val="es-ES"/>
        </w:rPr>
        <w:t>( 3</w:t>
      </w:r>
      <w:proofErr w:type="gramEnd"/>
      <w:r w:rsidRPr="000B1753">
        <w:rPr>
          <w:rFonts w:eastAsia="Calibri" w:cs="Arial"/>
          <w:color w:val="auto"/>
          <w:sz w:val="20"/>
          <w:lang w:val="es-ES"/>
        </w:rPr>
        <w:t xml:space="preserve"> </w:t>
      </w:r>
      <w:proofErr w:type="spellStart"/>
      <w:r w:rsidRPr="000B1753">
        <w:rPr>
          <w:rFonts w:eastAsia="Calibri" w:cs="Arial"/>
          <w:color w:val="auto"/>
          <w:sz w:val="20"/>
          <w:lang w:val="es-ES"/>
        </w:rPr>
        <w:t>punts</w:t>
      </w:r>
      <w:proofErr w:type="spellEnd"/>
      <w:r w:rsidRPr="000B1753">
        <w:rPr>
          <w:rFonts w:eastAsia="Calibri" w:cs="Arial"/>
          <w:color w:val="auto"/>
          <w:sz w:val="20"/>
          <w:lang w:val="es-ES"/>
        </w:rPr>
        <w:t xml:space="preserve"> )</w:t>
      </w:r>
    </w:p>
    <w:p w14:paraId="5BF765CF" w14:textId="77777777" w:rsidR="002B5780" w:rsidRPr="000B1753" w:rsidRDefault="002B5780" w:rsidP="003A30A7">
      <w:pPr>
        <w:spacing w:after="160" w:line="360" w:lineRule="auto"/>
        <w:rPr>
          <w:rFonts w:ascii="Arial" w:eastAsia="Calibri" w:hAnsi="Arial" w:cs="Arial"/>
          <w:sz w:val="20"/>
          <w:lang w:val="es"/>
        </w:rPr>
      </w:pPr>
    </w:p>
    <w:p w14:paraId="3D099D00" w14:textId="77777777" w:rsidR="002B5780" w:rsidRPr="000B1753" w:rsidRDefault="002B5780" w:rsidP="003A30A7">
      <w:pPr>
        <w:spacing w:line="360" w:lineRule="auto"/>
        <w:ind w:left="567"/>
        <w:rPr>
          <w:rFonts w:ascii="Arial" w:hAnsi="Arial" w:cs="Arial"/>
          <w:sz w:val="20"/>
        </w:rPr>
      </w:pPr>
      <w:r w:rsidRPr="000B1753">
        <w:rPr>
          <w:rFonts w:ascii="Arial" w:hAnsi="Arial" w:cs="Arial"/>
          <w:sz w:val="20"/>
        </w:rPr>
        <w:t>Es poden escollir múltiples opcions, puntuació acumulable.</w:t>
      </w:r>
    </w:p>
    <w:p w14:paraId="34D8EAEF" w14:textId="77777777" w:rsidR="002B5780" w:rsidRPr="000B1753" w:rsidRDefault="002B5780" w:rsidP="003A30A7">
      <w:pPr>
        <w:spacing w:line="360" w:lineRule="auto"/>
        <w:rPr>
          <w:rFonts w:ascii="Arial" w:hAnsi="Arial" w:cs="Arial"/>
          <w:sz w:val="20"/>
        </w:rPr>
      </w:pPr>
    </w:p>
    <w:p w14:paraId="00B995D0" w14:textId="77777777" w:rsidR="002B5780" w:rsidRPr="000B1753" w:rsidRDefault="002B5780" w:rsidP="003A30A7">
      <w:pPr>
        <w:spacing w:line="360" w:lineRule="auto"/>
        <w:ind w:left="567"/>
        <w:rPr>
          <w:rFonts w:ascii="Arial" w:hAnsi="Arial" w:cs="Arial"/>
          <w:sz w:val="20"/>
        </w:rPr>
      </w:pPr>
      <w:r w:rsidRPr="000B1753">
        <w:rPr>
          <w:rFonts w:ascii="Arial" w:hAnsi="Arial" w:cs="Arial"/>
          <w:sz w:val="20"/>
        </w:rPr>
        <w:t xml:space="preserve">Nota: per acreditar el compliment d’aquest requisit, els licitadors hauran de presentar un compromís/declaració a l’efecte (identificant l’advocat), així com incorporar el seu currículum </w:t>
      </w:r>
      <w:proofErr w:type="spellStart"/>
      <w:r w:rsidRPr="000B1753">
        <w:rPr>
          <w:rFonts w:ascii="Arial" w:hAnsi="Arial" w:cs="Arial"/>
          <w:sz w:val="20"/>
        </w:rPr>
        <w:t>vitae</w:t>
      </w:r>
      <w:proofErr w:type="spellEnd"/>
      <w:r w:rsidRPr="000B1753">
        <w:rPr>
          <w:rFonts w:ascii="Arial" w:hAnsi="Arial" w:cs="Arial"/>
          <w:sz w:val="20"/>
        </w:rPr>
        <w:t>. L’IRTA podrà requerir en qualsevol moment del procés, documentació addicional que acrediti el compliment de l’experiència requerida.</w:t>
      </w:r>
    </w:p>
    <w:p w14:paraId="22437B2B" w14:textId="77777777" w:rsidR="002502DC" w:rsidRPr="000B1753" w:rsidRDefault="002502DC" w:rsidP="003A30A7">
      <w:pPr>
        <w:spacing w:line="360" w:lineRule="auto"/>
        <w:ind w:left="567"/>
        <w:rPr>
          <w:rFonts w:ascii="Arial" w:hAnsi="Arial" w:cs="Arial"/>
          <w:sz w:val="20"/>
        </w:rPr>
      </w:pPr>
    </w:p>
    <w:p w14:paraId="46A3D0E0" w14:textId="77777777" w:rsidR="002502DC" w:rsidRPr="000B1753" w:rsidRDefault="002502DC" w:rsidP="003A30A7">
      <w:pPr>
        <w:spacing w:line="360" w:lineRule="auto"/>
        <w:ind w:left="567"/>
        <w:rPr>
          <w:rFonts w:ascii="Arial" w:hAnsi="Arial" w:cs="Arial"/>
          <w:sz w:val="20"/>
        </w:rPr>
      </w:pPr>
    </w:p>
    <w:p w14:paraId="6CE820F3" w14:textId="77777777" w:rsidR="002B5780" w:rsidRPr="000B1753" w:rsidRDefault="002B5780" w:rsidP="003A30A7">
      <w:pPr>
        <w:tabs>
          <w:tab w:val="left" w:pos="5175"/>
          <w:tab w:val="right" w:pos="5720"/>
        </w:tabs>
        <w:spacing w:line="360" w:lineRule="auto"/>
        <w:rPr>
          <w:rFonts w:ascii="Arial" w:hAnsi="Arial" w:cs="Arial"/>
          <w:sz w:val="20"/>
        </w:rPr>
      </w:pPr>
    </w:p>
    <w:p w14:paraId="3F0877B3" w14:textId="77777777" w:rsidR="002B5780" w:rsidRPr="000B1753" w:rsidRDefault="002B5780" w:rsidP="003A30A7">
      <w:pPr>
        <w:pStyle w:val="Prrafodelista"/>
        <w:numPr>
          <w:ilvl w:val="0"/>
          <w:numId w:val="8"/>
        </w:numPr>
        <w:spacing w:after="160" w:line="360" w:lineRule="auto"/>
        <w:ind w:left="600" w:hanging="283"/>
        <w:rPr>
          <w:rFonts w:cs="Arial"/>
          <w:b/>
          <w:bCs/>
          <w:color w:val="auto"/>
          <w:sz w:val="20"/>
        </w:rPr>
      </w:pPr>
      <w:r w:rsidRPr="000B1753">
        <w:rPr>
          <w:rFonts w:cs="Arial"/>
          <w:b/>
          <w:bCs/>
          <w:color w:val="auto"/>
          <w:sz w:val="20"/>
        </w:rPr>
        <w:t xml:space="preserve">Formació als professionals de l’IRTA..........................fins a 4 punts </w:t>
      </w:r>
    </w:p>
    <w:p w14:paraId="42E4E88A" w14:textId="77777777" w:rsidR="002B5780" w:rsidRPr="000B1753" w:rsidRDefault="002B5780" w:rsidP="003A30A7">
      <w:pPr>
        <w:spacing w:line="360" w:lineRule="auto"/>
        <w:ind w:left="567"/>
        <w:rPr>
          <w:rFonts w:ascii="Arial" w:hAnsi="Arial" w:cs="Arial"/>
          <w:sz w:val="20"/>
        </w:rPr>
      </w:pPr>
      <w:r w:rsidRPr="000B1753">
        <w:rPr>
          <w:rFonts w:ascii="Arial" w:hAnsi="Arial" w:cs="Arial"/>
          <w:sz w:val="20"/>
        </w:rPr>
        <w:t>Aquesta formació ha d’anar dirigida als professionals de l’IRTA tant els que integren el Departament de RRHH com altres professionals de l’entitat.</w:t>
      </w:r>
    </w:p>
    <w:p w14:paraId="62B9E028" w14:textId="77777777" w:rsidR="002B5780" w:rsidRPr="000B1753" w:rsidRDefault="002B5780" w:rsidP="003A30A7">
      <w:pPr>
        <w:spacing w:line="360" w:lineRule="auto"/>
        <w:ind w:left="567"/>
        <w:rPr>
          <w:rFonts w:ascii="Arial" w:hAnsi="Arial" w:cs="Arial"/>
          <w:sz w:val="20"/>
        </w:rPr>
      </w:pPr>
      <w:r w:rsidRPr="000B1753">
        <w:rPr>
          <w:rFonts w:ascii="Arial" w:hAnsi="Arial" w:cs="Arial"/>
          <w:sz w:val="20"/>
        </w:rPr>
        <w:t>Es valorarà la formació i assessorament continu sobre normatives d'aplicació i temàtiques legals de rellevància en el sector públic de la recerca.</w:t>
      </w:r>
    </w:p>
    <w:p w14:paraId="0FD93933" w14:textId="77777777" w:rsidR="002B5780" w:rsidRPr="000B1753" w:rsidRDefault="002B5780" w:rsidP="003A30A7">
      <w:pPr>
        <w:spacing w:line="360" w:lineRule="auto"/>
        <w:ind w:left="567"/>
        <w:rPr>
          <w:rFonts w:ascii="Arial" w:hAnsi="Arial" w:cs="Arial"/>
          <w:sz w:val="20"/>
        </w:rPr>
      </w:pPr>
    </w:p>
    <w:p w14:paraId="1B7404C3" w14:textId="61C77374" w:rsidR="002B5780" w:rsidRPr="000B1753" w:rsidRDefault="002B5780" w:rsidP="003A029B">
      <w:pPr>
        <w:pStyle w:val="Prrafodelista"/>
        <w:numPr>
          <w:ilvl w:val="0"/>
          <w:numId w:val="15"/>
        </w:numPr>
        <w:tabs>
          <w:tab w:val="left" w:pos="851"/>
        </w:tabs>
        <w:spacing w:line="360" w:lineRule="auto"/>
        <w:ind w:left="567" w:firstLine="0"/>
        <w:rPr>
          <w:rFonts w:cs="Arial"/>
          <w:color w:val="auto"/>
          <w:sz w:val="20"/>
        </w:rPr>
      </w:pPr>
      <w:r w:rsidRPr="000B1753">
        <w:rPr>
          <w:rFonts w:cs="Arial"/>
          <w:color w:val="auto"/>
          <w:sz w:val="20"/>
        </w:rPr>
        <w:t>Dos formacions a l’any ( 2 punt )</w:t>
      </w:r>
    </w:p>
    <w:p w14:paraId="4CE77F43" w14:textId="3BA523F3" w:rsidR="002B5780" w:rsidRPr="000B1753" w:rsidRDefault="002B5780" w:rsidP="003A029B">
      <w:pPr>
        <w:pStyle w:val="Prrafodelista"/>
        <w:numPr>
          <w:ilvl w:val="0"/>
          <w:numId w:val="15"/>
        </w:numPr>
        <w:tabs>
          <w:tab w:val="left" w:pos="851"/>
        </w:tabs>
        <w:spacing w:line="360" w:lineRule="auto"/>
        <w:ind w:left="567" w:firstLine="0"/>
        <w:rPr>
          <w:rFonts w:cs="Arial"/>
          <w:color w:val="auto"/>
          <w:sz w:val="20"/>
        </w:rPr>
      </w:pPr>
      <w:r w:rsidRPr="000B1753">
        <w:rPr>
          <w:rFonts w:cs="Arial"/>
          <w:color w:val="auto"/>
          <w:sz w:val="20"/>
        </w:rPr>
        <w:t>Tres formacions a l’any ( 4 punts )</w:t>
      </w:r>
    </w:p>
    <w:p w14:paraId="1E228A85" w14:textId="77777777" w:rsidR="002502DC" w:rsidRPr="000B1753" w:rsidRDefault="002502DC" w:rsidP="003A30A7">
      <w:pPr>
        <w:pStyle w:val="Prrafodelista"/>
        <w:spacing w:line="360" w:lineRule="auto"/>
        <w:ind w:left="567"/>
        <w:rPr>
          <w:rFonts w:cs="Arial"/>
          <w:color w:val="auto"/>
          <w:sz w:val="20"/>
        </w:rPr>
      </w:pPr>
    </w:p>
    <w:p w14:paraId="6809FFAF" w14:textId="77777777" w:rsidR="002B5780" w:rsidRPr="000B1753" w:rsidRDefault="002B5780" w:rsidP="003A30A7">
      <w:pPr>
        <w:tabs>
          <w:tab w:val="left" w:pos="5175"/>
          <w:tab w:val="right" w:pos="5720"/>
        </w:tabs>
        <w:spacing w:line="360" w:lineRule="auto"/>
        <w:rPr>
          <w:rFonts w:ascii="Arial" w:hAnsi="Arial" w:cs="Arial"/>
          <w:sz w:val="20"/>
        </w:rPr>
      </w:pPr>
    </w:p>
    <w:p w14:paraId="62A2CE50" w14:textId="77777777" w:rsidR="002B5780" w:rsidRPr="000B1753" w:rsidRDefault="002B5780" w:rsidP="003A30A7">
      <w:pPr>
        <w:pStyle w:val="Prrafodelista"/>
        <w:numPr>
          <w:ilvl w:val="0"/>
          <w:numId w:val="8"/>
        </w:numPr>
        <w:spacing w:after="160" w:line="360" w:lineRule="auto"/>
        <w:ind w:left="600" w:hanging="283"/>
        <w:rPr>
          <w:rFonts w:cs="Arial"/>
          <w:b/>
          <w:bCs/>
          <w:color w:val="auto"/>
          <w:sz w:val="20"/>
        </w:rPr>
      </w:pPr>
      <w:r w:rsidRPr="000B1753">
        <w:rPr>
          <w:rFonts w:cs="Arial"/>
          <w:b/>
          <w:bCs/>
          <w:color w:val="auto"/>
          <w:sz w:val="20"/>
        </w:rPr>
        <w:t xml:space="preserve">Reducció terminis de resposta ………………......…..fins a 4 punts </w:t>
      </w:r>
    </w:p>
    <w:p w14:paraId="1AD1C8ED" w14:textId="77777777" w:rsidR="002B5780" w:rsidRPr="000B1753" w:rsidRDefault="002B5780" w:rsidP="003A30A7">
      <w:pPr>
        <w:spacing w:line="360" w:lineRule="auto"/>
        <w:ind w:left="567"/>
        <w:rPr>
          <w:rFonts w:ascii="Arial" w:hAnsi="Arial" w:cs="Arial"/>
          <w:sz w:val="20"/>
        </w:rPr>
      </w:pPr>
      <w:r w:rsidRPr="000B1753">
        <w:rPr>
          <w:rFonts w:ascii="Arial" w:hAnsi="Arial" w:cs="Arial"/>
          <w:sz w:val="20"/>
        </w:rPr>
        <w:t>Es valorarà la reducció dels terminis de resposta oferts pel licitador, respecte d’aquells establerts a l’apartat 3 del Plec de Prescripcions Tècniques segons les següents indicacions:</w:t>
      </w:r>
    </w:p>
    <w:p w14:paraId="7D15FB38" w14:textId="77777777" w:rsidR="002B5780" w:rsidRPr="000B1753" w:rsidRDefault="002B5780" w:rsidP="003A30A7">
      <w:pPr>
        <w:spacing w:line="360" w:lineRule="auto"/>
        <w:ind w:left="567"/>
        <w:rPr>
          <w:rFonts w:ascii="Arial" w:hAnsi="Arial" w:cs="Arial"/>
          <w:sz w:val="20"/>
        </w:rPr>
      </w:pPr>
    </w:p>
    <w:p w14:paraId="4F538C5A" w14:textId="224D9C49" w:rsidR="002B5780" w:rsidRPr="000B1753" w:rsidRDefault="002B5780" w:rsidP="003A029B">
      <w:pPr>
        <w:pStyle w:val="Prrafodelista"/>
        <w:numPr>
          <w:ilvl w:val="0"/>
          <w:numId w:val="17"/>
        </w:numPr>
        <w:spacing w:line="360" w:lineRule="auto"/>
        <w:ind w:left="851" w:hanging="284"/>
        <w:rPr>
          <w:rFonts w:cs="Arial"/>
          <w:color w:val="auto"/>
          <w:sz w:val="20"/>
        </w:rPr>
      </w:pPr>
      <w:r w:rsidRPr="000B1753">
        <w:rPr>
          <w:rFonts w:cs="Arial"/>
          <w:color w:val="auto"/>
          <w:sz w:val="20"/>
        </w:rPr>
        <w:t>Reducció per a consultes/actuacions ordinàries previst en un màxim de 3 dies laborables a un màxim de 2 dies laborables: ..................................</w:t>
      </w:r>
      <w:r w:rsidRPr="000B1753">
        <w:rPr>
          <w:rFonts w:cs="Arial"/>
          <w:b/>
          <w:bCs/>
          <w:color w:val="auto"/>
          <w:sz w:val="20"/>
        </w:rPr>
        <w:t>fins a 2  punts</w:t>
      </w:r>
    </w:p>
    <w:p w14:paraId="533C4005" w14:textId="0A040963" w:rsidR="002B5780" w:rsidRPr="000B1753" w:rsidRDefault="002B5780" w:rsidP="003A029B">
      <w:pPr>
        <w:pStyle w:val="Prrafodelista"/>
        <w:numPr>
          <w:ilvl w:val="0"/>
          <w:numId w:val="17"/>
        </w:numPr>
        <w:spacing w:line="360" w:lineRule="auto"/>
        <w:ind w:left="851" w:hanging="284"/>
        <w:rPr>
          <w:rFonts w:cs="Arial"/>
          <w:b/>
          <w:bCs/>
          <w:color w:val="auto"/>
          <w:sz w:val="20"/>
        </w:rPr>
      </w:pPr>
      <w:r w:rsidRPr="000B1753">
        <w:rPr>
          <w:rFonts w:cs="Arial"/>
          <w:color w:val="auto"/>
          <w:sz w:val="20"/>
        </w:rPr>
        <w:t>Reducció per a consultes/actuacions urgents previst en màxim 24 hores (dies laborables) a un màxim de fins a 12 hores (dies laborables): .............</w:t>
      </w:r>
      <w:r w:rsidRPr="000B1753">
        <w:rPr>
          <w:rFonts w:cs="Arial"/>
          <w:b/>
          <w:bCs/>
          <w:color w:val="auto"/>
          <w:sz w:val="20"/>
        </w:rPr>
        <w:t>fins a 2 punts</w:t>
      </w:r>
    </w:p>
    <w:p w14:paraId="6E2E05EE" w14:textId="77777777" w:rsidR="002502DC" w:rsidRPr="000B1753" w:rsidRDefault="002502DC" w:rsidP="003A30A7">
      <w:pPr>
        <w:pStyle w:val="Prrafodelista"/>
        <w:spacing w:line="360" w:lineRule="auto"/>
        <w:ind w:left="851" w:hanging="284"/>
        <w:rPr>
          <w:rFonts w:cs="Arial"/>
          <w:color w:val="auto"/>
          <w:sz w:val="20"/>
        </w:rPr>
      </w:pPr>
    </w:p>
    <w:p w14:paraId="4970EC2A" w14:textId="77777777" w:rsidR="002B5780" w:rsidRPr="000B1753" w:rsidRDefault="002B5780" w:rsidP="003A30A7">
      <w:pPr>
        <w:spacing w:line="360" w:lineRule="auto"/>
        <w:ind w:left="360"/>
        <w:rPr>
          <w:rFonts w:ascii="Arial" w:hAnsi="Arial" w:cs="Arial"/>
          <w:sz w:val="20"/>
        </w:rPr>
      </w:pPr>
    </w:p>
    <w:p w14:paraId="0C20D3C3" w14:textId="77777777" w:rsidR="002B5780" w:rsidRPr="000B1753" w:rsidRDefault="002B5780" w:rsidP="003A30A7">
      <w:pPr>
        <w:pStyle w:val="Prrafodelista"/>
        <w:numPr>
          <w:ilvl w:val="0"/>
          <w:numId w:val="8"/>
        </w:numPr>
        <w:spacing w:after="160" w:line="360" w:lineRule="auto"/>
        <w:ind w:left="600" w:hanging="283"/>
        <w:rPr>
          <w:rFonts w:cs="Arial"/>
          <w:b/>
          <w:bCs/>
          <w:color w:val="auto"/>
          <w:sz w:val="20"/>
        </w:rPr>
      </w:pPr>
      <w:r w:rsidRPr="000B1753">
        <w:rPr>
          <w:rFonts w:cs="Arial"/>
          <w:b/>
          <w:bCs/>
          <w:color w:val="auto"/>
          <w:sz w:val="20"/>
        </w:rPr>
        <w:t xml:space="preserve">Incorporació de dones a l’equip de treball adscrit a l’execució del contracte.........................................................................fins a 2 punts </w:t>
      </w:r>
    </w:p>
    <w:p w14:paraId="6268A4C6" w14:textId="77777777" w:rsidR="002B5780" w:rsidRPr="000B1753" w:rsidRDefault="002B5780" w:rsidP="003A30A7">
      <w:pPr>
        <w:spacing w:line="360" w:lineRule="auto"/>
        <w:ind w:left="567"/>
        <w:rPr>
          <w:rFonts w:ascii="Arial" w:hAnsi="Arial" w:cs="Arial"/>
          <w:sz w:val="20"/>
        </w:rPr>
      </w:pPr>
      <w:r w:rsidRPr="000B1753">
        <w:rPr>
          <w:rFonts w:ascii="Arial" w:hAnsi="Arial" w:cs="Arial"/>
          <w:sz w:val="20"/>
        </w:rPr>
        <w:t xml:space="preserve">Es valoraran els equips proposats, adscrits a l’execució del contracte, en el que s’incorporin dones. </w:t>
      </w:r>
    </w:p>
    <w:p w14:paraId="63861DF6" w14:textId="77777777" w:rsidR="002B5780" w:rsidRPr="000B1753" w:rsidRDefault="002B5780" w:rsidP="003A30A7">
      <w:pPr>
        <w:spacing w:line="360" w:lineRule="auto"/>
        <w:ind w:left="567"/>
        <w:rPr>
          <w:rFonts w:ascii="Arial" w:hAnsi="Arial" w:cs="Arial"/>
          <w:sz w:val="20"/>
        </w:rPr>
      </w:pPr>
    </w:p>
    <w:p w14:paraId="2B3864FF" w14:textId="0087FA11" w:rsidR="002B5780" w:rsidRPr="000B1753" w:rsidRDefault="002B5780" w:rsidP="003A029B">
      <w:pPr>
        <w:pStyle w:val="Prrafodelista"/>
        <w:numPr>
          <w:ilvl w:val="0"/>
          <w:numId w:val="19"/>
        </w:numPr>
        <w:spacing w:line="360" w:lineRule="auto"/>
        <w:ind w:left="851" w:hanging="284"/>
        <w:rPr>
          <w:rFonts w:cs="Arial"/>
          <w:color w:val="auto"/>
          <w:sz w:val="20"/>
        </w:rPr>
      </w:pPr>
      <w:r w:rsidRPr="000B1753">
        <w:rPr>
          <w:rFonts w:cs="Arial"/>
          <w:color w:val="auto"/>
          <w:sz w:val="20"/>
        </w:rPr>
        <w:t>Si ( 2 punts )</w:t>
      </w:r>
    </w:p>
    <w:p w14:paraId="2D87636E" w14:textId="326CA12C" w:rsidR="002B5780" w:rsidRPr="000B1753" w:rsidRDefault="002B5780" w:rsidP="003A029B">
      <w:pPr>
        <w:pStyle w:val="Prrafodelista"/>
        <w:numPr>
          <w:ilvl w:val="0"/>
          <w:numId w:val="19"/>
        </w:numPr>
        <w:spacing w:line="360" w:lineRule="auto"/>
        <w:ind w:left="851" w:hanging="284"/>
        <w:rPr>
          <w:rFonts w:cs="Arial"/>
          <w:color w:val="auto"/>
          <w:sz w:val="20"/>
        </w:rPr>
      </w:pPr>
      <w:r w:rsidRPr="000B1753">
        <w:rPr>
          <w:rFonts w:cs="Arial"/>
          <w:color w:val="auto"/>
          <w:sz w:val="20"/>
        </w:rPr>
        <w:t>No ( 0 punts )</w:t>
      </w:r>
    </w:p>
    <w:p w14:paraId="6BA3BD59" w14:textId="77777777" w:rsidR="002502DC" w:rsidRPr="000B1753" w:rsidRDefault="002502DC" w:rsidP="003A30A7">
      <w:pPr>
        <w:spacing w:line="360" w:lineRule="auto"/>
        <w:ind w:left="567"/>
        <w:rPr>
          <w:rFonts w:ascii="Arial" w:hAnsi="Arial" w:cs="Arial"/>
          <w:sz w:val="20"/>
        </w:rPr>
      </w:pPr>
    </w:p>
    <w:p w14:paraId="3DFE2FCE" w14:textId="77777777" w:rsidR="002B5780" w:rsidRPr="000B1753" w:rsidRDefault="002B5780" w:rsidP="003A30A7">
      <w:pPr>
        <w:spacing w:line="360" w:lineRule="auto"/>
        <w:ind w:left="567"/>
        <w:rPr>
          <w:rFonts w:ascii="Arial" w:hAnsi="Arial" w:cs="Arial"/>
          <w:sz w:val="20"/>
        </w:rPr>
      </w:pPr>
    </w:p>
    <w:p w14:paraId="3B2649A2" w14:textId="77777777" w:rsidR="003A029B" w:rsidRPr="000B1753" w:rsidRDefault="003A029B" w:rsidP="003A30A7">
      <w:pPr>
        <w:spacing w:line="360" w:lineRule="auto"/>
        <w:ind w:left="567"/>
        <w:rPr>
          <w:rFonts w:ascii="Arial" w:hAnsi="Arial" w:cs="Arial"/>
          <w:sz w:val="20"/>
        </w:rPr>
      </w:pPr>
    </w:p>
    <w:p w14:paraId="25137797" w14:textId="77777777" w:rsidR="003A029B" w:rsidRPr="000B1753" w:rsidRDefault="003A029B" w:rsidP="003A30A7">
      <w:pPr>
        <w:spacing w:line="360" w:lineRule="auto"/>
        <w:ind w:left="567"/>
        <w:rPr>
          <w:rFonts w:ascii="Arial" w:hAnsi="Arial" w:cs="Arial"/>
          <w:sz w:val="20"/>
        </w:rPr>
      </w:pPr>
    </w:p>
    <w:p w14:paraId="7A455924" w14:textId="77777777" w:rsidR="003A029B" w:rsidRPr="000B1753" w:rsidRDefault="003A029B" w:rsidP="003A30A7">
      <w:pPr>
        <w:spacing w:line="360" w:lineRule="auto"/>
        <w:ind w:left="567"/>
        <w:rPr>
          <w:rFonts w:ascii="Arial" w:hAnsi="Arial" w:cs="Arial"/>
          <w:sz w:val="20"/>
        </w:rPr>
      </w:pPr>
    </w:p>
    <w:p w14:paraId="45F7AD63" w14:textId="77777777" w:rsidR="003A029B" w:rsidRPr="000B1753" w:rsidRDefault="003A029B" w:rsidP="003A30A7">
      <w:pPr>
        <w:spacing w:line="360" w:lineRule="auto"/>
        <w:ind w:left="567"/>
        <w:rPr>
          <w:rFonts w:ascii="Arial" w:hAnsi="Arial" w:cs="Arial"/>
          <w:sz w:val="20"/>
        </w:rPr>
      </w:pPr>
    </w:p>
    <w:p w14:paraId="6BE5C9B5" w14:textId="77777777" w:rsidR="003A029B" w:rsidRPr="000B1753" w:rsidRDefault="003A029B" w:rsidP="003A30A7">
      <w:pPr>
        <w:spacing w:line="360" w:lineRule="auto"/>
        <w:ind w:left="567"/>
        <w:rPr>
          <w:rFonts w:ascii="Arial" w:hAnsi="Arial" w:cs="Arial"/>
          <w:sz w:val="20"/>
        </w:rPr>
      </w:pPr>
    </w:p>
    <w:p w14:paraId="5B7CB831" w14:textId="77777777" w:rsidR="002B5780" w:rsidRPr="000B1753" w:rsidRDefault="002B5780" w:rsidP="003A30A7">
      <w:pPr>
        <w:pStyle w:val="Prrafodelista"/>
        <w:numPr>
          <w:ilvl w:val="0"/>
          <w:numId w:val="8"/>
        </w:numPr>
        <w:spacing w:after="160" w:line="360" w:lineRule="auto"/>
        <w:ind w:left="742" w:hanging="284"/>
        <w:rPr>
          <w:rFonts w:cs="Arial"/>
          <w:b/>
          <w:bCs/>
          <w:color w:val="auto"/>
          <w:sz w:val="20"/>
        </w:rPr>
      </w:pPr>
      <w:r w:rsidRPr="000B1753">
        <w:rPr>
          <w:rFonts w:cs="Arial"/>
          <w:b/>
          <w:bCs/>
          <w:color w:val="auto"/>
          <w:sz w:val="20"/>
        </w:rPr>
        <w:lastRenderedPageBreak/>
        <w:t>Conciliació laboral: .......................................................fins a 2 punts</w:t>
      </w:r>
    </w:p>
    <w:p w14:paraId="5AB31F25" w14:textId="77777777" w:rsidR="002B5780" w:rsidRPr="000B1753" w:rsidRDefault="002B5780" w:rsidP="003A30A7">
      <w:pPr>
        <w:pStyle w:val="Prrafodelista"/>
        <w:spacing w:line="360" w:lineRule="auto"/>
        <w:ind w:left="567"/>
        <w:rPr>
          <w:rFonts w:cs="Arial"/>
          <w:color w:val="auto"/>
          <w:sz w:val="20"/>
        </w:rPr>
      </w:pPr>
      <w:r w:rsidRPr="000B1753">
        <w:rPr>
          <w:rFonts w:cs="Arial"/>
          <w:color w:val="auto"/>
          <w:sz w:val="20"/>
        </w:rPr>
        <w:t>Es valoraran les ofertes que acreditin disposar d’un pla de conciliació laboral aprovat i en vigor a l’empresa, d’acord amb les següents puntuacions:</w:t>
      </w:r>
    </w:p>
    <w:p w14:paraId="24BEA523" w14:textId="77777777" w:rsidR="002B5780" w:rsidRPr="000B1753" w:rsidRDefault="002B5780" w:rsidP="003A30A7">
      <w:pPr>
        <w:pStyle w:val="Prrafodelista"/>
        <w:spacing w:line="360" w:lineRule="auto"/>
        <w:ind w:left="567"/>
        <w:rPr>
          <w:rFonts w:cs="Arial"/>
          <w:b/>
          <w:bCs/>
          <w:color w:val="auto"/>
          <w:sz w:val="20"/>
        </w:rPr>
      </w:pPr>
    </w:p>
    <w:p w14:paraId="40D1E943" w14:textId="77777777" w:rsidR="002B5780" w:rsidRPr="000B1753" w:rsidRDefault="002B5780" w:rsidP="003A30A7">
      <w:pPr>
        <w:pStyle w:val="Prrafodelista"/>
        <w:numPr>
          <w:ilvl w:val="0"/>
          <w:numId w:val="12"/>
        </w:numPr>
        <w:spacing w:after="160" w:line="360" w:lineRule="auto"/>
        <w:rPr>
          <w:rFonts w:cs="Arial"/>
          <w:color w:val="auto"/>
          <w:sz w:val="20"/>
        </w:rPr>
      </w:pPr>
      <w:r w:rsidRPr="000B1753">
        <w:rPr>
          <w:rFonts w:cs="Arial"/>
          <w:color w:val="auto"/>
          <w:sz w:val="20"/>
        </w:rPr>
        <w:t>Incorporació al pla de mesures que afavoreixen la flexibilitat horària a l’inici de la jornada: ......................................................................</w:t>
      </w:r>
      <w:r w:rsidRPr="000B1753">
        <w:rPr>
          <w:rFonts w:cs="Arial"/>
          <w:b/>
          <w:bCs/>
          <w:color w:val="auto"/>
          <w:sz w:val="20"/>
        </w:rPr>
        <w:t>1 punt</w:t>
      </w:r>
    </w:p>
    <w:p w14:paraId="4FEE75FF" w14:textId="77777777" w:rsidR="002B5780" w:rsidRPr="000B1753" w:rsidRDefault="002B5780" w:rsidP="003A30A7">
      <w:pPr>
        <w:pStyle w:val="Prrafodelista"/>
        <w:numPr>
          <w:ilvl w:val="0"/>
          <w:numId w:val="12"/>
        </w:numPr>
        <w:spacing w:after="160" w:line="360" w:lineRule="auto"/>
        <w:rPr>
          <w:rFonts w:cs="Arial"/>
          <w:color w:val="auto"/>
          <w:sz w:val="20"/>
        </w:rPr>
      </w:pPr>
      <w:r w:rsidRPr="000B1753">
        <w:rPr>
          <w:rFonts w:cs="Arial"/>
          <w:color w:val="auto"/>
          <w:sz w:val="20"/>
        </w:rPr>
        <w:t xml:space="preserve">Incorporació al pla de mesures que afavoreixen l’avançament de l’horari de sortida (en compliment de la jornada corresponent):........................................... </w:t>
      </w:r>
      <w:r w:rsidRPr="000B1753">
        <w:rPr>
          <w:rFonts w:cs="Arial"/>
          <w:b/>
          <w:bCs/>
          <w:color w:val="auto"/>
          <w:sz w:val="20"/>
        </w:rPr>
        <w:t>1 punt</w:t>
      </w:r>
    </w:p>
    <w:p w14:paraId="0A319C7E" w14:textId="77777777" w:rsidR="002B5780" w:rsidRPr="000B1753" w:rsidRDefault="002B5780" w:rsidP="003A30A7">
      <w:pPr>
        <w:spacing w:line="360" w:lineRule="auto"/>
        <w:rPr>
          <w:rFonts w:ascii="Arial" w:hAnsi="Arial" w:cs="Arial"/>
          <w:sz w:val="20"/>
        </w:rPr>
      </w:pPr>
    </w:p>
    <w:p w14:paraId="2C4D53FC" w14:textId="77777777" w:rsidR="002B5780" w:rsidRPr="000B1753" w:rsidRDefault="002B5780" w:rsidP="003A30A7">
      <w:pPr>
        <w:spacing w:line="360" w:lineRule="auto"/>
        <w:rPr>
          <w:rFonts w:ascii="Arial" w:hAnsi="Arial" w:cs="Arial"/>
          <w:sz w:val="20"/>
        </w:rPr>
      </w:pPr>
    </w:p>
    <w:p w14:paraId="2D9BA598" w14:textId="77777777" w:rsidR="002B5780" w:rsidRDefault="002B5780" w:rsidP="003A30A7">
      <w:pPr>
        <w:spacing w:line="360" w:lineRule="auto"/>
        <w:rPr>
          <w:rFonts w:ascii="Arial" w:hAnsi="Arial" w:cs="Arial"/>
          <w:sz w:val="20"/>
        </w:rPr>
      </w:pPr>
      <w:r w:rsidRPr="000B1753">
        <w:rPr>
          <w:rFonts w:ascii="Arial" w:hAnsi="Arial" w:cs="Arial"/>
          <w:sz w:val="20"/>
        </w:rPr>
        <w:t>I per a que així consti,  signa aquesta oferta econòmica</w:t>
      </w:r>
    </w:p>
    <w:p w14:paraId="62BDA764" w14:textId="77777777" w:rsidR="000B1753" w:rsidRPr="000B1753" w:rsidRDefault="000B1753" w:rsidP="003A30A7">
      <w:pPr>
        <w:spacing w:line="360" w:lineRule="auto"/>
        <w:rPr>
          <w:rFonts w:ascii="Arial" w:hAnsi="Arial" w:cs="Arial"/>
          <w:sz w:val="20"/>
        </w:rPr>
      </w:pPr>
    </w:p>
    <w:p w14:paraId="472C70CA" w14:textId="77777777" w:rsidR="002B5780" w:rsidRPr="000B1753" w:rsidRDefault="002B5780" w:rsidP="003A30A7">
      <w:pPr>
        <w:pStyle w:val="Textoindependiente"/>
        <w:spacing w:after="0" w:line="360" w:lineRule="auto"/>
        <w:rPr>
          <w:rFonts w:ascii="Arial" w:hAnsi="Arial" w:cs="Arial"/>
          <w:sz w:val="20"/>
        </w:rPr>
      </w:pPr>
      <w:r w:rsidRPr="000B1753">
        <w:rPr>
          <w:rFonts w:ascii="Arial" w:hAnsi="Arial" w:cs="Arial"/>
          <w:sz w:val="20"/>
        </w:rPr>
        <w:t>(Lloc i data)</w:t>
      </w:r>
    </w:p>
    <w:p w14:paraId="0EEFD48C" w14:textId="77777777" w:rsidR="002B5780" w:rsidRPr="000B1753" w:rsidRDefault="002B5780" w:rsidP="003A30A7">
      <w:pPr>
        <w:pStyle w:val="Textoindependiente"/>
        <w:spacing w:after="0" w:line="360" w:lineRule="auto"/>
        <w:rPr>
          <w:rFonts w:ascii="Arial" w:hAnsi="Arial" w:cs="Arial"/>
          <w:sz w:val="20"/>
        </w:rPr>
      </w:pPr>
      <w:r w:rsidRPr="000B1753">
        <w:rPr>
          <w:rFonts w:ascii="Arial" w:hAnsi="Arial" w:cs="Arial"/>
          <w:sz w:val="20"/>
        </w:rPr>
        <w:t>Signatura</w:t>
      </w:r>
    </w:p>
    <w:p w14:paraId="498C016C" w14:textId="77777777" w:rsidR="00405918" w:rsidRPr="000B1753" w:rsidRDefault="00405918" w:rsidP="003A30A7">
      <w:pPr>
        <w:spacing w:line="360" w:lineRule="auto"/>
        <w:rPr>
          <w:rFonts w:ascii="Arial" w:hAnsi="Arial" w:cs="Arial"/>
          <w:sz w:val="20"/>
        </w:rPr>
      </w:pPr>
    </w:p>
    <w:sectPr w:rsidR="00405918" w:rsidRPr="000B1753" w:rsidSect="003A029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021" w:bottom="1985" w:left="1724" w:header="709" w:footer="8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554E1" w14:textId="77777777" w:rsidR="00823EDC" w:rsidRDefault="00823EDC">
      <w:r>
        <w:separator/>
      </w:r>
    </w:p>
  </w:endnote>
  <w:endnote w:type="continuationSeparator" w:id="0">
    <w:p w14:paraId="3B0F9B52" w14:textId="77777777" w:rsidR="00823EDC" w:rsidRDefault="0082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-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3F86C" w14:textId="77777777" w:rsidR="00D75660" w:rsidRDefault="009D23A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AE18E7" w14:textId="77777777" w:rsidR="00D75660" w:rsidRDefault="00D75660">
    <w:pPr>
      <w:pStyle w:val="Piedepgina"/>
      <w:ind w:right="360"/>
    </w:pPr>
  </w:p>
  <w:p w14:paraId="3DFE55AC" w14:textId="77777777" w:rsidR="00D75660" w:rsidRDefault="00D75660"/>
  <w:p w14:paraId="612975C8" w14:textId="77777777" w:rsidR="00D75660" w:rsidRDefault="00D756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138094"/>
      <w:docPartObj>
        <w:docPartGallery w:val="Page Numbers (Bottom of Page)"/>
        <w:docPartUnique/>
      </w:docPartObj>
    </w:sdtPr>
    <w:sdtEndPr/>
    <w:sdtContent>
      <w:p w14:paraId="0976AAE2" w14:textId="77777777" w:rsidR="00D75660" w:rsidRDefault="009D23A2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12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865AFF" w14:textId="77777777" w:rsidR="00D75660" w:rsidRDefault="00D75660">
    <w:pPr>
      <w:pStyle w:val="Piedepgina"/>
    </w:pPr>
  </w:p>
  <w:p w14:paraId="455DB9A2" w14:textId="77777777" w:rsidR="00D75660" w:rsidRDefault="00D75660"/>
  <w:p w14:paraId="37A76341" w14:textId="77777777" w:rsidR="00D75660" w:rsidRDefault="00D7566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47E8D" w14:textId="77777777" w:rsidR="00D75660" w:rsidRPr="001E4815" w:rsidRDefault="009D23A2" w:rsidP="00024828">
    <w:pPr>
      <w:ind w:left="993" w:hanging="993"/>
      <w:rPr>
        <w:rFonts w:cs="Arial"/>
        <w:b/>
        <w:color w:val="2E74B5" w:themeColor="accent1" w:themeShade="BF"/>
        <w:sz w:val="18"/>
        <w:szCs w:val="18"/>
      </w:rPr>
    </w:pPr>
    <w:r>
      <w:rPr>
        <w:rFonts w:cs="Arial"/>
        <w:color w:val="2E74B5" w:themeColor="accent1" w:themeShade="BF"/>
        <w:sz w:val="18"/>
        <w:szCs w:val="18"/>
      </w:rPr>
      <w:tab/>
    </w:r>
  </w:p>
  <w:p w14:paraId="4D1794DB" w14:textId="77777777" w:rsidR="00D75660" w:rsidRDefault="00D756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DFCBA7" w14:textId="77777777" w:rsidR="00823EDC" w:rsidRDefault="00823EDC">
      <w:r>
        <w:separator/>
      </w:r>
    </w:p>
  </w:footnote>
  <w:footnote w:type="continuationSeparator" w:id="0">
    <w:p w14:paraId="237BB29E" w14:textId="77777777" w:rsidR="00823EDC" w:rsidRDefault="00823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B2B52" w14:textId="77777777" w:rsidR="00D75660" w:rsidRDefault="009D23A2" w:rsidP="008546E5">
    <w:pPr>
      <w:pStyle w:val="Encabezado"/>
    </w:pPr>
    <w:r w:rsidRPr="00806AD1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66470D9" wp14:editId="2649F8A5">
              <wp:simplePos x="0" y="0"/>
              <wp:positionH relativeFrom="column">
                <wp:posOffset>4799965</wp:posOffset>
              </wp:positionH>
              <wp:positionV relativeFrom="paragraph">
                <wp:posOffset>207645</wp:posOffset>
              </wp:positionV>
              <wp:extent cx="806450" cy="308610"/>
              <wp:effectExtent l="381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0" cy="308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5B1E4" w14:textId="77777777" w:rsidR="00D75660" w:rsidRPr="00BF3059" w:rsidRDefault="009D23A2" w:rsidP="008546E5">
                          <w:pPr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  <w:t>www.irta.cat</w:t>
                          </w:r>
                        </w:p>
                        <w:p w14:paraId="58562EE6" w14:textId="77777777" w:rsidR="00D75660" w:rsidRPr="00BF3059" w:rsidRDefault="009D23A2" w:rsidP="008546E5">
                          <w:pPr>
                            <w:rPr>
                              <w:szCs w:val="14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  <w:t xml:space="preserve">irta@irta.cat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6470D9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377.95pt;margin-top:16.35pt;width:63.5pt;height:2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" stroked="f">
              <v:textbox style="mso-fit-shape-to-text:t">
                <w:txbxContent>
                  <w:p w14:paraId="2115B1E4" w14:textId="77777777" w:rsidR="00D75660" w:rsidRPr="00BF3059" w:rsidRDefault="009D23A2" w:rsidP="008546E5">
                    <w:pPr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  <w:t>www.irta.cat</w:t>
                    </w:r>
                  </w:p>
                  <w:p w14:paraId="58562EE6" w14:textId="77777777" w:rsidR="00D75660" w:rsidRPr="00BF3059" w:rsidRDefault="009D23A2" w:rsidP="008546E5">
                    <w:pPr>
                      <w:rPr>
                        <w:szCs w:val="14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  <w:t xml:space="preserve">irta@irta.cat </w:t>
                    </w:r>
                  </w:p>
                </w:txbxContent>
              </v:textbox>
            </v:shape>
          </w:pict>
        </mc:Fallback>
      </mc:AlternateContent>
    </w:r>
    <w:r w:rsidRPr="00806AD1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ED4942D" wp14:editId="3C457211">
              <wp:simplePos x="0" y="0"/>
              <wp:positionH relativeFrom="column">
                <wp:posOffset>3286125</wp:posOffset>
              </wp:positionH>
              <wp:positionV relativeFrom="paragraph">
                <wp:posOffset>207645</wp:posOffset>
              </wp:positionV>
              <wp:extent cx="901700" cy="308610"/>
              <wp:effectExtent l="0" t="0" r="4445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0" cy="308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4A0DEE" w14:textId="77777777" w:rsidR="00D75660" w:rsidRPr="00BF3059" w:rsidRDefault="009D23A2" w:rsidP="008546E5">
                          <w:pPr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  <w:t xml:space="preserve">Tel: </w:t>
                          </w:r>
                          <w:r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  <w:t>93 467 40 40</w:t>
                          </w:r>
                        </w:p>
                        <w:p w14:paraId="09054CF7" w14:textId="77777777" w:rsidR="00D75660" w:rsidRPr="00BF3059" w:rsidRDefault="009D23A2" w:rsidP="008546E5">
                          <w:pPr>
                            <w:rPr>
                              <w:szCs w:val="14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  <w:t>Fax: 93 467 40 42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D4942D" id="Cuadro de texto 9" o:spid="_x0000_s1027" type="#_x0000_t202" style="position:absolute;left:0;text-align:left;margin-left:258.75pt;margin-top:16.35pt;width:71pt;height:2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" stroked="f">
              <v:textbox style="mso-fit-shape-to-text:t">
                <w:txbxContent>
                  <w:p w14:paraId="594A0DEE" w14:textId="77777777" w:rsidR="00D75660" w:rsidRPr="00BF3059" w:rsidRDefault="009D23A2" w:rsidP="008546E5">
                    <w:pPr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  <w:t xml:space="preserve">Tel: </w:t>
                    </w:r>
                    <w:r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  <w:t>93 467 40 40</w:t>
                    </w:r>
                  </w:p>
                  <w:p w14:paraId="09054CF7" w14:textId="77777777" w:rsidR="00D75660" w:rsidRPr="00BF3059" w:rsidRDefault="009D23A2" w:rsidP="008546E5">
                    <w:pPr>
                      <w:rPr>
                        <w:szCs w:val="14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  <w:t>Fax: 93 467 40 42</w:t>
                    </w:r>
                  </w:p>
                </w:txbxContent>
              </v:textbox>
            </v:shape>
          </w:pict>
        </mc:Fallback>
      </mc:AlternateContent>
    </w:r>
    <w:r w:rsidRPr="00806AD1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3360" behindDoc="0" locked="0" layoutInCell="1" allowOverlap="0" wp14:anchorId="4F35C96C" wp14:editId="5D7D0681">
              <wp:simplePos x="0" y="0"/>
              <wp:positionH relativeFrom="column">
                <wp:posOffset>1562100</wp:posOffset>
              </wp:positionH>
              <wp:positionV relativeFrom="paragraph">
                <wp:posOffset>207645</wp:posOffset>
              </wp:positionV>
              <wp:extent cx="1201420" cy="308610"/>
              <wp:effectExtent l="0" t="0" r="0" b="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1420" cy="308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F0107B" w14:textId="77777777" w:rsidR="00D75660" w:rsidRPr="00BF3059" w:rsidRDefault="009D23A2" w:rsidP="008546E5">
                          <w:pPr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  <w:t>Torre Marimon</w:t>
                          </w:r>
                        </w:p>
                        <w:p w14:paraId="0AB529AF" w14:textId="77777777" w:rsidR="00D75660" w:rsidRPr="00BF3059" w:rsidRDefault="009D23A2" w:rsidP="008546E5">
                          <w:pPr>
                            <w:rPr>
                              <w:szCs w:val="14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  <w:t>08140 Caldes de Montbui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35C96C" id="Cuadro de texto 15" o:spid="_x0000_s1028" type="#_x0000_t202" style="position:absolute;left:0;text-align:left;margin-left:123pt;margin-top:16.35pt;width:94.6pt;height:24.3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" o:allowoverlap="f" stroked="f">
              <v:textbox style="mso-fit-shape-to-text:t">
                <w:txbxContent>
                  <w:p w14:paraId="6EF0107B" w14:textId="77777777" w:rsidR="00D75660" w:rsidRPr="00BF3059" w:rsidRDefault="009D23A2" w:rsidP="008546E5">
                    <w:pPr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  <w:t>Torre Marimon</w:t>
                    </w:r>
                  </w:p>
                  <w:p w14:paraId="0AB529AF" w14:textId="77777777" w:rsidR="00D75660" w:rsidRPr="00BF3059" w:rsidRDefault="009D23A2" w:rsidP="008546E5">
                    <w:pPr>
                      <w:rPr>
                        <w:szCs w:val="14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  <w:t>08140 Caldes de Montbui</w:t>
                    </w:r>
                  </w:p>
                </w:txbxContent>
              </v:textbox>
            </v:shape>
          </w:pict>
        </mc:Fallback>
      </mc:AlternateContent>
    </w:r>
    <w:r w:rsidRPr="00F01FA6">
      <w:rPr>
        <w:noProof/>
        <w:lang w:eastAsia="ca-ES"/>
      </w:rPr>
      <w:drawing>
        <wp:inline distT="0" distB="0" distL="0" distR="0" wp14:anchorId="206F6DA3" wp14:editId="6DCDD9D5">
          <wp:extent cx="1308100" cy="532538"/>
          <wp:effectExtent l="0" t="0" r="6350" b="1270"/>
          <wp:docPr id="1156201293" name="Imagen 11562012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818" cy="536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0CE0BC" w14:textId="77777777" w:rsidR="00D75660" w:rsidRDefault="00D75660">
    <w:pPr>
      <w:pStyle w:val="Encabezado"/>
      <w:rPr>
        <w:sz w:val="16"/>
      </w:rPr>
    </w:pPr>
  </w:p>
  <w:p w14:paraId="0016750D" w14:textId="77777777" w:rsidR="00D75660" w:rsidRDefault="00D75660"/>
  <w:p w14:paraId="789524A6" w14:textId="77777777" w:rsidR="00D75660" w:rsidRDefault="00D756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2600E" w14:textId="4CA52B28" w:rsidR="00D75660" w:rsidRDefault="00D75660" w:rsidP="008546E5">
    <w:pPr>
      <w:pStyle w:val="Encabezado"/>
    </w:pPr>
  </w:p>
  <w:p w14:paraId="43003F3B" w14:textId="77777777" w:rsidR="00D75660" w:rsidRDefault="009D23A2">
    <w:pPr>
      <w:pStyle w:val="Encabezado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936CF9" wp14:editId="3EC884DE">
              <wp:simplePos x="0" y="0"/>
              <wp:positionH relativeFrom="column">
                <wp:posOffset>3815080</wp:posOffset>
              </wp:positionH>
              <wp:positionV relativeFrom="paragraph">
                <wp:posOffset>170180</wp:posOffset>
              </wp:positionV>
              <wp:extent cx="1899920" cy="50038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9920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FD56DC" w14:textId="77777777" w:rsidR="00D75660" w:rsidRPr="005E55F3" w:rsidRDefault="00D75660" w:rsidP="004E06B5">
                          <w:pPr>
                            <w:pStyle w:val="Piedepgina"/>
                            <w:rPr>
                              <w:sz w:val="14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936CF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9" type="#_x0000_t202" style="position:absolute;left:0;text-align:left;margin-left:300.4pt;margin-top:13.4pt;width:149.6pt;height:39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" stroked="f">
              <v:textbox style="mso-fit-shape-to-text:t">
                <w:txbxContent>
                  <w:p w14:paraId="39FD56DC" w14:textId="77777777" w:rsidR="00D75660" w:rsidRPr="005E55F3" w:rsidRDefault="00D75660" w:rsidP="004E06B5">
                    <w:pPr>
                      <w:pStyle w:val="Piedepgina"/>
                      <w:rPr>
                        <w:sz w:val="14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E01E1BE"/>
    <w:multiLevelType w:val="hybridMultilevel"/>
    <w:tmpl w:val="9FA6D16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152AEE"/>
    <w:multiLevelType w:val="hybridMultilevel"/>
    <w:tmpl w:val="74405BF2"/>
    <w:lvl w:ilvl="0" w:tplc="C31EE7D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64060"/>
    <w:multiLevelType w:val="hybridMultilevel"/>
    <w:tmpl w:val="7A46538E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3" w15:restartNumberingAfterBreak="0">
    <w:nsid w:val="20477DBF"/>
    <w:multiLevelType w:val="hybridMultilevel"/>
    <w:tmpl w:val="D8CCA8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E1714"/>
    <w:multiLevelType w:val="hybridMultilevel"/>
    <w:tmpl w:val="15549F86"/>
    <w:lvl w:ilvl="0" w:tplc="C31EE7DA">
      <w:start w:val="1"/>
      <w:numFmt w:val="bullet"/>
      <w:lvlText w:val="o"/>
      <w:lvlJc w:val="left"/>
      <w:pPr>
        <w:ind w:left="128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B8F4F50"/>
    <w:multiLevelType w:val="hybridMultilevel"/>
    <w:tmpl w:val="BC1C2BA6"/>
    <w:lvl w:ilvl="0" w:tplc="FFFFFFFF">
      <w:start w:val="1"/>
      <w:numFmt w:val="bullet"/>
      <w:lvlText w:val="o"/>
      <w:lvlJc w:val="left"/>
      <w:pPr>
        <w:ind w:left="12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F0B0746"/>
    <w:multiLevelType w:val="hybridMultilevel"/>
    <w:tmpl w:val="6CEC27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A3A0B"/>
    <w:multiLevelType w:val="hybridMultilevel"/>
    <w:tmpl w:val="CF80195A"/>
    <w:lvl w:ilvl="0" w:tplc="C31EE7DA">
      <w:start w:val="1"/>
      <w:numFmt w:val="bullet"/>
      <w:lvlText w:val="o"/>
      <w:lvlJc w:val="left"/>
      <w:pPr>
        <w:ind w:left="128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6120453"/>
    <w:multiLevelType w:val="hybridMultilevel"/>
    <w:tmpl w:val="19C87CE2"/>
    <w:lvl w:ilvl="0" w:tplc="C31EE7DA">
      <w:start w:val="1"/>
      <w:numFmt w:val="bullet"/>
      <w:lvlText w:val="o"/>
      <w:lvlJc w:val="left"/>
      <w:pPr>
        <w:ind w:left="128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9E67A26"/>
    <w:multiLevelType w:val="hybridMultilevel"/>
    <w:tmpl w:val="C346CA30"/>
    <w:lvl w:ilvl="0" w:tplc="C31EE7DA">
      <w:start w:val="1"/>
      <w:numFmt w:val="bullet"/>
      <w:lvlText w:val="o"/>
      <w:lvlJc w:val="left"/>
      <w:pPr>
        <w:ind w:left="32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427A72D0"/>
    <w:multiLevelType w:val="hybridMultilevel"/>
    <w:tmpl w:val="4D6EE6F6"/>
    <w:lvl w:ilvl="0" w:tplc="C14CF194">
      <w:start w:val="2"/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43F5B"/>
    <w:multiLevelType w:val="hybridMultilevel"/>
    <w:tmpl w:val="74A45850"/>
    <w:lvl w:ilvl="0" w:tplc="6E0C20B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90DEB"/>
    <w:multiLevelType w:val="hybridMultilevel"/>
    <w:tmpl w:val="2634F410"/>
    <w:lvl w:ilvl="0" w:tplc="C31EE7DA">
      <w:start w:val="1"/>
      <w:numFmt w:val="bullet"/>
      <w:lvlText w:val="o"/>
      <w:lvlJc w:val="left"/>
      <w:pPr>
        <w:ind w:left="32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524E43D6"/>
    <w:multiLevelType w:val="hybridMultilevel"/>
    <w:tmpl w:val="44086554"/>
    <w:lvl w:ilvl="0" w:tplc="C31EE7DA">
      <w:start w:val="1"/>
      <w:numFmt w:val="bullet"/>
      <w:lvlText w:val="o"/>
      <w:lvlJc w:val="left"/>
      <w:pPr>
        <w:ind w:left="32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60450AA7"/>
    <w:multiLevelType w:val="multilevel"/>
    <w:tmpl w:val="5C8A9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2F307E"/>
    <w:multiLevelType w:val="hybridMultilevel"/>
    <w:tmpl w:val="9ACCEDD4"/>
    <w:lvl w:ilvl="0" w:tplc="1C7AE07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0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3F516D"/>
    <w:multiLevelType w:val="hybridMultilevel"/>
    <w:tmpl w:val="C624D154"/>
    <w:lvl w:ilvl="0" w:tplc="9538137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F773F4"/>
    <w:multiLevelType w:val="hybridMultilevel"/>
    <w:tmpl w:val="A8CAEE90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678D590"/>
    <w:multiLevelType w:val="hybridMultilevel"/>
    <w:tmpl w:val="9BB4F97C"/>
    <w:lvl w:ilvl="0" w:tplc="C31EE7D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160C47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6C8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D004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2699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A5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2B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C80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3EA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556318">
    <w:abstractNumId w:val="17"/>
  </w:num>
  <w:num w:numId="2" w16cid:durableId="2147164536">
    <w:abstractNumId w:val="6"/>
  </w:num>
  <w:num w:numId="3" w16cid:durableId="1755128882">
    <w:abstractNumId w:val="3"/>
  </w:num>
  <w:num w:numId="4" w16cid:durableId="1559127412">
    <w:abstractNumId w:val="14"/>
  </w:num>
  <w:num w:numId="5" w16cid:durableId="1307008086">
    <w:abstractNumId w:val="0"/>
  </w:num>
  <w:num w:numId="6" w16cid:durableId="1870339188">
    <w:abstractNumId w:val="2"/>
  </w:num>
  <w:num w:numId="7" w16cid:durableId="1863085455">
    <w:abstractNumId w:val="15"/>
  </w:num>
  <w:num w:numId="8" w16cid:durableId="1284577367">
    <w:abstractNumId w:val="16"/>
  </w:num>
  <w:num w:numId="9" w16cid:durableId="513613426">
    <w:abstractNumId w:val="11"/>
  </w:num>
  <w:num w:numId="10" w16cid:durableId="2101369006">
    <w:abstractNumId w:val="18"/>
  </w:num>
  <w:num w:numId="11" w16cid:durableId="1146046679">
    <w:abstractNumId w:val="5"/>
  </w:num>
  <w:num w:numId="12" w16cid:durableId="1824468843">
    <w:abstractNumId w:val="10"/>
  </w:num>
  <w:num w:numId="13" w16cid:durableId="893126359">
    <w:abstractNumId w:val="1"/>
  </w:num>
  <w:num w:numId="14" w16cid:durableId="1752462871">
    <w:abstractNumId w:val="4"/>
  </w:num>
  <w:num w:numId="15" w16cid:durableId="1270115890">
    <w:abstractNumId w:val="12"/>
  </w:num>
  <w:num w:numId="16" w16cid:durableId="309672274">
    <w:abstractNumId w:val="8"/>
  </w:num>
  <w:num w:numId="17" w16cid:durableId="831064742">
    <w:abstractNumId w:val="9"/>
  </w:num>
  <w:num w:numId="18" w16cid:durableId="924417537">
    <w:abstractNumId w:val="7"/>
  </w:num>
  <w:num w:numId="19" w16cid:durableId="16985761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E1F"/>
    <w:rsid w:val="000B1753"/>
    <w:rsid w:val="00101416"/>
    <w:rsid w:val="00167E37"/>
    <w:rsid w:val="002502DC"/>
    <w:rsid w:val="002509E6"/>
    <w:rsid w:val="00263AA4"/>
    <w:rsid w:val="002B5780"/>
    <w:rsid w:val="002D1E1F"/>
    <w:rsid w:val="00300236"/>
    <w:rsid w:val="003A029B"/>
    <w:rsid w:val="003A30A7"/>
    <w:rsid w:val="00405918"/>
    <w:rsid w:val="00733DE7"/>
    <w:rsid w:val="007B16D7"/>
    <w:rsid w:val="00823EDC"/>
    <w:rsid w:val="00850493"/>
    <w:rsid w:val="00863C47"/>
    <w:rsid w:val="00870596"/>
    <w:rsid w:val="009B69CE"/>
    <w:rsid w:val="009D23A2"/>
    <w:rsid w:val="00A27A16"/>
    <w:rsid w:val="00A5271A"/>
    <w:rsid w:val="00AB1029"/>
    <w:rsid w:val="00AC381E"/>
    <w:rsid w:val="00BC7358"/>
    <w:rsid w:val="00C07348"/>
    <w:rsid w:val="00D75660"/>
    <w:rsid w:val="00D969F1"/>
    <w:rsid w:val="00DD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B5990"/>
  <w15:chartTrackingRefBased/>
  <w15:docId w15:val="{6013D30A-BEFC-4D79-BEEB-C6BEC016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E1F"/>
    <w:pPr>
      <w:spacing w:after="0" w:line="240" w:lineRule="auto"/>
      <w:jc w:val="both"/>
    </w:pPr>
    <w:rPr>
      <w:rFonts w:ascii="Helvetica" w:eastAsia="Times New Roman" w:hAnsi="Helvetica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">
    <w:name w:val="Estándar"/>
    <w:rsid w:val="002D1E1F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Cs w:val="20"/>
      <w:lang w:val="es-ES" w:eastAsia="es-ES"/>
    </w:rPr>
  </w:style>
  <w:style w:type="paragraph" w:customStyle="1" w:styleId="Default">
    <w:name w:val="Default"/>
    <w:rsid w:val="002D1E1F"/>
    <w:pPr>
      <w:widowControl w:val="0"/>
      <w:autoSpaceDE w:val="0"/>
      <w:autoSpaceDN w:val="0"/>
      <w:adjustRightInd w:val="0"/>
      <w:spacing w:after="0" w:line="240" w:lineRule="auto"/>
    </w:pPr>
    <w:rPr>
      <w:rFonts w:ascii="Times-New-Roman,Bold" w:eastAsia="Times New Roman" w:hAnsi="Times-New-Roman,Bold" w:cs="Times-New-Roman,Bold"/>
      <w:color w:val="000000"/>
      <w:sz w:val="24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rsid w:val="002D1E1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D1E1F"/>
    <w:rPr>
      <w:rFonts w:ascii="Helvetica" w:eastAsia="Times New Roman" w:hAnsi="Helvetica" w:cs="Times New Roman"/>
      <w:szCs w:val="20"/>
      <w:lang w:eastAsia="es-ES"/>
    </w:rPr>
  </w:style>
  <w:style w:type="paragraph" w:styleId="Encabezado">
    <w:name w:val="header"/>
    <w:aliases w:val="INDEX- PLEC"/>
    <w:basedOn w:val="Normal"/>
    <w:link w:val="EncabezadoCar"/>
    <w:uiPriority w:val="99"/>
    <w:rsid w:val="00DD12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INDEX- PLEC Car"/>
    <w:basedOn w:val="Fuentedeprrafopredeter"/>
    <w:link w:val="Encabezado"/>
    <w:uiPriority w:val="99"/>
    <w:rsid w:val="00DD1254"/>
    <w:rPr>
      <w:rFonts w:ascii="Helvetica" w:eastAsia="Times New Roman" w:hAnsi="Helvetica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D1254"/>
    <w:pPr>
      <w:tabs>
        <w:tab w:val="center" w:pos="4252"/>
        <w:tab w:val="right" w:pos="8504"/>
      </w:tabs>
    </w:pPr>
    <w:rPr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D1254"/>
    <w:rPr>
      <w:rFonts w:ascii="Helvetica" w:eastAsia="Times New Roman" w:hAnsi="Helvetica" w:cs="Times New Roman"/>
      <w:sz w:val="16"/>
      <w:szCs w:val="20"/>
      <w:lang w:eastAsia="es-ES"/>
    </w:rPr>
  </w:style>
  <w:style w:type="character" w:styleId="Nmerodepgina">
    <w:name w:val="page number"/>
    <w:basedOn w:val="Fuentedeprrafopredeter"/>
    <w:rsid w:val="00DD1254"/>
  </w:style>
  <w:style w:type="paragraph" w:styleId="Prrafodelista">
    <w:name w:val="List Paragraph"/>
    <w:aliases w:val="PÃ¡rrafo Numerado"/>
    <w:basedOn w:val="Normal"/>
    <w:link w:val="PrrafodelistaCar"/>
    <w:uiPriority w:val="34"/>
    <w:qFormat/>
    <w:rsid w:val="00DD1254"/>
    <w:pPr>
      <w:ind w:left="720"/>
      <w:contextualSpacing/>
    </w:pPr>
    <w:rPr>
      <w:rFonts w:ascii="Arial" w:hAnsi="Arial"/>
      <w:color w:val="0000FF"/>
      <w:sz w:val="24"/>
    </w:rPr>
  </w:style>
  <w:style w:type="character" w:customStyle="1" w:styleId="PrrafodelistaCar">
    <w:name w:val="Párrafo de lista Car"/>
    <w:aliases w:val="PÃ¡rrafo Numerado Car"/>
    <w:link w:val="Prrafodelista"/>
    <w:uiPriority w:val="34"/>
    <w:locked/>
    <w:rsid w:val="00DD1254"/>
    <w:rPr>
      <w:rFonts w:ascii="Arial" w:eastAsia="Times New Roman" w:hAnsi="Arial" w:cs="Times New Roman"/>
      <w:color w:val="0000FF"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9D23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167E3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83B2DDF189544CA91F3E942C6E88BE" ma:contentTypeVersion="13" ma:contentTypeDescription="Crear nuevo documento." ma:contentTypeScope="" ma:versionID="72f38a4428d4b7705c61ab82623878d1">
  <xsd:schema xmlns:xsd="http://www.w3.org/2001/XMLSchema" xmlns:xs="http://www.w3.org/2001/XMLSchema" xmlns:p="http://schemas.microsoft.com/office/2006/metadata/properties" xmlns:ns2="60418b6a-a757-4efd-8e50-44fdcd308ff9" xmlns:ns3="cd4f4e34-2c83-4423-b724-725a3fe064fe" targetNamespace="http://schemas.microsoft.com/office/2006/metadata/properties" ma:root="true" ma:fieldsID="1d6affea95a6f5905b00b4b55e83c62e" ns2:_="" ns3:_="">
    <xsd:import namespace="60418b6a-a757-4efd-8e50-44fdcd308ff9"/>
    <xsd:import namespace="cd4f4e34-2c83-4423-b724-725a3fe06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18b6a-a757-4efd-8e50-44fdcd308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c9fdf53-5fc8-4dfd-ab7a-db58370f13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f4e34-2c83-4423-b724-725a3fe06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3528856-104b-4b0d-8784-71d7cefaec61}" ma:internalName="TaxCatchAll" ma:showField="CatchAllData" ma:web="cd4f4e34-2c83-4423-b724-725a3fe06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f4e34-2c83-4423-b724-725a3fe064fe" xsi:nil="true"/>
    <lcf76f155ced4ddcb4097134ff3c332f xmlns="60418b6a-a757-4efd-8e50-44fdcd308f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1B65AF-9898-415E-97A8-58A0873E0E19}"/>
</file>

<file path=customXml/itemProps2.xml><?xml version="1.0" encoding="utf-8"?>
<ds:datastoreItem xmlns:ds="http://schemas.openxmlformats.org/officeDocument/2006/customXml" ds:itemID="{9EE809E9-23A2-44AA-9A22-20066483B9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7554AF-3B0F-499B-95BF-DD1CBA1CA144}">
  <ds:schemaRefs>
    <ds:schemaRef ds:uri="http://schemas.microsoft.com/office/2006/metadata/properties"/>
    <ds:schemaRef ds:uri="http://schemas.microsoft.com/office/infopath/2007/PartnerControls"/>
    <ds:schemaRef ds:uri="cd4f4e34-2c83-4423-b724-725a3fe064fe"/>
    <ds:schemaRef ds:uri="60418b6a-a757-4efd-8e50-44fdcd308f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Merce</dc:creator>
  <cp:keywords/>
  <dc:description/>
  <cp:lastModifiedBy>Leon, Laia</cp:lastModifiedBy>
  <cp:revision>19</cp:revision>
  <dcterms:created xsi:type="dcterms:W3CDTF">2023-10-02T10:46:00Z</dcterms:created>
  <dcterms:modified xsi:type="dcterms:W3CDTF">2024-12-18T11:48:00Z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0x0101000683B2DDF189544CA91F3E942C6E88BE</vt:lpwstr>
  </property>
  <property fmtid="{D5CDD505-2E9C-101B-9397-08002B2CF9AE}" pid="3" name="MediaServiceImageTags">
    <vt:lpwstr/>
  </property>
</Properties>
</file>