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6268A" w14:textId="77777777" w:rsidR="0074455C" w:rsidRDefault="0074455C" w:rsidP="0074455C">
      <w:pPr>
        <w:autoSpaceDE w:val="0"/>
        <w:autoSpaceDN w:val="0"/>
        <w:adjustRightInd w:val="0"/>
        <w:spacing w:after="0" w:line="276" w:lineRule="auto"/>
        <w:rPr>
          <w:rFonts w:cs="Arial"/>
          <w:sz w:val="20"/>
          <w:szCs w:val="20"/>
          <w:lang w:eastAsia="ca-ES"/>
        </w:rPr>
      </w:pPr>
    </w:p>
    <w:p w14:paraId="29117E5C" w14:textId="77777777" w:rsidR="0074455C" w:rsidRPr="0074455C" w:rsidRDefault="0074455C" w:rsidP="0074455C">
      <w:pPr>
        <w:pStyle w:val="Ttol1"/>
        <w:keepNext w:val="0"/>
        <w:keepLines w:val="0"/>
        <w:spacing w:before="0" w:after="160" w:line="276" w:lineRule="auto"/>
        <w:ind w:left="432" w:right="-1"/>
        <w:rPr>
          <w:rFonts w:ascii="Raleway Medium" w:eastAsiaTheme="minorHAnsi" w:hAnsi="Raleway Medium" w:cstheme="minorBidi"/>
          <w:b/>
          <w:bCs/>
          <w:color w:val="00788D"/>
          <w:sz w:val="18"/>
          <w:szCs w:val="18"/>
        </w:rPr>
      </w:pPr>
      <w:bookmarkStart w:id="0" w:name="_Toc165879246"/>
      <w:bookmarkStart w:id="1" w:name="_Toc179444732"/>
      <w:bookmarkStart w:id="2" w:name="_Toc114260494"/>
      <w:r w:rsidRPr="0074455C">
        <w:rPr>
          <w:rFonts w:ascii="Raleway Medium" w:eastAsiaTheme="minorHAnsi" w:hAnsi="Raleway Medium" w:cstheme="minorBidi"/>
          <w:b/>
          <w:bCs/>
          <w:color w:val="00788D"/>
          <w:sz w:val="18"/>
          <w:szCs w:val="18"/>
        </w:rPr>
        <w:t xml:space="preserve">ANNEX 7. (21) Modelo de </w:t>
      </w:r>
      <w:proofErr w:type="spellStart"/>
      <w:r w:rsidRPr="0074455C">
        <w:rPr>
          <w:rFonts w:ascii="Raleway Medium" w:eastAsiaTheme="minorHAnsi" w:hAnsi="Raleway Medium" w:cstheme="minorBidi"/>
          <w:b/>
          <w:bCs/>
          <w:color w:val="00788D"/>
          <w:sz w:val="18"/>
          <w:szCs w:val="18"/>
        </w:rPr>
        <w:t>declaración</w:t>
      </w:r>
      <w:proofErr w:type="spellEnd"/>
      <w:r w:rsidRPr="0074455C">
        <w:rPr>
          <w:rFonts w:ascii="Raleway Medium" w:eastAsiaTheme="minorHAnsi" w:hAnsi="Raleway Medium" w:cstheme="minorBidi"/>
          <w:b/>
          <w:bCs/>
          <w:color w:val="00788D"/>
          <w:sz w:val="18"/>
          <w:szCs w:val="18"/>
        </w:rPr>
        <w:t xml:space="preserve"> de </w:t>
      </w:r>
      <w:proofErr w:type="spellStart"/>
      <w:r w:rsidRPr="0074455C">
        <w:rPr>
          <w:rFonts w:ascii="Raleway Medium" w:eastAsiaTheme="minorHAnsi" w:hAnsi="Raleway Medium" w:cstheme="minorBidi"/>
          <w:b/>
          <w:bCs/>
          <w:color w:val="00788D"/>
          <w:sz w:val="18"/>
          <w:szCs w:val="18"/>
        </w:rPr>
        <w:t>ausencia</w:t>
      </w:r>
      <w:proofErr w:type="spellEnd"/>
      <w:r w:rsidRPr="0074455C">
        <w:rPr>
          <w:rFonts w:ascii="Raleway Medium" w:eastAsiaTheme="minorHAnsi" w:hAnsi="Raleway Medium" w:cstheme="minorBidi"/>
          <w:b/>
          <w:bCs/>
          <w:color w:val="00788D"/>
          <w:sz w:val="18"/>
          <w:szCs w:val="18"/>
        </w:rPr>
        <w:t xml:space="preserve"> de </w:t>
      </w:r>
      <w:proofErr w:type="spellStart"/>
      <w:r w:rsidRPr="0074455C">
        <w:rPr>
          <w:rFonts w:ascii="Raleway Medium" w:eastAsiaTheme="minorHAnsi" w:hAnsi="Raleway Medium" w:cstheme="minorBidi"/>
          <w:b/>
          <w:bCs/>
          <w:color w:val="00788D"/>
          <w:sz w:val="18"/>
          <w:szCs w:val="18"/>
        </w:rPr>
        <w:t>conflicto</w:t>
      </w:r>
      <w:proofErr w:type="spellEnd"/>
      <w:r w:rsidRPr="0074455C">
        <w:rPr>
          <w:rFonts w:ascii="Raleway Medium" w:eastAsiaTheme="minorHAnsi" w:hAnsi="Raleway Medium" w:cstheme="minorBidi"/>
          <w:b/>
          <w:bCs/>
          <w:color w:val="00788D"/>
          <w:sz w:val="18"/>
          <w:szCs w:val="18"/>
        </w:rPr>
        <w:t xml:space="preserve"> de </w:t>
      </w:r>
      <w:proofErr w:type="spellStart"/>
      <w:r w:rsidRPr="0074455C">
        <w:rPr>
          <w:rFonts w:ascii="Raleway Medium" w:eastAsiaTheme="minorHAnsi" w:hAnsi="Raleway Medium" w:cstheme="minorBidi"/>
          <w:b/>
          <w:bCs/>
          <w:color w:val="00788D"/>
          <w:sz w:val="18"/>
          <w:szCs w:val="18"/>
        </w:rPr>
        <w:t>interés</w:t>
      </w:r>
      <w:proofErr w:type="spellEnd"/>
      <w:r w:rsidRPr="0074455C">
        <w:rPr>
          <w:rFonts w:ascii="Raleway Medium" w:eastAsiaTheme="minorHAnsi" w:hAnsi="Raleway Medium" w:cstheme="minorBidi"/>
          <w:b/>
          <w:bCs/>
          <w:color w:val="00788D"/>
          <w:sz w:val="18"/>
          <w:szCs w:val="18"/>
        </w:rPr>
        <w:t xml:space="preserve"> (DACI) de </w:t>
      </w:r>
      <w:proofErr w:type="spellStart"/>
      <w:r w:rsidRPr="0074455C">
        <w:rPr>
          <w:rFonts w:ascii="Raleway Medium" w:eastAsiaTheme="minorHAnsi" w:hAnsi="Raleway Medium" w:cstheme="minorBidi"/>
          <w:b/>
          <w:bCs/>
          <w:color w:val="00788D"/>
          <w:sz w:val="18"/>
          <w:szCs w:val="18"/>
        </w:rPr>
        <w:t>acuerdo</w:t>
      </w:r>
      <w:proofErr w:type="spellEnd"/>
      <w:r w:rsidRPr="0074455C">
        <w:rPr>
          <w:rFonts w:ascii="Raleway Medium" w:eastAsiaTheme="minorHAnsi" w:hAnsi="Raleway Medium" w:cstheme="minorBidi"/>
          <w:b/>
          <w:bCs/>
          <w:color w:val="00788D"/>
          <w:sz w:val="18"/>
          <w:szCs w:val="18"/>
        </w:rPr>
        <w:t xml:space="preserve"> al </w:t>
      </w:r>
      <w:proofErr w:type="spellStart"/>
      <w:r w:rsidRPr="0074455C">
        <w:rPr>
          <w:rFonts w:ascii="Raleway Medium" w:eastAsiaTheme="minorHAnsi" w:hAnsi="Raleway Medium" w:cstheme="minorBidi"/>
          <w:b/>
          <w:bCs/>
          <w:color w:val="00788D"/>
          <w:sz w:val="18"/>
          <w:szCs w:val="18"/>
        </w:rPr>
        <w:t>Anexo</w:t>
      </w:r>
      <w:proofErr w:type="spellEnd"/>
      <w:r w:rsidRPr="0074455C">
        <w:rPr>
          <w:rFonts w:ascii="Raleway Medium" w:eastAsiaTheme="minorHAnsi" w:hAnsi="Raleway Medium" w:cstheme="minorBidi"/>
          <w:b/>
          <w:bCs/>
          <w:color w:val="00788D"/>
          <w:sz w:val="18"/>
          <w:szCs w:val="18"/>
        </w:rPr>
        <w:t xml:space="preserve"> IV.A de la </w:t>
      </w:r>
      <w:proofErr w:type="spellStart"/>
      <w:r w:rsidRPr="0074455C">
        <w:rPr>
          <w:rFonts w:ascii="Raleway Medium" w:eastAsiaTheme="minorHAnsi" w:hAnsi="Raleway Medium" w:cstheme="minorBidi"/>
          <w:b/>
          <w:bCs/>
          <w:color w:val="00788D"/>
          <w:sz w:val="18"/>
          <w:szCs w:val="18"/>
        </w:rPr>
        <w:t>Orden</w:t>
      </w:r>
      <w:proofErr w:type="spellEnd"/>
      <w:r w:rsidRPr="0074455C">
        <w:rPr>
          <w:rFonts w:ascii="Raleway Medium" w:eastAsiaTheme="minorHAnsi" w:hAnsi="Raleway Medium" w:cstheme="minorBidi"/>
          <w:b/>
          <w:bCs/>
          <w:color w:val="00788D"/>
          <w:sz w:val="18"/>
          <w:szCs w:val="18"/>
        </w:rPr>
        <w:t xml:space="preserve"> HFP/1030/2021, de 29 de </w:t>
      </w:r>
      <w:proofErr w:type="spellStart"/>
      <w:r w:rsidRPr="0074455C">
        <w:rPr>
          <w:rFonts w:ascii="Raleway Medium" w:eastAsiaTheme="minorHAnsi" w:hAnsi="Raleway Medium" w:cstheme="minorBidi"/>
          <w:b/>
          <w:bCs/>
          <w:color w:val="00788D"/>
          <w:sz w:val="18"/>
          <w:szCs w:val="18"/>
        </w:rPr>
        <w:t>septiembre</w:t>
      </w:r>
      <w:proofErr w:type="spellEnd"/>
      <w:r w:rsidRPr="0074455C">
        <w:rPr>
          <w:rFonts w:ascii="Raleway Medium" w:eastAsiaTheme="minorHAnsi" w:hAnsi="Raleway Medium" w:cstheme="minorBidi"/>
          <w:b/>
          <w:bCs/>
          <w:color w:val="00788D"/>
          <w:sz w:val="18"/>
          <w:szCs w:val="18"/>
        </w:rPr>
        <w:t xml:space="preserve">, por la que se configura el sistema de </w:t>
      </w:r>
      <w:proofErr w:type="spellStart"/>
      <w:r w:rsidRPr="0074455C">
        <w:rPr>
          <w:rFonts w:ascii="Raleway Medium" w:eastAsiaTheme="minorHAnsi" w:hAnsi="Raleway Medium" w:cstheme="minorBidi"/>
          <w:b/>
          <w:bCs/>
          <w:color w:val="00788D"/>
          <w:sz w:val="18"/>
          <w:szCs w:val="18"/>
        </w:rPr>
        <w:t>gestión</w:t>
      </w:r>
      <w:proofErr w:type="spellEnd"/>
      <w:r w:rsidRPr="0074455C">
        <w:rPr>
          <w:rFonts w:ascii="Raleway Medium" w:eastAsiaTheme="minorHAnsi" w:hAnsi="Raleway Medium" w:cstheme="minorBidi"/>
          <w:b/>
          <w:bCs/>
          <w:color w:val="00788D"/>
          <w:sz w:val="18"/>
          <w:szCs w:val="18"/>
        </w:rPr>
        <w:t xml:space="preserve"> del </w:t>
      </w:r>
      <w:proofErr w:type="spellStart"/>
      <w:r w:rsidRPr="0074455C">
        <w:rPr>
          <w:rFonts w:ascii="Raleway Medium" w:eastAsiaTheme="minorHAnsi" w:hAnsi="Raleway Medium" w:cstheme="minorBidi"/>
          <w:b/>
          <w:bCs/>
          <w:color w:val="00788D"/>
          <w:sz w:val="18"/>
          <w:szCs w:val="18"/>
        </w:rPr>
        <w:t>Plan</w:t>
      </w:r>
      <w:proofErr w:type="spellEnd"/>
      <w:r w:rsidRPr="0074455C">
        <w:rPr>
          <w:rFonts w:ascii="Raleway Medium" w:eastAsiaTheme="minorHAnsi" w:hAnsi="Raleway Medium" w:cstheme="minorBidi"/>
          <w:b/>
          <w:bCs/>
          <w:color w:val="00788D"/>
          <w:sz w:val="18"/>
          <w:szCs w:val="18"/>
        </w:rPr>
        <w:t xml:space="preserve"> de </w:t>
      </w:r>
      <w:proofErr w:type="spellStart"/>
      <w:r w:rsidRPr="0074455C">
        <w:rPr>
          <w:rFonts w:ascii="Raleway Medium" w:eastAsiaTheme="minorHAnsi" w:hAnsi="Raleway Medium" w:cstheme="minorBidi"/>
          <w:b/>
          <w:bCs/>
          <w:color w:val="00788D"/>
          <w:sz w:val="18"/>
          <w:szCs w:val="18"/>
        </w:rPr>
        <w:t>Recuperación</w:t>
      </w:r>
      <w:proofErr w:type="spellEnd"/>
      <w:r w:rsidRPr="0074455C">
        <w:rPr>
          <w:rFonts w:ascii="Raleway Medium" w:eastAsiaTheme="minorHAnsi" w:hAnsi="Raleway Medium" w:cstheme="minorBidi"/>
          <w:b/>
          <w:bCs/>
          <w:color w:val="00788D"/>
          <w:sz w:val="18"/>
          <w:szCs w:val="18"/>
        </w:rPr>
        <w:t xml:space="preserve">, </w:t>
      </w:r>
      <w:proofErr w:type="spellStart"/>
      <w:r w:rsidRPr="0074455C">
        <w:rPr>
          <w:rFonts w:ascii="Raleway Medium" w:eastAsiaTheme="minorHAnsi" w:hAnsi="Raleway Medium" w:cstheme="minorBidi"/>
          <w:b/>
          <w:bCs/>
          <w:color w:val="00788D"/>
          <w:sz w:val="18"/>
          <w:szCs w:val="18"/>
        </w:rPr>
        <w:t>Transformación</w:t>
      </w:r>
      <w:proofErr w:type="spellEnd"/>
      <w:r w:rsidRPr="0074455C">
        <w:rPr>
          <w:rFonts w:ascii="Raleway Medium" w:eastAsiaTheme="minorHAnsi" w:hAnsi="Raleway Medium" w:cstheme="minorBidi"/>
          <w:b/>
          <w:bCs/>
          <w:color w:val="00788D"/>
          <w:sz w:val="18"/>
          <w:szCs w:val="18"/>
        </w:rPr>
        <w:t xml:space="preserve"> y </w:t>
      </w:r>
      <w:proofErr w:type="spellStart"/>
      <w:r w:rsidRPr="0074455C">
        <w:rPr>
          <w:rFonts w:ascii="Raleway Medium" w:eastAsiaTheme="minorHAnsi" w:hAnsi="Raleway Medium" w:cstheme="minorBidi"/>
          <w:b/>
          <w:bCs/>
          <w:color w:val="00788D"/>
          <w:sz w:val="18"/>
          <w:szCs w:val="18"/>
        </w:rPr>
        <w:t>Resiliencia</w:t>
      </w:r>
      <w:bookmarkEnd w:id="0"/>
      <w:bookmarkEnd w:id="1"/>
      <w:proofErr w:type="spellEnd"/>
    </w:p>
    <w:bookmarkEnd w:id="2"/>
    <w:p w14:paraId="1F295D6D" w14:textId="3B46AA35" w:rsidR="0074455C" w:rsidRPr="00F771E9" w:rsidRDefault="0074455C" w:rsidP="0074455C">
      <w:pPr>
        <w:ind w:left="708" w:hanging="708"/>
        <w:rPr>
          <w:rFonts w:cs="Arial"/>
          <w:szCs w:val="18"/>
        </w:rPr>
      </w:pPr>
      <w:r w:rsidRPr="00F771E9">
        <w:rPr>
          <w:rFonts w:cs="Arial"/>
          <w:b/>
          <w:szCs w:val="18"/>
        </w:rPr>
        <w:t xml:space="preserve">Nº EXPEDIENTE: </w:t>
      </w:r>
      <w:r w:rsidRPr="00F771E9">
        <w:rPr>
          <w:rFonts w:cs="Arial"/>
          <w:szCs w:val="18"/>
        </w:rPr>
        <w:t>PCAU00129</w:t>
      </w:r>
    </w:p>
    <w:p w14:paraId="10F1D573" w14:textId="77777777" w:rsidR="0074455C" w:rsidRPr="00F771E9" w:rsidRDefault="0074455C" w:rsidP="0074455C">
      <w:pPr>
        <w:rPr>
          <w:rFonts w:cs="Arial"/>
          <w:szCs w:val="18"/>
        </w:rPr>
      </w:pPr>
      <w:r w:rsidRPr="00F771E9">
        <w:rPr>
          <w:rFonts w:cs="Arial"/>
          <w:b/>
          <w:szCs w:val="18"/>
        </w:rPr>
        <w:t>NOMBRE DEL PROYECTO:</w:t>
      </w:r>
      <w:r w:rsidRPr="00F771E9">
        <w:rPr>
          <w:rFonts w:cs="Arial"/>
          <w:szCs w:val="18"/>
        </w:rPr>
        <w:t xml:space="preserve"> </w:t>
      </w:r>
      <w:r w:rsidRPr="00C4280A">
        <w:rPr>
          <w:szCs w:val="18"/>
        </w:rPr>
        <w:t>PROYECTOS PARA LA MEJORA Y RENOVACIÓN DE LAS REDES DE ABASTECIMIENTO DE AGUA EN BAJA DE LOS MUNICIPIOS PEQUEÑOS Y MEDIANOS DE CATALUÑA EN EL MARCO DE LAS AYUDAS NEXTGENERATIONEU</w:t>
      </w:r>
    </w:p>
    <w:p w14:paraId="28964EC2" w14:textId="0BF69DDC" w:rsidR="0074455C" w:rsidRDefault="0074455C" w:rsidP="0074455C">
      <w:pPr>
        <w:pStyle w:val="Capalera"/>
        <w:rPr>
          <w:szCs w:val="18"/>
        </w:rPr>
      </w:pPr>
      <w:r w:rsidRPr="00F771E9">
        <w:rPr>
          <w:rFonts w:cs="Arial"/>
          <w:b/>
          <w:szCs w:val="18"/>
        </w:rPr>
        <w:t xml:space="preserve">CONTRATO: </w:t>
      </w:r>
      <w:r w:rsidRPr="00C4280A">
        <w:rPr>
          <w:caps/>
          <w:szCs w:val="18"/>
        </w:rPr>
        <w:t xml:space="preserve">sERVEI INTEGRAL DE GESTIÓN DE RESIDUOS GENERADOS EN LAS DIFERENTES INSTALACIONES. </w:t>
      </w:r>
      <w:r w:rsidRPr="00C4280A">
        <w:rPr>
          <w:szCs w:val="18"/>
        </w:rPr>
        <w:t>GESTIONADAS POR AIGÜES DE MANRESA SA. EXPEDIENTE 11013</w:t>
      </w:r>
      <w:r>
        <w:rPr>
          <w:szCs w:val="18"/>
        </w:rPr>
        <w:t xml:space="preserve"> </w:t>
      </w:r>
    </w:p>
    <w:p w14:paraId="295821E0" w14:textId="621B3A97" w:rsidR="0074455C" w:rsidRPr="00F771E9" w:rsidRDefault="0074455C" w:rsidP="0074455C">
      <w:pPr>
        <w:pStyle w:val="Capalera"/>
        <w:rPr>
          <w:rFonts w:cs="Arial"/>
          <w:b/>
          <w:szCs w:val="18"/>
        </w:rPr>
      </w:pPr>
    </w:p>
    <w:p w14:paraId="35184719" w14:textId="77777777" w:rsidR="0074455C" w:rsidRPr="00F771E9" w:rsidRDefault="0074455C" w:rsidP="0074455C">
      <w:pPr>
        <w:pStyle w:val="NormSang"/>
        <w:rPr>
          <w:rFonts w:ascii="Raleway Medium" w:hAnsi="Raleway Medium" w:cs="Arial"/>
          <w:sz w:val="18"/>
          <w:szCs w:val="18"/>
        </w:rPr>
      </w:pPr>
      <w:r w:rsidRPr="00F771E9">
        <w:rPr>
          <w:rFonts w:ascii="Raleway Medium" w:hAnsi="Raleway Medium" w:cs="Arial"/>
          <w:sz w:val="18"/>
          <w:szCs w:val="18"/>
        </w:rPr>
        <w:t xml:space="preserve">Al objeto de garantizar la imparcialidad en el procedimiento de contratación arriba referenciado, </w:t>
      </w:r>
      <w:r w:rsidRPr="00F771E9">
        <w:rPr>
          <w:rFonts w:ascii="Raleway Medium" w:hAnsi="Raleway Medium"/>
          <w:sz w:val="18"/>
          <w:szCs w:val="18"/>
        </w:rPr>
        <w:t xml:space="preserve">Yo, el abajo firmante,  </w:t>
      </w:r>
      <w:sdt>
        <w:sdtPr>
          <w:rPr>
            <w:rFonts w:ascii="Raleway Medium" w:hAnsi="Raleway Medium"/>
            <w:sz w:val="18"/>
            <w:szCs w:val="18"/>
          </w:rPr>
          <w:id w:val="828337188"/>
          <w:placeholder>
            <w:docPart w:val="B8070B71E0CD4DACA8514F5BD0CB299E"/>
          </w:placeholder>
          <w:showingPlcHdr/>
        </w:sdtPr>
        <w:sdtContent>
          <w:r w:rsidRPr="00F771E9">
            <w:rPr>
              <w:rStyle w:val="Textdelcontenidor"/>
              <w:rFonts w:ascii="Raleway Medium" w:hAnsi="Raleway Medium"/>
              <w:sz w:val="18"/>
              <w:szCs w:val="18"/>
            </w:rPr>
            <w:t>Feu clic o toqueu aquí per escriure text.</w:t>
          </w:r>
        </w:sdtContent>
      </w:sdt>
      <w:r w:rsidRPr="00F771E9">
        <w:rPr>
          <w:rFonts w:ascii="Raleway Medium" w:hAnsi="Raleway Medium"/>
          <w:sz w:val="18"/>
          <w:szCs w:val="18"/>
        </w:rPr>
        <w:t xml:space="preserve"> con DNI núm</w:t>
      </w:r>
      <w:r w:rsidRPr="00F771E9">
        <w:rPr>
          <w:rFonts w:ascii="Raleway Medium" w:hAnsi="Raleway Medium"/>
          <w:b/>
          <w:sz w:val="18"/>
          <w:szCs w:val="18"/>
        </w:rPr>
        <w:t xml:space="preserve"> </w:t>
      </w:r>
      <w:sdt>
        <w:sdtPr>
          <w:rPr>
            <w:rStyle w:val="Textdelcontenidor"/>
            <w:rFonts w:ascii="Raleway Medium" w:hAnsi="Raleway Medium"/>
            <w:sz w:val="18"/>
            <w:szCs w:val="18"/>
          </w:rPr>
          <w:id w:val="230347894"/>
          <w:placeholder>
            <w:docPart w:val="5A12CF3DD0F44358874E507FBA9D2E4D"/>
          </w:placeholder>
          <w:showingPlcHdr/>
        </w:sdtPr>
        <w:sdtContent>
          <w:r w:rsidRPr="00F771E9">
            <w:rPr>
              <w:rStyle w:val="Textdelcontenidor"/>
              <w:rFonts w:ascii="Raleway Medium" w:hAnsi="Raleway Medium"/>
              <w:sz w:val="18"/>
              <w:szCs w:val="18"/>
            </w:rPr>
            <w:t>Feu clic o toqueu aquí per escriure text.</w:t>
          </w:r>
        </w:sdtContent>
      </w:sdt>
      <w:r w:rsidRPr="00F771E9">
        <w:rPr>
          <w:rStyle w:val="Textdelcontenidor"/>
          <w:rFonts w:ascii="Raleway Medium" w:hAnsi="Raleway Medium"/>
          <w:sz w:val="18"/>
          <w:szCs w:val="18"/>
        </w:rPr>
        <w:t xml:space="preserve"> </w:t>
      </w:r>
      <w:r w:rsidRPr="00F771E9">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525294963"/>
          <w:placeholder>
            <w:docPart w:val="638F783F1BC4457D828EA3228F988ADF"/>
          </w:placeholder>
          <w:showingPlcHdr/>
        </w:sdtPr>
        <w:sdtContent>
          <w:r w:rsidRPr="00F771E9">
            <w:rPr>
              <w:rStyle w:val="Textdelcontenidor"/>
              <w:rFonts w:ascii="Raleway Medium" w:hAnsi="Raleway Medium"/>
              <w:sz w:val="18"/>
              <w:szCs w:val="18"/>
            </w:rPr>
            <w:t>Feu clic o toqueu aquí per escriure text.</w:t>
          </w:r>
        </w:sdtContent>
      </w:sdt>
      <w:r w:rsidRPr="00F771E9">
        <w:rPr>
          <w:rStyle w:val="Textdelcontenidor"/>
          <w:rFonts w:ascii="Raleway Medium" w:hAnsi="Raleway Medium"/>
          <w:sz w:val="18"/>
          <w:szCs w:val="18"/>
        </w:rPr>
        <w:t xml:space="preserve"> </w:t>
      </w:r>
      <w:r w:rsidRPr="00F771E9">
        <w:rPr>
          <w:rFonts w:ascii="Raleway Medium" w:hAnsi="Raleway Medium"/>
          <w:sz w:val="18"/>
          <w:szCs w:val="18"/>
        </w:rPr>
        <w:t>con NIF</w:t>
      </w:r>
      <w:r w:rsidRPr="00F771E9">
        <w:rPr>
          <w:rStyle w:val="Textdelcontenidor"/>
          <w:rFonts w:ascii="Raleway Medium" w:hAnsi="Raleway Medium"/>
          <w:sz w:val="18"/>
          <w:szCs w:val="18"/>
        </w:rPr>
        <w:t xml:space="preserve"> </w:t>
      </w:r>
      <w:sdt>
        <w:sdtPr>
          <w:rPr>
            <w:rStyle w:val="Textdelcontenidor"/>
            <w:rFonts w:ascii="Raleway Medium" w:hAnsi="Raleway Medium"/>
            <w:sz w:val="18"/>
            <w:szCs w:val="18"/>
          </w:rPr>
          <w:id w:val="1657644885"/>
          <w:placeholder>
            <w:docPart w:val="12071A61FB8F49EA90C7883D799E54F7"/>
          </w:placeholder>
          <w:showingPlcHdr/>
        </w:sdtPr>
        <w:sdtContent>
          <w:r w:rsidRPr="00F771E9">
            <w:rPr>
              <w:rStyle w:val="Textdelcontenidor"/>
              <w:rFonts w:ascii="Raleway Medium" w:hAnsi="Raleway Medium"/>
              <w:sz w:val="18"/>
              <w:szCs w:val="18"/>
            </w:rPr>
            <w:t>Feu clic o toqueu aquí per escriure text.</w:t>
          </w:r>
        </w:sdtContent>
      </w:sdt>
      <w:r w:rsidRPr="00F771E9">
        <w:rPr>
          <w:rStyle w:val="Textdelcontenidor"/>
          <w:rFonts w:ascii="Raleway Medium" w:hAnsi="Raleway Medium"/>
          <w:sz w:val="18"/>
          <w:szCs w:val="18"/>
        </w:rPr>
        <w:t xml:space="preserve"> </w:t>
      </w:r>
      <w:r w:rsidRPr="00F771E9">
        <w:rPr>
          <w:rFonts w:ascii="Raleway Medium" w:hAnsi="Raleway Medium"/>
          <w:sz w:val="18"/>
          <w:szCs w:val="18"/>
        </w:rPr>
        <w:t>y con domicilio fiscal a</w:t>
      </w:r>
      <w:r w:rsidRPr="00F771E9">
        <w:rPr>
          <w:rStyle w:val="Textdelcontenidor"/>
          <w:rFonts w:ascii="Raleway Medium" w:hAnsi="Raleway Medium"/>
          <w:sz w:val="18"/>
          <w:szCs w:val="18"/>
        </w:rPr>
        <w:t xml:space="preserve"> </w:t>
      </w:r>
      <w:sdt>
        <w:sdtPr>
          <w:rPr>
            <w:rStyle w:val="Textdelcontenidor"/>
            <w:rFonts w:ascii="Raleway Medium" w:hAnsi="Raleway Medium"/>
            <w:sz w:val="18"/>
            <w:szCs w:val="18"/>
          </w:rPr>
          <w:id w:val="-730914551"/>
          <w:placeholder>
            <w:docPart w:val="990B29354CB44E77B6B77DFA0707689E"/>
          </w:placeholder>
          <w:showingPlcHdr/>
        </w:sdtPr>
        <w:sdtContent>
          <w:r w:rsidRPr="00F771E9">
            <w:rPr>
              <w:rStyle w:val="Textdelcontenidor"/>
              <w:rFonts w:ascii="Raleway Medium" w:hAnsi="Raleway Medium"/>
              <w:sz w:val="18"/>
              <w:szCs w:val="18"/>
            </w:rPr>
            <w:t>Feu clic o toqueu aquí per escriure text.</w:t>
          </w:r>
        </w:sdtContent>
      </w:sdt>
      <w:r w:rsidRPr="00F771E9">
        <w:rPr>
          <w:rFonts w:ascii="Raleway Medium" w:hAnsi="Raleway Medium"/>
          <w:sz w:val="18"/>
          <w:szCs w:val="18"/>
        </w:rPr>
        <w:t xml:space="preserve"> co</w:t>
      </w:r>
      <w:r w:rsidRPr="00F771E9">
        <w:rPr>
          <w:rFonts w:ascii="Raleway Medium" w:hAnsi="Raleway Medium" w:cs="Verdana"/>
          <w:sz w:val="18"/>
          <w:szCs w:val="18"/>
        </w:rPr>
        <w:t xml:space="preserve">mo participantes (beneficiario/contratista/subcontratista) en el expediente arriba referenciado con recursos provenientes del PRTR,  </w:t>
      </w:r>
      <w:r w:rsidRPr="00F771E9">
        <w:rPr>
          <w:rFonts w:ascii="Raleway Medium" w:hAnsi="Raleway Medium" w:cs="Verdana"/>
          <w:b/>
          <w:bCs/>
          <w:sz w:val="18"/>
          <w:szCs w:val="18"/>
        </w:rPr>
        <w:t>DECLARO</w:t>
      </w:r>
      <w:r w:rsidRPr="00F771E9">
        <w:rPr>
          <w:rFonts w:ascii="Raleway Medium" w:hAnsi="Raleway Medium" w:cs="Arial"/>
          <w:sz w:val="18"/>
          <w:szCs w:val="18"/>
        </w:rPr>
        <w:t>:</w:t>
      </w:r>
    </w:p>
    <w:p w14:paraId="7F6C50D0" w14:textId="77777777" w:rsidR="0074455C" w:rsidRPr="00F771E9" w:rsidRDefault="0074455C" w:rsidP="0074455C">
      <w:pPr>
        <w:pStyle w:val="NormSang"/>
        <w:rPr>
          <w:rFonts w:ascii="Raleway Medium" w:hAnsi="Raleway Medium" w:cs="Arial"/>
          <w:sz w:val="18"/>
          <w:szCs w:val="18"/>
        </w:rPr>
      </w:pPr>
    </w:p>
    <w:p w14:paraId="79652762" w14:textId="77777777" w:rsidR="0074455C" w:rsidRPr="00F771E9" w:rsidRDefault="0074455C" w:rsidP="0074455C">
      <w:pPr>
        <w:pStyle w:val="NormSang"/>
        <w:rPr>
          <w:rFonts w:ascii="Raleway Medium" w:hAnsi="Raleway Medium" w:cs="Arial"/>
          <w:sz w:val="18"/>
          <w:szCs w:val="18"/>
        </w:rPr>
      </w:pPr>
      <w:r w:rsidRPr="00F771E9">
        <w:rPr>
          <w:rFonts w:ascii="Raleway Medium" w:hAnsi="Raleway Medium" w:cs="Arial"/>
          <w:sz w:val="18"/>
          <w:szCs w:val="18"/>
        </w:rPr>
        <w:t>Primero. Estar informado/s de lo siguiente:</w:t>
      </w:r>
    </w:p>
    <w:p w14:paraId="38A4C321" w14:textId="77777777" w:rsidR="0074455C" w:rsidRPr="00F771E9" w:rsidRDefault="0074455C" w:rsidP="0074455C">
      <w:pPr>
        <w:pStyle w:val="Default"/>
        <w:rPr>
          <w:rFonts w:ascii="Raleway Medium" w:hAnsi="Raleway Medium"/>
          <w:caps w:val="0"/>
          <w:sz w:val="18"/>
          <w:szCs w:val="18"/>
        </w:rPr>
      </w:pPr>
    </w:p>
    <w:p w14:paraId="23DE8B74"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2B98990A" w14:textId="77777777" w:rsidR="0074455C" w:rsidRPr="00F771E9" w:rsidRDefault="0074455C" w:rsidP="0074455C">
      <w:pPr>
        <w:pStyle w:val="Default"/>
        <w:jc w:val="both"/>
        <w:rPr>
          <w:rFonts w:ascii="Raleway Medium" w:hAnsi="Raleway Medium"/>
          <w:caps w:val="0"/>
          <w:sz w:val="18"/>
          <w:szCs w:val="18"/>
        </w:rPr>
      </w:pPr>
    </w:p>
    <w:p w14:paraId="1833DB71"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18764A7B" w14:textId="77777777" w:rsidR="0074455C" w:rsidRPr="00F771E9" w:rsidRDefault="0074455C" w:rsidP="0074455C">
      <w:pPr>
        <w:pStyle w:val="Default"/>
        <w:jc w:val="both"/>
        <w:rPr>
          <w:rFonts w:ascii="Raleway Medium" w:hAnsi="Raleway Medium"/>
          <w:caps w:val="0"/>
          <w:sz w:val="18"/>
          <w:szCs w:val="18"/>
        </w:rPr>
      </w:pPr>
    </w:p>
    <w:p w14:paraId="0D140EA7"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5582D876" w14:textId="77777777" w:rsidR="0074455C" w:rsidRPr="00F771E9" w:rsidRDefault="0074455C" w:rsidP="0074455C">
      <w:pPr>
        <w:pStyle w:val="Default"/>
        <w:jc w:val="both"/>
        <w:rPr>
          <w:rFonts w:ascii="Raleway Medium" w:hAnsi="Raleway Medium"/>
          <w:caps w:val="0"/>
          <w:sz w:val="18"/>
          <w:szCs w:val="18"/>
        </w:rPr>
      </w:pPr>
    </w:p>
    <w:p w14:paraId="17B6FEC3"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lastRenderedPageBreak/>
        <w:t>a) Tener interés personal en el asunto de que se trate o en otro en cuya resolución pudiera influir la de aquél; ser administrador de sociedad o entidad interesada, o tener cuestión litigiosa pendiente con algún interesado.</w:t>
      </w:r>
    </w:p>
    <w:p w14:paraId="625834C9" w14:textId="77777777" w:rsidR="0074455C" w:rsidRPr="00F771E9" w:rsidRDefault="0074455C" w:rsidP="0074455C">
      <w:pPr>
        <w:pStyle w:val="Default"/>
        <w:jc w:val="both"/>
        <w:rPr>
          <w:rFonts w:ascii="Raleway Medium" w:hAnsi="Raleway Medium"/>
          <w:caps w:val="0"/>
          <w:sz w:val="18"/>
          <w:szCs w:val="18"/>
        </w:rPr>
      </w:pPr>
    </w:p>
    <w:p w14:paraId="6CEDFAD4"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00BC81DE" w14:textId="77777777" w:rsidR="0074455C" w:rsidRPr="00F771E9" w:rsidRDefault="0074455C" w:rsidP="0074455C">
      <w:pPr>
        <w:pStyle w:val="Default"/>
        <w:jc w:val="both"/>
        <w:rPr>
          <w:rFonts w:ascii="Raleway Medium" w:hAnsi="Raleway Medium"/>
          <w:caps w:val="0"/>
          <w:sz w:val="18"/>
          <w:szCs w:val="18"/>
        </w:rPr>
      </w:pPr>
    </w:p>
    <w:p w14:paraId="5ACED606"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c) Tener amistad íntima o enemistad manifiesta con alguna de las personas mencionadas en el apartado anterior.</w:t>
      </w:r>
    </w:p>
    <w:p w14:paraId="4BF57CBF" w14:textId="77777777" w:rsidR="0074455C" w:rsidRPr="00F771E9" w:rsidRDefault="0074455C" w:rsidP="0074455C">
      <w:pPr>
        <w:pStyle w:val="Default"/>
        <w:jc w:val="both"/>
        <w:rPr>
          <w:rFonts w:ascii="Raleway Medium" w:hAnsi="Raleway Medium"/>
          <w:caps w:val="0"/>
          <w:sz w:val="18"/>
          <w:szCs w:val="18"/>
        </w:rPr>
      </w:pPr>
    </w:p>
    <w:p w14:paraId="23BF8527"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d) Haber intervenido como perito o como testigo en el procedimiento de que se trate.</w:t>
      </w:r>
    </w:p>
    <w:p w14:paraId="0563F3E0" w14:textId="77777777" w:rsidR="0074455C" w:rsidRPr="00F771E9" w:rsidRDefault="0074455C" w:rsidP="0074455C">
      <w:pPr>
        <w:pStyle w:val="Default"/>
        <w:jc w:val="both"/>
        <w:rPr>
          <w:rFonts w:ascii="Raleway Medium" w:hAnsi="Raleway Medium"/>
          <w:caps w:val="0"/>
          <w:sz w:val="18"/>
          <w:szCs w:val="18"/>
        </w:rPr>
      </w:pPr>
    </w:p>
    <w:p w14:paraId="668F8F85"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e) Tener relación de servicio con persona natural o jurídica interesada directamente en el asunto, o haberle prestado en los dos últimos años servicios profesionales de cualquier tipo y en cualquier circunstancia o lugar».</w:t>
      </w:r>
    </w:p>
    <w:p w14:paraId="2C81D588" w14:textId="77777777" w:rsidR="0074455C" w:rsidRPr="00F771E9" w:rsidRDefault="0074455C" w:rsidP="0074455C">
      <w:pPr>
        <w:pStyle w:val="Default"/>
        <w:jc w:val="both"/>
        <w:rPr>
          <w:rFonts w:ascii="Raleway Medium" w:hAnsi="Raleway Medium"/>
          <w:caps w:val="0"/>
          <w:sz w:val="18"/>
          <w:szCs w:val="18"/>
        </w:rPr>
      </w:pPr>
    </w:p>
    <w:p w14:paraId="0BE991AF" w14:textId="77777777" w:rsidR="0074455C" w:rsidRPr="00F771E9" w:rsidRDefault="0074455C" w:rsidP="0074455C">
      <w:pPr>
        <w:pStyle w:val="Default"/>
        <w:jc w:val="both"/>
        <w:rPr>
          <w:rFonts w:ascii="Raleway Medium" w:hAnsi="Raleway Medium"/>
          <w:caps w:val="0"/>
          <w:sz w:val="18"/>
          <w:szCs w:val="18"/>
        </w:rPr>
      </w:pPr>
    </w:p>
    <w:p w14:paraId="1A86A0CC"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39D36AC2" w14:textId="77777777" w:rsidR="0074455C" w:rsidRPr="00F771E9" w:rsidRDefault="0074455C" w:rsidP="0074455C">
      <w:pPr>
        <w:pStyle w:val="Default"/>
        <w:jc w:val="both"/>
        <w:rPr>
          <w:rFonts w:ascii="Raleway Medium" w:hAnsi="Raleway Medium"/>
          <w:caps w:val="0"/>
          <w:sz w:val="18"/>
          <w:szCs w:val="18"/>
        </w:rPr>
      </w:pPr>
    </w:p>
    <w:p w14:paraId="7EB3543D" w14:textId="77777777" w:rsidR="0074455C" w:rsidRPr="00F771E9" w:rsidRDefault="0074455C" w:rsidP="0074455C">
      <w:pPr>
        <w:pStyle w:val="Default"/>
        <w:jc w:val="both"/>
        <w:rPr>
          <w:rFonts w:ascii="Raleway Medium" w:hAnsi="Raleway Medium"/>
          <w:caps w:val="0"/>
          <w:sz w:val="18"/>
          <w:szCs w:val="18"/>
        </w:rPr>
      </w:pPr>
      <w:r w:rsidRPr="00F771E9">
        <w:rPr>
          <w:rFonts w:ascii="Raleway Medium" w:hAnsi="Raleway Medium"/>
          <w:caps w:val="0"/>
          <w:sz w:val="18"/>
          <w:szCs w:val="18"/>
        </w:rPr>
        <w:t>Tercero. Que se compromete/n a poner en conocimiento del órgano de contratación/comisión de evaluación, sin dilación, cualquier situación de conflicto de intereses o causa de abstención que dé o pudiera dar lugar a dicho escenario.</w:t>
      </w:r>
    </w:p>
    <w:p w14:paraId="40B3981A" w14:textId="77777777" w:rsidR="0074455C" w:rsidRPr="00F771E9" w:rsidRDefault="0074455C" w:rsidP="0074455C">
      <w:pPr>
        <w:pStyle w:val="NormSang"/>
        <w:ind w:firstLine="0"/>
        <w:rPr>
          <w:rFonts w:ascii="Raleway Medium" w:hAnsi="Raleway Medium" w:cs="Arial"/>
          <w:sz w:val="18"/>
          <w:szCs w:val="18"/>
        </w:rPr>
      </w:pPr>
    </w:p>
    <w:p w14:paraId="44DF05AC" w14:textId="77777777" w:rsidR="0074455C" w:rsidRDefault="0074455C" w:rsidP="0074455C">
      <w:pPr>
        <w:pStyle w:val="NormSang"/>
        <w:ind w:firstLine="0"/>
        <w:rPr>
          <w:rFonts w:ascii="Raleway Medium" w:hAnsi="Raleway Medium" w:cs="Arial"/>
          <w:sz w:val="18"/>
          <w:szCs w:val="18"/>
        </w:rPr>
      </w:pPr>
      <w:r w:rsidRPr="00F771E9">
        <w:rPr>
          <w:rFonts w:ascii="Raleway Medium" w:hAnsi="Raleway Medium" w:cs="Arial"/>
          <w:sz w:val="18"/>
          <w:szCs w:val="18"/>
        </w:rPr>
        <w:t>Cuarto. Conozco que, una declaración de ausencia de conflicto de intereses que se demuestre que sea falsa, acarreará las consecuencias disciplinarias/administrativas/judiciales que establezca la normativa de aplicación.</w:t>
      </w:r>
    </w:p>
    <w:p w14:paraId="3AE9645D" w14:textId="77777777" w:rsidR="0074455C" w:rsidRPr="00F771E9" w:rsidRDefault="0074455C" w:rsidP="0074455C">
      <w:pPr>
        <w:pStyle w:val="NormSang"/>
        <w:ind w:firstLine="0"/>
        <w:rPr>
          <w:rFonts w:ascii="Raleway Medium" w:hAnsi="Raleway Medium" w:cs="Arial"/>
          <w:sz w:val="18"/>
          <w:szCs w:val="18"/>
        </w:rPr>
      </w:pPr>
    </w:p>
    <w:p w14:paraId="26BC0533" w14:textId="77777777" w:rsidR="0074455C" w:rsidRPr="00957E5A" w:rsidRDefault="0074455C" w:rsidP="0074455C">
      <w:pPr>
        <w:autoSpaceDE w:val="0"/>
        <w:autoSpaceDN w:val="0"/>
        <w:adjustRightInd w:val="0"/>
        <w:spacing w:after="0" w:line="276" w:lineRule="auto"/>
        <w:rPr>
          <w:rFonts w:cs="Arial"/>
          <w:sz w:val="20"/>
          <w:szCs w:val="20"/>
          <w:lang w:eastAsia="ca-ES"/>
        </w:rPr>
      </w:pPr>
      <w:r w:rsidRPr="00957E5A">
        <w:rPr>
          <w:rFonts w:cs="Arial"/>
          <w:sz w:val="20"/>
          <w:szCs w:val="20"/>
          <w:lang w:eastAsia="ca-ES"/>
        </w:rPr>
        <w:t xml:space="preserve">Signatura </w:t>
      </w:r>
      <w:r>
        <w:rPr>
          <w:rFonts w:cs="Arial"/>
          <w:sz w:val="20"/>
          <w:szCs w:val="20"/>
          <w:lang w:eastAsia="ca-ES"/>
        </w:rPr>
        <w:t xml:space="preserve">digital </w:t>
      </w:r>
      <w:r w:rsidRPr="00957E5A">
        <w:rPr>
          <w:rFonts w:cs="Arial"/>
          <w:sz w:val="20"/>
          <w:szCs w:val="20"/>
          <w:lang w:eastAsia="ca-ES"/>
        </w:rPr>
        <w:t>del representant</w:t>
      </w:r>
      <w:r>
        <w:rPr>
          <w:rFonts w:cs="Arial"/>
          <w:sz w:val="20"/>
          <w:szCs w:val="20"/>
          <w:lang w:eastAsia="ca-ES"/>
        </w:rPr>
        <w:t xml:space="preserve"> de l’empresa</w:t>
      </w:r>
    </w:p>
    <w:p w14:paraId="07AF6029" w14:textId="77777777" w:rsidR="006A32A1" w:rsidRDefault="006A32A1"/>
    <w:sectPr w:rsidR="006A32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C7B79" w14:textId="77777777" w:rsidR="0074455C" w:rsidRDefault="0074455C" w:rsidP="0074455C">
      <w:pPr>
        <w:spacing w:before="0" w:after="0" w:line="240" w:lineRule="auto"/>
      </w:pPr>
      <w:r>
        <w:separator/>
      </w:r>
    </w:p>
  </w:endnote>
  <w:endnote w:type="continuationSeparator" w:id="0">
    <w:p w14:paraId="081A71B3" w14:textId="77777777" w:rsidR="0074455C" w:rsidRDefault="0074455C" w:rsidP="007445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6070" w14:textId="77777777" w:rsidR="0074455C" w:rsidRDefault="0074455C" w:rsidP="0074455C">
      <w:pPr>
        <w:spacing w:before="0" w:after="0" w:line="240" w:lineRule="auto"/>
      </w:pPr>
      <w:r>
        <w:separator/>
      </w:r>
    </w:p>
  </w:footnote>
  <w:footnote w:type="continuationSeparator" w:id="0">
    <w:p w14:paraId="1A9AF0CB" w14:textId="77777777" w:rsidR="0074455C" w:rsidRDefault="0074455C" w:rsidP="007445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703F0" w14:textId="77777777" w:rsidR="0074455C" w:rsidRDefault="0074455C" w:rsidP="0074455C">
    <w:pPr>
      <w:pStyle w:val="Capalera"/>
      <w:rPr>
        <w:noProof/>
      </w:rPr>
    </w:pPr>
    <w:r>
      <w:rPr>
        <w:noProof/>
      </w:rPr>
      <w:drawing>
        <wp:anchor distT="0" distB="0" distL="114300" distR="114300" simplePos="0" relativeHeight="251661312" behindDoc="0" locked="0" layoutInCell="1" allowOverlap="1" wp14:anchorId="5CC4B9C9" wp14:editId="02183641">
          <wp:simplePos x="0" y="0"/>
          <wp:positionH relativeFrom="column">
            <wp:posOffset>5118735</wp:posOffset>
          </wp:positionH>
          <wp:positionV relativeFrom="paragraph">
            <wp:posOffset>544830</wp:posOffset>
          </wp:positionV>
          <wp:extent cx="719455" cy="314325"/>
          <wp:effectExtent l="0" t="0" r="4445" b="9525"/>
          <wp:wrapSquare wrapText="bothSides"/>
          <wp:docPr id="1282951729" name="Imatge 5"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79185" name="Imatge 5" descr="Imatge que conté text, Font, Gràfics, logotip&#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719455" cy="314325"/>
                  </a:xfrm>
                  <a:prstGeom prst="rect">
                    <a:avLst/>
                  </a:prstGeom>
                </pic:spPr>
              </pic:pic>
            </a:graphicData>
          </a:graphic>
        </wp:anchor>
      </w:drawing>
    </w:r>
    <w:r>
      <w:rPr>
        <w:noProof/>
      </w:rPr>
      <mc:AlternateContent>
        <mc:Choice Requires="wps">
          <w:drawing>
            <wp:anchor distT="45720" distB="45720" distL="114300" distR="114300" simplePos="0" relativeHeight="251659264" behindDoc="0" locked="0" layoutInCell="1" allowOverlap="1" wp14:anchorId="75E6141B" wp14:editId="169E4E5E">
              <wp:simplePos x="0" y="0"/>
              <wp:positionH relativeFrom="margin">
                <wp:align>right</wp:align>
              </wp:positionH>
              <wp:positionV relativeFrom="paragraph">
                <wp:posOffset>153416</wp:posOffset>
              </wp:positionV>
              <wp:extent cx="1412875" cy="1404620"/>
              <wp:effectExtent l="0" t="0" r="0" b="5080"/>
              <wp:wrapSquare wrapText="bothSides"/>
              <wp:docPr id="128125812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658CCFD0" w14:textId="77777777" w:rsidR="0074455C" w:rsidRPr="00D040FE" w:rsidRDefault="0074455C" w:rsidP="0074455C">
                          <w:pPr>
                            <w:pStyle w:val="Capalera"/>
                            <w:spacing w:before="0"/>
                            <w:contextualSpacing/>
                            <w:jc w:val="right"/>
                            <w:rPr>
                              <w:color w:val="00788D"/>
                              <w:sz w:val="14"/>
                              <w:szCs w:val="14"/>
                            </w:rPr>
                          </w:pPr>
                          <w:r w:rsidRPr="00D040FE">
                            <w:rPr>
                              <w:color w:val="00788D"/>
                              <w:sz w:val="14"/>
                              <w:szCs w:val="14"/>
                            </w:rPr>
                            <w:t>3.05-P01-R16 v.2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E6141B" id="_x0000_t202" coordsize="21600,21600" o:spt="202" path="m,l,21600r21600,l21600,xe">
              <v:stroke joinstyle="miter"/>
              <v:path gradientshapeok="t" o:connecttype="rect"/>
            </v:shapetype>
            <v:shape id="Quadre de text 2" o:spid="_x0000_s1026" type="#_x0000_t202" style="position:absolute;left:0;text-align:left;margin-left:60.05pt;margin-top:12.1pt;width:111.25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" stroked="f">
              <v:textbox style="mso-fit-shape-to-text:t">
                <w:txbxContent>
                  <w:p w14:paraId="658CCFD0" w14:textId="77777777" w:rsidR="0074455C" w:rsidRPr="00D040FE" w:rsidRDefault="0074455C" w:rsidP="0074455C">
                    <w:pPr>
                      <w:pStyle w:val="Capalera"/>
                      <w:spacing w:before="0"/>
                      <w:contextualSpacing/>
                      <w:jc w:val="right"/>
                      <w:rPr>
                        <w:color w:val="00788D"/>
                        <w:sz w:val="14"/>
                        <w:szCs w:val="14"/>
                      </w:rPr>
                    </w:pPr>
                    <w:r w:rsidRPr="00D040FE">
                      <w:rPr>
                        <w:color w:val="00788D"/>
                        <w:sz w:val="14"/>
                        <w:szCs w:val="14"/>
                      </w:rPr>
                      <w:t>3.05-P01-R16 v.2</w:t>
                    </w:r>
                  </w:p>
                </w:txbxContent>
              </v:textbox>
              <w10:wrap type="square" anchorx="margin"/>
            </v:shape>
          </w:pict>
        </mc:Fallback>
      </mc:AlternateContent>
    </w:r>
  </w:p>
  <w:p w14:paraId="5BBEE1CE" w14:textId="77777777" w:rsidR="0074455C" w:rsidRPr="003A68F1" w:rsidRDefault="0074455C" w:rsidP="0074455C">
    <w:pPr>
      <w:pStyle w:val="Capalera"/>
      <w:rPr>
        <w:noProof/>
        <w:szCs w:val="18"/>
      </w:rPr>
    </w:pPr>
    <w:r>
      <w:rPr>
        <w:noProof/>
      </w:rPr>
      <w:drawing>
        <wp:anchor distT="0" distB="0" distL="114300" distR="114300" simplePos="0" relativeHeight="251660288" behindDoc="0" locked="0" layoutInCell="1" allowOverlap="1" wp14:anchorId="52312E9C" wp14:editId="43D5F4EF">
          <wp:simplePos x="0" y="0"/>
          <wp:positionH relativeFrom="column">
            <wp:posOffset>-44009</wp:posOffset>
          </wp:positionH>
          <wp:positionV relativeFrom="paragraph">
            <wp:posOffset>198157</wp:posOffset>
          </wp:positionV>
          <wp:extent cx="5033645" cy="438150"/>
          <wp:effectExtent l="0" t="0" r="0" b="0"/>
          <wp:wrapSquare wrapText="bothSides"/>
          <wp:docPr id="106640636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08299" name="Imatge 4"/>
                  <pic:cNvPicPr/>
                </pic:nvPicPr>
                <pic:blipFill>
                  <a:blip r:embed="rId2">
                    <a:extLst>
                      <a:ext uri="{28A0092B-C50C-407E-A947-70E740481C1C}">
                        <a14:useLocalDpi xmlns:a14="http://schemas.microsoft.com/office/drawing/2010/main" val="0"/>
                      </a:ext>
                    </a:extLst>
                  </a:blip>
                  <a:stretch>
                    <a:fillRect/>
                  </a:stretch>
                </pic:blipFill>
                <pic:spPr>
                  <a:xfrm>
                    <a:off x="0" y="0"/>
                    <a:ext cx="5033645" cy="438150"/>
                  </a:xfrm>
                  <a:prstGeom prst="rect">
                    <a:avLst/>
                  </a:prstGeom>
                </pic:spPr>
              </pic:pic>
            </a:graphicData>
          </a:graphic>
          <wp14:sizeRelH relativeFrom="page">
            <wp14:pctWidth>0</wp14:pctWidth>
          </wp14:sizeRelH>
          <wp14:sizeRelV relativeFrom="page">
            <wp14:pctHeight>0</wp14:pctHeight>
          </wp14:sizeRelV>
        </wp:anchor>
      </w:drawing>
    </w:r>
  </w:p>
  <w:p w14:paraId="44E990F3" w14:textId="77777777" w:rsidR="0074455C" w:rsidRPr="003A68F1" w:rsidRDefault="0074455C" w:rsidP="0074455C">
    <w:pPr>
      <w:spacing w:before="0" w:after="0"/>
      <w:rPr>
        <w:b/>
        <w:bCs/>
        <w:color w:val="00788D"/>
        <w:szCs w:val="18"/>
      </w:rPr>
    </w:pPr>
    <w:r w:rsidRPr="003A68F1">
      <w:rPr>
        <w:b/>
        <w:bCs/>
        <w:color w:val="00788D"/>
        <w:szCs w:val="18"/>
      </w:rPr>
      <w:t xml:space="preserve">PCP- </w:t>
    </w:r>
    <w:r w:rsidRPr="00C24883">
      <w:rPr>
        <w:b/>
        <w:bCs/>
        <w:color w:val="00788D"/>
        <w:szCs w:val="18"/>
      </w:rPr>
      <w:t>SERVEI INTEGRAL DE GESTIÓ DE RESIDUS GENERATS A LES DIFERENTS INSTAL.LACIONS GESTIONADES PER AIGÜES DE MANRESA SA</w:t>
    </w:r>
    <w:r w:rsidRPr="003A68F1">
      <w:rPr>
        <w:b/>
        <w:bCs/>
        <w:color w:val="00788D"/>
        <w:szCs w:val="18"/>
      </w:rPr>
      <w:t>.</w:t>
    </w:r>
    <w:bookmarkStart w:id="3" w:name="_Hlk166149828"/>
    <w:r w:rsidRPr="003A68F1">
      <w:rPr>
        <w:b/>
        <w:bCs/>
        <w:color w:val="00788D"/>
        <w:szCs w:val="18"/>
      </w:rPr>
      <w:t xml:space="preserve"> </w:t>
    </w:r>
  </w:p>
  <w:p w14:paraId="4F6A9072" w14:textId="77777777" w:rsidR="0074455C" w:rsidRPr="003A68F1" w:rsidRDefault="0074455C" w:rsidP="0074455C">
    <w:pPr>
      <w:rPr>
        <w:b/>
        <w:bCs/>
        <w:caps/>
        <w:color w:val="00788D"/>
        <w:szCs w:val="18"/>
      </w:rPr>
    </w:pPr>
    <w:r w:rsidRPr="003A68F1">
      <w:rPr>
        <w:b/>
        <w:bCs/>
        <w:caps/>
        <w:color w:val="00788D"/>
        <w:szCs w:val="18"/>
      </w:rPr>
      <w:t>DINS DEL Pla de Recuperació, Transformació i Resiliència (PRTR) I Finançat per la Unió Europea – NextGenerationEU</w:t>
    </w:r>
    <w:r w:rsidRPr="003A68F1">
      <w:rPr>
        <w:b/>
        <w:bCs/>
        <w:color w:val="00788D"/>
        <w:szCs w:val="18"/>
      </w:rPr>
      <w:t xml:space="preserve"> </w:t>
    </w:r>
  </w:p>
  <w:p w14:paraId="46343AE8" w14:textId="77777777" w:rsidR="0074455C" w:rsidRPr="003A68F1" w:rsidRDefault="0074455C" w:rsidP="0074455C">
    <w:pPr>
      <w:spacing w:before="0" w:after="0"/>
      <w:jc w:val="right"/>
      <w:rPr>
        <w:b/>
        <w:bCs/>
        <w:color w:val="FF0000"/>
        <w:szCs w:val="18"/>
      </w:rPr>
    </w:pPr>
    <w:r w:rsidRPr="003A68F1">
      <w:rPr>
        <w:b/>
        <w:bCs/>
        <w:color w:val="00788D"/>
        <w:szCs w:val="18"/>
      </w:rPr>
      <w:t>EXPEDIENT LICITADOR NÚMERO: 110</w:t>
    </w:r>
    <w:bookmarkEnd w:id="3"/>
    <w:r w:rsidRPr="003A68F1">
      <w:rPr>
        <w:b/>
        <w:bCs/>
        <w:color w:val="00788D"/>
        <w:szCs w:val="18"/>
      </w:rPr>
      <w:t xml:space="preserve">13 </w:t>
    </w:r>
  </w:p>
  <w:p w14:paraId="14D0953C" w14:textId="77777777" w:rsidR="0074455C" w:rsidRDefault="0074455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ocumentProtection w:edit="forms" w:enforcement="1" w:cryptProviderType="rsaAES" w:cryptAlgorithmClass="hash" w:cryptAlgorithmType="typeAny" w:cryptAlgorithmSid="14" w:cryptSpinCount="100000" w:hash="inw2s09LFfdye4Pr+WhSJkSXw8QPCL7B0Da9MdQcZsAn50zc52hp5LOz9eqZqe3A9C+Ar8eqMvHIH7GFXtkPZA==" w:salt="WFR81FN2XYRJJTovfM7Y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5C"/>
    <w:rsid w:val="006A32A1"/>
    <w:rsid w:val="0074455C"/>
    <w:rsid w:val="00857C0D"/>
    <w:rsid w:val="00AF6E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AF2C"/>
  <w15:chartTrackingRefBased/>
  <w15:docId w15:val="{66D08DE8-89B8-4D9E-8410-B9DA49D2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55C"/>
    <w:pPr>
      <w:spacing w:before="240" w:after="240" w:line="240" w:lineRule="exact"/>
      <w:jc w:val="both"/>
    </w:pPr>
    <w:rPr>
      <w:rFonts w:ascii="Raleway Medium" w:hAnsi="Raleway Medium"/>
      <w:kern w:val="0"/>
      <w:sz w:val="18"/>
      <w:lang w:val="ca-ES"/>
      <w14:ligatures w14:val="none"/>
      <w14:numForm w14:val="lining"/>
    </w:rPr>
  </w:style>
  <w:style w:type="paragraph" w:styleId="Ttol1">
    <w:name w:val="heading 1"/>
    <w:basedOn w:val="Normal"/>
    <w:next w:val="Normal"/>
    <w:link w:val="Ttol1Car"/>
    <w:uiPriority w:val="9"/>
    <w:qFormat/>
    <w:rsid w:val="00744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744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74455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74455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74455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74455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4455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4455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4455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4455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4455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4455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4455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4455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4455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4455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4455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4455C"/>
    <w:rPr>
      <w:rFonts w:eastAsiaTheme="majorEastAsia" w:cstheme="majorBidi"/>
      <w:color w:val="272727" w:themeColor="text1" w:themeTint="D8"/>
    </w:rPr>
  </w:style>
  <w:style w:type="paragraph" w:styleId="Ttol">
    <w:name w:val="Title"/>
    <w:basedOn w:val="Normal"/>
    <w:next w:val="Normal"/>
    <w:link w:val="TtolCar"/>
    <w:uiPriority w:val="10"/>
    <w:qFormat/>
    <w:rsid w:val="00744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4455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4455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445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455C"/>
    <w:pPr>
      <w:spacing w:before="160"/>
      <w:jc w:val="center"/>
    </w:pPr>
    <w:rPr>
      <w:i/>
      <w:iCs/>
      <w:color w:val="404040" w:themeColor="text1" w:themeTint="BF"/>
    </w:rPr>
  </w:style>
  <w:style w:type="character" w:customStyle="1" w:styleId="CitaCar">
    <w:name w:val="Cita Car"/>
    <w:basedOn w:val="Lletraperdefectedelpargraf"/>
    <w:link w:val="Cita"/>
    <w:uiPriority w:val="29"/>
    <w:rsid w:val="0074455C"/>
    <w:rPr>
      <w:i/>
      <w:iCs/>
      <w:color w:val="404040" w:themeColor="text1" w:themeTint="BF"/>
    </w:rPr>
  </w:style>
  <w:style w:type="paragraph" w:styleId="Pargrafdellista">
    <w:name w:val="List Paragraph"/>
    <w:basedOn w:val="Normal"/>
    <w:uiPriority w:val="34"/>
    <w:qFormat/>
    <w:rsid w:val="0074455C"/>
    <w:pPr>
      <w:ind w:left="720"/>
      <w:contextualSpacing/>
    </w:pPr>
  </w:style>
  <w:style w:type="character" w:styleId="mfasiintens">
    <w:name w:val="Intense Emphasis"/>
    <w:basedOn w:val="Lletraperdefectedelpargraf"/>
    <w:uiPriority w:val="21"/>
    <w:qFormat/>
    <w:rsid w:val="0074455C"/>
    <w:rPr>
      <w:i/>
      <w:iCs/>
      <w:color w:val="0F4761" w:themeColor="accent1" w:themeShade="BF"/>
    </w:rPr>
  </w:style>
  <w:style w:type="paragraph" w:styleId="Citaintensa">
    <w:name w:val="Intense Quote"/>
    <w:basedOn w:val="Normal"/>
    <w:next w:val="Normal"/>
    <w:link w:val="CitaintensaCar"/>
    <w:uiPriority w:val="30"/>
    <w:qFormat/>
    <w:rsid w:val="00744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74455C"/>
    <w:rPr>
      <w:i/>
      <w:iCs/>
      <w:color w:val="0F4761" w:themeColor="accent1" w:themeShade="BF"/>
    </w:rPr>
  </w:style>
  <w:style w:type="character" w:styleId="Refernciaintensa">
    <w:name w:val="Intense Reference"/>
    <w:basedOn w:val="Lletraperdefectedelpargraf"/>
    <w:uiPriority w:val="32"/>
    <w:qFormat/>
    <w:rsid w:val="0074455C"/>
    <w:rPr>
      <w:b/>
      <w:bCs/>
      <w:smallCaps/>
      <w:color w:val="0F4761" w:themeColor="accent1" w:themeShade="BF"/>
      <w:spacing w:val="5"/>
    </w:rPr>
  </w:style>
  <w:style w:type="paragraph" w:styleId="Capalera">
    <w:name w:val="header"/>
    <w:basedOn w:val="Normal"/>
    <w:link w:val="CapaleraCar"/>
    <w:unhideWhenUsed/>
    <w:rsid w:val="0074455C"/>
    <w:pPr>
      <w:tabs>
        <w:tab w:val="center" w:pos="4252"/>
        <w:tab w:val="right" w:pos="8504"/>
      </w:tabs>
      <w:spacing w:after="0" w:line="240" w:lineRule="auto"/>
    </w:pPr>
  </w:style>
  <w:style w:type="character" w:customStyle="1" w:styleId="CapaleraCar">
    <w:name w:val="Capçalera Car"/>
    <w:basedOn w:val="Lletraperdefectedelpargraf"/>
    <w:link w:val="Capalera"/>
    <w:rsid w:val="0074455C"/>
    <w:rPr>
      <w:rFonts w:ascii="Raleway Medium" w:hAnsi="Raleway Medium"/>
      <w:kern w:val="0"/>
      <w:sz w:val="18"/>
      <w:lang w:val="ca-ES"/>
      <w14:ligatures w14:val="none"/>
      <w14:numForm w14:val="lining"/>
    </w:rPr>
  </w:style>
  <w:style w:type="paragraph" w:customStyle="1" w:styleId="Default">
    <w:name w:val="Default"/>
    <w:rsid w:val="0074455C"/>
    <w:pPr>
      <w:autoSpaceDE w:val="0"/>
      <w:autoSpaceDN w:val="0"/>
      <w:adjustRightInd w:val="0"/>
      <w:spacing w:after="0" w:line="240" w:lineRule="auto"/>
    </w:pPr>
    <w:rPr>
      <w:rFonts w:ascii="Arial" w:hAnsi="Arial" w:cs="Arial"/>
      <w:caps/>
      <w:color w:val="000000"/>
      <w:kern w:val="0"/>
      <w:sz w:val="24"/>
      <w:szCs w:val="24"/>
      <w:lang w:val="ca-ES"/>
      <w14:ligatures w14:val="none"/>
      <w14:numForm w14:val="lining"/>
    </w:rPr>
  </w:style>
  <w:style w:type="character" w:styleId="Textdelcontenidor">
    <w:name w:val="Placeholder Text"/>
    <w:basedOn w:val="Lletraperdefectedelpargraf"/>
    <w:uiPriority w:val="99"/>
    <w:semiHidden/>
    <w:rsid w:val="0074455C"/>
    <w:rPr>
      <w:color w:val="666666"/>
    </w:rPr>
  </w:style>
  <w:style w:type="paragraph" w:customStyle="1" w:styleId="NormSang">
    <w:name w:val="Norm_Sang"/>
    <w:basedOn w:val="Normal"/>
    <w:link w:val="NormSangCar"/>
    <w:qFormat/>
    <w:rsid w:val="0074455C"/>
    <w:pPr>
      <w:tabs>
        <w:tab w:val="left" w:pos="851"/>
      </w:tabs>
      <w:spacing w:before="0" w:after="60" w:line="250" w:lineRule="auto"/>
      <w:ind w:firstLine="567"/>
    </w:pPr>
    <w:rPr>
      <w:rFonts w:asciiTheme="minorHAnsi" w:eastAsia="Times New Roman" w:hAnsiTheme="minorHAnsi" w:cs="Times New Roman"/>
      <w:sz w:val="22"/>
      <w:szCs w:val="20"/>
      <w:lang w:val="es-ES" w:eastAsia="es-ES"/>
      <w14:numForm w14:val="default"/>
    </w:rPr>
  </w:style>
  <w:style w:type="character" w:customStyle="1" w:styleId="NormSangCar">
    <w:name w:val="Norm_Sang Car"/>
    <w:basedOn w:val="Lletraperdefectedelpargraf"/>
    <w:link w:val="NormSang"/>
    <w:rsid w:val="0074455C"/>
    <w:rPr>
      <w:rFonts w:eastAsia="Times New Roman" w:cs="Times New Roman"/>
      <w:kern w:val="0"/>
      <w:szCs w:val="20"/>
      <w:lang w:eastAsia="es-ES"/>
      <w14:ligatures w14:val="none"/>
    </w:rPr>
  </w:style>
  <w:style w:type="paragraph" w:styleId="Peu">
    <w:name w:val="footer"/>
    <w:basedOn w:val="Normal"/>
    <w:link w:val="PeuCar"/>
    <w:uiPriority w:val="99"/>
    <w:unhideWhenUsed/>
    <w:rsid w:val="0074455C"/>
    <w:pPr>
      <w:tabs>
        <w:tab w:val="center" w:pos="4252"/>
        <w:tab w:val="right" w:pos="8504"/>
      </w:tabs>
      <w:spacing w:before="0" w:after="0" w:line="240" w:lineRule="auto"/>
    </w:pPr>
  </w:style>
  <w:style w:type="character" w:customStyle="1" w:styleId="PeuCar">
    <w:name w:val="Peu Car"/>
    <w:basedOn w:val="Lletraperdefectedelpargraf"/>
    <w:link w:val="Peu"/>
    <w:uiPriority w:val="99"/>
    <w:rsid w:val="0074455C"/>
    <w:rPr>
      <w:rFonts w:ascii="Raleway Medium" w:hAnsi="Raleway Medium"/>
      <w:kern w:val="0"/>
      <w:sz w:val="18"/>
      <w:lang w:val="ca-ES"/>
      <w14:ligatures w14:val="none"/>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070B71E0CD4DACA8514F5BD0CB299E"/>
        <w:category>
          <w:name w:val="General"/>
          <w:gallery w:val="placeholder"/>
        </w:category>
        <w:types>
          <w:type w:val="bbPlcHdr"/>
        </w:types>
        <w:behaviors>
          <w:behavior w:val="content"/>
        </w:behaviors>
        <w:guid w:val="{4A3A50B7-B41B-4918-8152-6480E5FEAECF}"/>
      </w:docPartPr>
      <w:docPartBody>
        <w:p w:rsidR="00243A5F" w:rsidRDefault="00243A5F" w:rsidP="00243A5F">
          <w:pPr>
            <w:pStyle w:val="B8070B71E0CD4DACA8514F5BD0CB299E3"/>
          </w:pPr>
          <w:r w:rsidRPr="00F771E9">
            <w:rPr>
              <w:rStyle w:val="Textdelcontenidor"/>
              <w:rFonts w:ascii="Raleway Medium" w:hAnsi="Raleway Medium"/>
              <w:sz w:val="18"/>
              <w:szCs w:val="18"/>
            </w:rPr>
            <w:t>Feu clic o toqueu aquí per escriure text.</w:t>
          </w:r>
        </w:p>
      </w:docPartBody>
    </w:docPart>
    <w:docPart>
      <w:docPartPr>
        <w:name w:val="5A12CF3DD0F44358874E507FBA9D2E4D"/>
        <w:category>
          <w:name w:val="General"/>
          <w:gallery w:val="placeholder"/>
        </w:category>
        <w:types>
          <w:type w:val="bbPlcHdr"/>
        </w:types>
        <w:behaviors>
          <w:behavior w:val="content"/>
        </w:behaviors>
        <w:guid w:val="{5412C7D9-9EA9-4709-A0E4-88416B5A20EA}"/>
      </w:docPartPr>
      <w:docPartBody>
        <w:p w:rsidR="00243A5F" w:rsidRDefault="00243A5F" w:rsidP="00243A5F">
          <w:pPr>
            <w:pStyle w:val="5A12CF3DD0F44358874E507FBA9D2E4D3"/>
          </w:pPr>
          <w:r w:rsidRPr="00F771E9">
            <w:rPr>
              <w:rStyle w:val="Textdelcontenidor"/>
              <w:rFonts w:ascii="Raleway Medium" w:hAnsi="Raleway Medium"/>
              <w:sz w:val="18"/>
              <w:szCs w:val="18"/>
            </w:rPr>
            <w:t>Feu clic o toqueu aquí per escriure text.</w:t>
          </w:r>
        </w:p>
      </w:docPartBody>
    </w:docPart>
    <w:docPart>
      <w:docPartPr>
        <w:name w:val="638F783F1BC4457D828EA3228F988ADF"/>
        <w:category>
          <w:name w:val="General"/>
          <w:gallery w:val="placeholder"/>
        </w:category>
        <w:types>
          <w:type w:val="bbPlcHdr"/>
        </w:types>
        <w:behaviors>
          <w:behavior w:val="content"/>
        </w:behaviors>
        <w:guid w:val="{DA05ADD2-FD6B-4123-A5E4-AE0E5D44F3EA}"/>
      </w:docPartPr>
      <w:docPartBody>
        <w:p w:rsidR="00243A5F" w:rsidRDefault="00243A5F" w:rsidP="00243A5F">
          <w:pPr>
            <w:pStyle w:val="638F783F1BC4457D828EA3228F988ADF3"/>
          </w:pPr>
          <w:r w:rsidRPr="00F771E9">
            <w:rPr>
              <w:rStyle w:val="Textdelcontenidor"/>
              <w:rFonts w:ascii="Raleway Medium" w:hAnsi="Raleway Medium"/>
              <w:sz w:val="18"/>
              <w:szCs w:val="18"/>
            </w:rPr>
            <w:t>Feu clic o toqueu aquí per escriure text.</w:t>
          </w:r>
        </w:p>
      </w:docPartBody>
    </w:docPart>
    <w:docPart>
      <w:docPartPr>
        <w:name w:val="12071A61FB8F49EA90C7883D799E54F7"/>
        <w:category>
          <w:name w:val="General"/>
          <w:gallery w:val="placeholder"/>
        </w:category>
        <w:types>
          <w:type w:val="bbPlcHdr"/>
        </w:types>
        <w:behaviors>
          <w:behavior w:val="content"/>
        </w:behaviors>
        <w:guid w:val="{059E61DD-6053-4F1A-91A1-DE7BA5204DF0}"/>
      </w:docPartPr>
      <w:docPartBody>
        <w:p w:rsidR="00243A5F" w:rsidRDefault="00243A5F" w:rsidP="00243A5F">
          <w:pPr>
            <w:pStyle w:val="12071A61FB8F49EA90C7883D799E54F73"/>
          </w:pPr>
          <w:r w:rsidRPr="00F771E9">
            <w:rPr>
              <w:rStyle w:val="Textdelcontenidor"/>
              <w:rFonts w:ascii="Raleway Medium" w:hAnsi="Raleway Medium"/>
              <w:sz w:val="18"/>
              <w:szCs w:val="18"/>
            </w:rPr>
            <w:t>Feu clic o toqueu aquí per escriure text.</w:t>
          </w:r>
        </w:p>
      </w:docPartBody>
    </w:docPart>
    <w:docPart>
      <w:docPartPr>
        <w:name w:val="990B29354CB44E77B6B77DFA0707689E"/>
        <w:category>
          <w:name w:val="General"/>
          <w:gallery w:val="placeholder"/>
        </w:category>
        <w:types>
          <w:type w:val="bbPlcHdr"/>
        </w:types>
        <w:behaviors>
          <w:behavior w:val="content"/>
        </w:behaviors>
        <w:guid w:val="{7A5C834E-A77F-43A4-AD70-9F832448AA3E}"/>
      </w:docPartPr>
      <w:docPartBody>
        <w:p w:rsidR="00243A5F" w:rsidRDefault="00243A5F" w:rsidP="00243A5F">
          <w:pPr>
            <w:pStyle w:val="990B29354CB44E77B6B77DFA0707689E3"/>
          </w:pPr>
          <w:r w:rsidRPr="00F771E9">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F"/>
    <w:rsid w:val="00243A5F"/>
    <w:rsid w:val="00AF6E3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243A5F"/>
    <w:rPr>
      <w:color w:val="666666"/>
    </w:rPr>
  </w:style>
  <w:style w:type="paragraph" w:customStyle="1" w:styleId="B8070B71E0CD4DACA8514F5BD0CB299E">
    <w:name w:val="B8070B71E0CD4DACA8514F5BD0CB299E"/>
    <w:rsid w:val="00243A5F"/>
  </w:style>
  <w:style w:type="paragraph" w:customStyle="1" w:styleId="5A12CF3DD0F44358874E507FBA9D2E4D">
    <w:name w:val="5A12CF3DD0F44358874E507FBA9D2E4D"/>
    <w:rsid w:val="00243A5F"/>
  </w:style>
  <w:style w:type="paragraph" w:customStyle="1" w:styleId="638F783F1BC4457D828EA3228F988ADF">
    <w:name w:val="638F783F1BC4457D828EA3228F988ADF"/>
    <w:rsid w:val="00243A5F"/>
  </w:style>
  <w:style w:type="paragraph" w:customStyle="1" w:styleId="12071A61FB8F49EA90C7883D799E54F7">
    <w:name w:val="12071A61FB8F49EA90C7883D799E54F7"/>
    <w:rsid w:val="00243A5F"/>
  </w:style>
  <w:style w:type="paragraph" w:customStyle="1" w:styleId="990B29354CB44E77B6B77DFA0707689E">
    <w:name w:val="990B29354CB44E77B6B77DFA0707689E"/>
    <w:rsid w:val="00243A5F"/>
  </w:style>
  <w:style w:type="paragraph" w:customStyle="1" w:styleId="09FF5E6E7EC94D8EA8BA38F994D08FDF">
    <w:name w:val="09FF5E6E7EC94D8EA8BA38F994D08FDF"/>
    <w:rsid w:val="00243A5F"/>
    <w:pPr>
      <w:tabs>
        <w:tab w:val="center" w:pos="4252"/>
        <w:tab w:val="right" w:pos="8504"/>
      </w:tabs>
      <w:spacing w:before="240" w:after="0" w:line="240" w:lineRule="auto"/>
      <w:jc w:val="both"/>
    </w:pPr>
    <w:rPr>
      <w:rFonts w:ascii="Raleway Medium" w:eastAsiaTheme="minorHAnsi" w:hAnsi="Raleway Medium"/>
      <w:kern w:val="0"/>
      <w:sz w:val="18"/>
      <w:szCs w:val="22"/>
      <w:lang w:eastAsia="en-US"/>
      <w14:ligatures w14:val="none"/>
      <w14:numForm w14:val="lining"/>
    </w:rPr>
  </w:style>
  <w:style w:type="paragraph" w:customStyle="1" w:styleId="B8070B71E0CD4DACA8514F5BD0CB299E1">
    <w:name w:val="B8070B71E0CD4DACA8514F5BD0CB299E1"/>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5A12CF3DD0F44358874E507FBA9D2E4D1">
    <w:name w:val="5A12CF3DD0F44358874E507FBA9D2E4D1"/>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638F783F1BC4457D828EA3228F988ADF1">
    <w:name w:val="638F783F1BC4457D828EA3228F988ADF1"/>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12071A61FB8F49EA90C7883D799E54F71">
    <w:name w:val="12071A61FB8F49EA90C7883D799E54F71"/>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990B29354CB44E77B6B77DFA0707689E1">
    <w:name w:val="990B29354CB44E77B6B77DFA0707689E1"/>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ABE3BFD5E0084B98A9C3CE67F87A8901">
    <w:name w:val="ABE3BFD5E0084B98A9C3CE67F87A8901"/>
    <w:rsid w:val="00243A5F"/>
    <w:pPr>
      <w:tabs>
        <w:tab w:val="center" w:pos="4252"/>
        <w:tab w:val="right" w:pos="8504"/>
      </w:tabs>
      <w:spacing w:before="240" w:after="0" w:line="240" w:lineRule="auto"/>
      <w:jc w:val="both"/>
    </w:pPr>
    <w:rPr>
      <w:rFonts w:ascii="Raleway Medium" w:eastAsiaTheme="minorHAnsi" w:hAnsi="Raleway Medium"/>
      <w:kern w:val="0"/>
      <w:sz w:val="18"/>
      <w:szCs w:val="22"/>
      <w:lang w:eastAsia="en-US"/>
      <w14:ligatures w14:val="none"/>
      <w14:numForm w14:val="lining"/>
    </w:rPr>
  </w:style>
  <w:style w:type="paragraph" w:customStyle="1" w:styleId="B8070B71E0CD4DACA8514F5BD0CB299E2">
    <w:name w:val="B8070B71E0CD4DACA8514F5BD0CB299E2"/>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5A12CF3DD0F44358874E507FBA9D2E4D2">
    <w:name w:val="5A12CF3DD0F44358874E507FBA9D2E4D2"/>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638F783F1BC4457D828EA3228F988ADF2">
    <w:name w:val="638F783F1BC4457D828EA3228F988ADF2"/>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12071A61FB8F49EA90C7883D799E54F72">
    <w:name w:val="12071A61FB8F49EA90C7883D799E54F72"/>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990B29354CB44E77B6B77DFA0707689E2">
    <w:name w:val="990B29354CB44E77B6B77DFA0707689E2"/>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B8070B71E0CD4DACA8514F5BD0CB299E3">
    <w:name w:val="B8070B71E0CD4DACA8514F5BD0CB299E3"/>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5A12CF3DD0F44358874E507FBA9D2E4D3">
    <w:name w:val="5A12CF3DD0F44358874E507FBA9D2E4D3"/>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638F783F1BC4457D828EA3228F988ADF3">
    <w:name w:val="638F783F1BC4457D828EA3228F988ADF3"/>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12071A61FB8F49EA90C7883D799E54F73">
    <w:name w:val="12071A61FB8F49EA90C7883D799E54F73"/>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 w:type="paragraph" w:customStyle="1" w:styleId="990B29354CB44E77B6B77DFA0707689E3">
    <w:name w:val="990B29354CB44E77B6B77DFA0707689E3"/>
    <w:rsid w:val="00243A5F"/>
    <w:pPr>
      <w:tabs>
        <w:tab w:val="left" w:pos="851"/>
      </w:tabs>
      <w:spacing w:after="60" w:line="250" w:lineRule="auto"/>
      <w:ind w:firstLine="567"/>
      <w:jc w:val="both"/>
    </w:pPr>
    <w:rPr>
      <w:rFonts w:eastAsia="Times New Roman" w:cs="Times New Roman"/>
      <w:kern w:val="0"/>
      <w:sz w:val="22"/>
      <w:szCs w:val="20"/>
      <w:lang w:val="es-ES"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Grau</dc:creator>
  <cp:keywords/>
  <dc:description/>
  <cp:lastModifiedBy>Laura Grau</cp:lastModifiedBy>
  <cp:revision>1</cp:revision>
  <dcterms:created xsi:type="dcterms:W3CDTF">2024-10-18T08:49:00Z</dcterms:created>
  <dcterms:modified xsi:type="dcterms:W3CDTF">2024-10-18T08:58:00Z</dcterms:modified>
</cp:coreProperties>
</file>