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BD" w:rsidRPr="00D46E41" w:rsidRDefault="00157EBD" w:rsidP="00157EBD">
      <w:pPr>
        <w:rPr>
          <w:rFonts w:ascii="Calibri" w:hAnsi="Calibri" w:cs="Calibri"/>
          <w:b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sz w:val="24"/>
          <w:szCs w:val="24"/>
          <w:lang w:val="ca-ES"/>
        </w:rPr>
        <w:t>ANNEX 3</w:t>
      </w:r>
    </w:p>
    <w:p w:rsidR="00157EBD" w:rsidRPr="00D46E41" w:rsidRDefault="00157EBD" w:rsidP="00157EBD">
      <w:pPr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</w:pPr>
    </w:p>
    <w:p w:rsidR="00157EBD" w:rsidRPr="00D46E41" w:rsidRDefault="00157EBD" w:rsidP="00157EBD">
      <w:pPr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  <w:t xml:space="preserve">MODEL DE COMPROMÍS PER LA INTEGRACIÓ DE LA SOLVÈNCIA AMB MITJANS EXTERNS DE </w:t>
      </w:r>
      <w:r w:rsidRPr="00D46E41">
        <w:rPr>
          <w:rFonts w:ascii="Calibri" w:hAnsi="Calibri" w:cs="Calibri"/>
          <w:b/>
          <w:sz w:val="24"/>
          <w:szCs w:val="24"/>
          <w:lang w:val="ca-ES"/>
        </w:rPr>
        <w:t>L’OBRA PER A L’ADEQUACIÓ I ORDENACIÓ DE LA PISTA ESPORTIVA MUNICIPAL DE SANT ANDREU SALOU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Sr./</w:t>
      </w:r>
      <w:proofErr w:type="spellStart"/>
      <w:r w:rsidRPr="00D46E41">
        <w:rPr>
          <w:rFonts w:ascii="Calibri" w:hAnsi="Calibri" w:cs="Calibri"/>
          <w:sz w:val="24"/>
          <w:szCs w:val="24"/>
          <w:lang w:val="ca-ES"/>
        </w:rPr>
        <w:t>Sra</w:t>
      </w:r>
      <w:proofErr w:type="spellEnd"/>
      <w:r w:rsidRPr="00D46E41">
        <w:rPr>
          <w:rFonts w:ascii="Calibri" w:hAnsi="Calibri" w:cs="Calibri"/>
          <w:sz w:val="24"/>
          <w:szCs w:val="24"/>
          <w:lang w:val="ca-ES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D46E41">
        <w:rPr>
          <w:rFonts w:ascii="Calibri" w:hAnsi="Calibri" w:cs="Calibri"/>
          <w:i/>
          <w:sz w:val="24"/>
          <w:szCs w:val="24"/>
          <w:lang w:val="ca-ES"/>
        </w:rPr>
        <w:t>(Indicar el títol del contracte)</w:t>
      </w:r>
      <w:r w:rsidRPr="00D46E41">
        <w:rPr>
          <w:rFonts w:ascii="Calibri" w:hAnsi="Calibri" w:cs="Calibri"/>
          <w:sz w:val="24"/>
          <w:szCs w:val="24"/>
          <w:lang w:val="ca-ES"/>
        </w:rPr>
        <w:t xml:space="preserve"> ……………................................................................................. 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I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Sr./</w:t>
      </w:r>
      <w:proofErr w:type="spellStart"/>
      <w:r w:rsidRPr="00D46E41">
        <w:rPr>
          <w:rFonts w:ascii="Calibri" w:hAnsi="Calibri" w:cs="Calibri"/>
          <w:sz w:val="24"/>
          <w:szCs w:val="24"/>
          <w:lang w:val="ca-ES"/>
        </w:rPr>
        <w:t>Sra</w:t>
      </w:r>
      <w:proofErr w:type="spellEnd"/>
      <w:r w:rsidRPr="00D46E41">
        <w:rPr>
          <w:rFonts w:ascii="Calibri" w:hAnsi="Calibri" w:cs="Calibri"/>
          <w:sz w:val="24"/>
          <w:szCs w:val="24"/>
          <w:lang w:val="ca-ES"/>
        </w:rPr>
        <w:t xml:space="preserve">: ………………….., amb DNI número.........................en nom i representació de l’empresa …………………….., amb NIF. ……………… 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 xml:space="preserve">Es comprometen d’acord amb l’establert a l’article 75 de la Llei 9/2017, de 8 de novembre, de contractes del Sector Públic, a: 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- Que la solvència o mitjans que posem a disposició l’empresa ........................... a favor de l’empresa ....................... són els següents: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-.............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-.............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-.............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-.............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- Que durant tota l’execució del contracte disposaran efectivament de la solvència o mitjans que es descriuen en aquest compromís.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- Que la disposició efectiva de la solvència o mitjans descrits no està sotmesa a cap condició ni cap limitació.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Data</w:t>
      </w:r>
    </w:p>
    <w:p w:rsidR="00157EBD" w:rsidRPr="00D46E41" w:rsidRDefault="00157EBD" w:rsidP="00157EBD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 xml:space="preserve">Signatura del licitador:  </w:t>
      </w:r>
      <w:r w:rsidRPr="00D46E41">
        <w:rPr>
          <w:rFonts w:ascii="Calibri" w:hAnsi="Calibri" w:cs="Calibri"/>
          <w:sz w:val="24"/>
          <w:szCs w:val="24"/>
          <w:lang w:val="ca-ES"/>
        </w:rPr>
        <w:tab/>
      </w:r>
      <w:r w:rsidRPr="00D46E41">
        <w:rPr>
          <w:rFonts w:ascii="Calibri" w:hAnsi="Calibri" w:cs="Calibri"/>
          <w:sz w:val="24"/>
          <w:szCs w:val="24"/>
          <w:lang w:val="ca-ES"/>
        </w:rPr>
        <w:tab/>
      </w:r>
      <w:r w:rsidRPr="00D46E41">
        <w:rPr>
          <w:rFonts w:ascii="Calibri" w:hAnsi="Calibri" w:cs="Calibri"/>
          <w:sz w:val="24"/>
          <w:szCs w:val="24"/>
          <w:lang w:val="ca-ES"/>
        </w:rPr>
        <w:tab/>
      </w:r>
      <w:r w:rsidRPr="00D46E41">
        <w:rPr>
          <w:rFonts w:ascii="Calibri" w:hAnsi="Calibri" w:cs="Calibri"/>
          <w:sz w:val="24"/>
          <w:szCs w:val="24"/>
          <w:lang w:val="ca-ES"/>
        </w:rPr>
        <w:tab/>
        <w:t>Signatura de l’altra empresa:</w:t>
      </w:r>
    </w:p>
    <w:p w:rsidR="00157EBD" w:rsidRPr="00D46E41" w:rsidRDefault="00157EBD" w:rsidP="00157EB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ca-ES"/>
        </w:rPr>
      </w:pPr>
    </w:p>
    <w:p w:rsidR="00157EBD" w:rsidRPr="00D46E41" w:rsidRDefault="00157EBD" w:rsidP="00157EB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ca-ES"/>
        </w:rPr>
      </w:pPr>
    </w:p>
    <w:p w:rsidR="00157EBD" w:rsidRPr="00D46E41" w:rsidRDefault="00157EBD" w:rsidP="00157EB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ca-ES"/>
        </w:rPr>
      </w:pPr>
    </w:p>
    <w:p w:rsidR="00157EBD" w:rsidRPr="00D46E41" w:rsidRDefault="00157EBD" w:rsidP="00157EB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ca-ES"/>
        </w:rPr>
      </w:pPr>
    </w:p>
    <w:p w:rsidR="002449AA" w:rsidRDefault="002449AA">
      <w:bookmarkStart w:id="0" w:name="_GoBack"/>
      <w:bookmarkEnd w:id="0"/>
    </w:p>
    <w:sectPr w:rsidR="00244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B6"/>
    <w:rsid w:val="00157EBD"/>
    <w:rsid w:val="002449AA"/>
    <w:rsid w:val="0044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352AD-FA79-4999-B877-5E193CB4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EBD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2024-09-16T10:23:00Z</dcterms:created>
  <dcterms:modified xsi:type="dcterms:W3CDTF">2024-09-16T10:23:00Z</dcterms:modified>
</cp:coreProperties>
</file>